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868" w:rsidRPr="004F1868" w:rsidRDefault="004F1868" w:rsidP="004F1868">
      <w:pPr>
        <w:autoSpaceDE w:val="0"/>
        <w:autoSpaceDN w:val="0"/>
        <w:adjustRightInd w:val="0"/>
        <w:spacing w:after="0" w:line="240" w:lineRule="auto"/>
        <w:jc w:val="center"/>
        <w:rPr>
          <w:rFonts w:ascii="Arial" w:hAnsi="Arial" w:cs="Arial"/>
          <w:sz w:val="24"/>
          <w:szCs w:val="24"/>
        </w:rPr>
      </w:pPr>
      <w:r w:rsidRPr="004F1868">
        <w:rPr>
          <w:rFonts w:ascii="Times New Roman" w:hAnsi="Times New Roman" w:cs="Times New Roman"/>
          <w:sz w:val="24"/>
          <w:szCs w:val="24"/>
          <w:lang w:val="en-CA"/>
        </w:rPr>
        <w:fldChar w:fldCharType="begin"/>
      </w:r>
      <w:r w:rsidRPr="004F1868">
        <w:rPr>
          <w:rFonts w:ascii="Times New Roman" w:hAnsi="Times New Roman" w:cs="Times New Roman"/>
          <w:sz w:val="24"/>
          <w:szCs w:val="24"/>
          <w:lang w:val="en-CA"/>
        </w:rPr>
        <w:instrText xml:space="preserve"> SEQ CHAPTER \h \r 1</w:instrText>
      </w:r>
      <w:r w:rsidRPr="004F1868">
        <w:rPr>
          <w:rFonts w:ascii="Times New Roman" w:hAnsi="Times New Roman" w:cs="Times New Roman"/>
          <w:sz w:val="24"/>
          <w:szCs w:val="24"/>
          <w:lang w:val="en-CA"/>
        </w:rPr>
        <w:fldChar w:fldCharType="end"/>
      </w:r>
      <w:r w:rsidRPr="004F1868">
        <w:rPr>
          <w:rFonts w:ascii="Arial" w:hAnsi="Arial" w:cs="Arial"/>
          <w:b/>
          <w:bCs/>
          <w:sz w:val="28"/>
          <w:szCs w:val="28"/>
        </w:rPr>
        <w:t>SPIRITUAL GIFT ASSESSMENT</w:t>
      </w:r>
    </w:p>
    <w:p w:rsidR="004F1868" w:rsidRPr="004F1868" w:rsidRDefault="004F1868" w:rsidP="004F1868">
      <w:pPr>
        <w:autoSpaceDE w:val="0"/>
        <w:autoSpaceDN w:val="0"/>
        <w:adjustRightInd w:val="0"/>
        <w:spacing w:after="0" w:line="240" w:lineRule="auto"/>
        <w:rPr>
          <w:rFonts w:ascii="Arial" w:hAnsi="Arial" w:cs="Arial"/>
          <w:sz w:val="24"/>
          <w:szCs w:val="24"/>
        </w:rPr>
      </w:pP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Directions:</w:t>
      </w:r>
    </w:p>
    <w:p w:rsidR="004F1868" w:rsidRPr="004F1868" w:rsidRDefault="004F1868" w:rsidP="004F1868">
      <w:pPr>
        <w:autoSpaceDE w:val="0"/>
        <w:autoSpaceDN w:val="0"/>
        <w:adjustRightInd w:val="0"/>
        <w:spacing w:after="0" w:line="240" w:lineRule="auto"/>
        <w:rPr>
          <w:rFonts w:ascii="Arial" w:hAnsi="Arial" w:cs="Arial"/>
          <w:sz w:val="24"/>
          <w:szCs w:val="24"/>
        </w:rPr>
      </w:pPr>
    </w:p>
    <w:p w:rsidR="004F1868" w:rsidRPr="004F1868" w:rsidRDefault="004F1868" w:rsidP="004F1868">
      <w:pPr>
        <w:autoSpaceDE w:val="0"/>
        <w:autoSpaceDN w:val="0"/>
        <w:adjustRightInd w:val="0"/>
        <w:spacing w:after="0" w:line="240" w:lineRule="auto"/>
        <w:ind w:left="288" w:hanging="288"/>
        <w:rPr>
          <w:rFonts w:ascii="Arial" w:hAnsi="Arial" w:cs="Arial"/>
          <w:sz w:val="24"/>
          <w:szCs w:val="24"/>
        </w:rPr>
      </w:pPr>
      <w:r w:rsidRPr="004F1868">
        <w:rPr>
          <w:rFonts w:ascii="Arial" w:hAnsi="Arial" w:cs="Arial"/>
          <w:sz w:val="24"/>
          <w:szCs w:val="24"/>
        </w:rPr>
        <w:t>1.</w:t>
      </w:r>
      <w:r w:rsidRPr="004F1868">
        <w:rPr>
          <w:rFonts w:ascii="Arial" w:hAnsi="Arial" w:cs="Arial"/>
          <w:sz w:val="24"/>
          <w:szCs w:val="24"/>
        </w:rPr>
        <w:tab/>
        <w:t xml:space="preserve">Respond to each statement in this </w:t>
      </w:r>
      <w:r w:rsidRPr="004F1868">
        <w:rPr>
          <w:rFonts w:ascii="Arial" w:hAnsi="Arial" w:cs="Arial"/>
          <w:i/>
          <w:iCs/>
          <w:sz w:val="24"/>
          <w:szCs w:val="24"/>
        </w:rPr>
        <w:t xml:space="preserve">Spiritual Gift Assessment </w:t>
      </w:r>
      <w:r w:rsidRPr="004F1868">
        <w:rPr>
          <w:rFonts w:ascii="Arial" w:hAnsi="Arial" w:cs="Arial"/>
          <w:sz w:val="24"/>
          <w:szCs w:val="24"/>
        </w:rPr>
        <w:t>using the following           scale:</w:t>
      </w: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ab/>
      </w:r>
      <w:r w:rsidRPr="004F1868">
        <w:rPr>
          <w:rFonts w:ascii="Arial" w:hAnsi="Arial" w:cs="Arial"/>
          <w:sz w:val="24"/>
          <w:szCs w:val="24"/>
        </w:rPr>
        <w:tab/>
        <w:t>3 = Consistently, definitely true</w:t>
      </w: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ab/>
      </w:r>
      <w:r w:rsidRPr="004F1868">
        <w:rPr>
          <w:rFonts w:ascii="Arial" w:hAnsi="Arial" w:cs="Arial"/>
          <w:sz w:val="24"/>
          <w:szCs w:val="24"/>
        </w:rPr>
        <w:tab/>
        <w:t>2 = Most of the time, usually true</w:t>
      </w: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ab/>
      </w:r>
      <w:r w:rsidRPr="004F1868">
        <w:rPr>
          <w:rFonts w:ascii="Arial" w:hAnsi="Arial" w:cs="Arial"/>
          <w:sz w:val="24"/>
          <w:szCs w:val="24"/>
        </w:rPr>
        <w:tab/>
        <w:t>1 = Some of the time, once in a while</w:t>
      </w: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ab/>
      </w:r>
      <w:r w:rsidRPr="004F1868">
        <w:rPr>
          <w:rFonts w:ascii="Arial" w:hAnsi="Arial" w:cs="Arial"/>
          <w:sz w:val="24"/>
          <w:szCs w:val="24"/>
        </w:rPr>
        <w:tab/>
        <w:t>0 = Not at all, never</w:t>
      </w:r>
    </w:p>
    <w:p w:rsidR="004F1868" w:rsidRPr="004F1868" w:rsidRDefault="004F1868" w:rsidP="004F1868">
      <w:pPr>
        <w:autoSpaceDE w:val="0"/>
        <w:autoSpaceDN w:val="0"/>
        <w:adjustRightInd w:val="0"/>
        <w:spacing w:after="0" w:line="240" w:lineRule="auto"/>
        <w:rPr>
          <w:rFonts w:ascii="Arial" w:hAnsi="Arial" w:cs="Arial"/>
          <w:sz w:val="24"/>
          <w:szCs w:val="24"/>
        </w:rPr>
      </w:pPr>
    </w:p>
    <w:p w:rsidR="004F1868" w:rsidRPr="004F1868" w:rsidRDefault="004F1868" w:rsidP="004F1868">
      <w:pPr>
        <w:autoSpaceDE w:val="0"/>
        <w:autoSpaceDN w:val="0"/>
        <w:adjustRightInd w:val="0"/>
        <w:spacing w:after="0" w:line="240" w:lineRule="auto"/>
        <w:ind w:left="288" w:hanging="288"/>
        <w:rPr>
          <w:rFonts w:ascii="Arial" w:hAnsi="Arial" w:cs="Arial"/>
          <w:sz w:val="24"/>
          <w:szCs w:val="24"/>
        </w:rPr>
      </w:pPr>
      <w:r w:rsidRPr="004F1868">
        <w:rPr>
          <w:rFonts w:ascii="Arial" w:hAnsi="Arial" w:cs="Arial"/>
          <w:sz w:val="24"/>
          <w:szCs w:val="24"/>
        </w:rPr>
        <w:t>2.</w:t>
      </w:r>
      <w:r w:rsidRPr="004F1868">
        <w:rPr>
          <w:rFonts w:ascii="Arial" w:hAnsi="Arial" w:cs="Arial"/>
          <w:sz w:val="24"/>
          <w:szCs w:val="24"/>
        </w:rPr>
        <w:tab/>
        <w:t xml:space="preserve">Using the response sheet below write your response to each statement in the block whose number corresponds to that number statement in the </w:t>
      </w:r>
      <w:r w:rsidRPr="004F1868">
        <w:rPr>
          <w:rFonts w:ascii="Arial" w:hAnsi="Arial" w:cs="Arial"/>
          <w:i/>
          <w:iCs/>
          <w:sz w:val="24"/>
          <w:szCs w:val="24"/>
        </w:rPr>
        <w:t>Spiritual Gift Assessment</w:t>
      </w:r>
      <w:r w:rsidRPr="004F1868">
        <w:rPr>
          <w:rFonts w:ascii="Arial" w:hAnsi="Arial" w:cs="Arial"/>
          <w:sz w:val="24"/>
          <w:szCs w:val="24"/>
        </w:rPr>
        <w:t xml:space="preserve">.  </w:t>
      </w:r>
    </w:p>
    <w:p w:rsidR="004F1868" w:rsidRPr="004F1868" w:rsidRDefault="004F1868" w:rsidP="004F1868">
      <w:pPr>
        <w:autoSpaceDE w:val="0"/>
        <w:autoSpaceDN w:val="0"/>
        <w:adjustRightInd w:val="0"/>
        <w:spacing w:after="0" w:line="240" w:lineRule="auto"/>
        <w:rPr>
          <w:rFonts w:ascii="Arial" w:hAnsi="Arial" w:cs="Arial"/>
          <w:sz w:val="24"/>
          <w:szCs w:val="24"/>
        </w:rPr>
      </w:pP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3.  </w:t>
      </w:r>
      <w:r w:rsidRPr="004F1868">
        <w:rPr>
          <w:rFonts w:ascii="Arial" w:hAnsi="Arial" w:cs="Arial"/>
          <w:b/>
          <w:bCs/>
          <w:sz w:val="24"/>
          <w:szCs w:val="24"/>
        </w:rPr>
        <w:t>Important: Answer according to who you are, not who you would like to be or         think you ought to be</w:t>
      </w:r>
      <w:r w:rsidRPr="004F1868">
        <w:rPr>
          <w:rFonts w:ascii="Arial" w:hAnsi="Arial" w:cs="Arial"/>
          <w:sz w:val="24"/>
          <w:szCs w:val="24"/>
        </w:rPr>
        <w:t xml:space="preserve">.  How true are these statements of you?  What has been you       experience?  To what degree do these statements reflect your usual tendencies?  </w:t>
      </w:r>
    </w:p>
    <w:p w:rsidR="004F1868" w:rsidRPr="004F1868" w:rsidRDefault="004F1868" w:rsidP="004F1868">
      <w:pPr>
        <w:autoSpaceDE w:val="0"/>
        <w:autoSpaceDN w:val="0"/>
        <w:adjustRightInd w:val="0"/>
        <w:spacing w:after="0" w:line="240" w:lineRule="auto"/>
        <w:rPr>
          <w:rFonts w:ascii="Arial" w:hAnsi="Arial" w:cs="Arial"/>
          <w:sz w:val="24"/>
          <w:szCs w:val="24"/>
        </w:rPr>
      </w:pPr>
    </w:p>
    <w:p w:rsidR="004F1868" w:rsidRPr="004F1868" w:rsidRDefault="004F1868" w:rsidP="004F1868">
      <w:pPr>
        <w:autoSpaceDE w:val="0"/>
        <w:autoSpaceDN w:val="0"/>
        <w:adjustRightInd w:val="0"/>
        <w:spacing w:after="0" w:line="240" w:lineRule="auto"/>
        <w:ind w:left="288" w:hanging="288"/>
        <w:rPr>
          <w:rFonts w:ascii="Arial" w:hAnsi="Arial" w:cs="Arial"/>
          <w:sz w:val="24"/>
          <w:szCs w:val="24"/>
        </w:rPr>
      </w:pPr>
      <w:r w:rsidRPr="004F1868">
        <w:rPr>
          <w:rFonts w:ascii="Arial" w:hAnsi="Arial" w:cs="Arial"/>
          <w:sz w:val="24"/>
          <w:szCs w:val="24"/>
        </w:rPr>
        <w:t>4.</w:t>
      </w:r>
      <w:r w:rsidRPr="004F1868">
        <w:rPr>
          <w:rFonts w:ascii="Arial" w:hAnsi="Arial" w:cs="Arial"/>
          <w:sz w:val="24"/>
          <w:szCs w:val="24"/>
        </w:rPr>
        <w:tab/>
        <w:t xml:space="preserve">When you have finished tabulating your responses below, add up each column and record your totals in the bottom row of blank blocks.  Transfer your highest three letter totals to the top of </w:t>
      </w:r>
      <w:r>
        <w:rPr>
          <w:rFonts w:ascii="Arial" w:hAnsi="Arial" w:cs="Arial"/>
          <w:sz w:val="24"/>
          <w:szCs w:val="24"/>
        </w:rPr>
        <w:t xml:space="preserve">the next </w:t>
      </w:r>
      <w:r w:rsidRPr="004F1868">
        <w:rPr>
          <w:rFonts w:ascii="Arial" w:hAnsi="Arial" w:cs="Arial"/>
          <w:sz w:val="24"/>
          <w:szCs w:val="24"/>
        </w:rPr>
        <w:t xml:space="preserve">page.  </w:t>
      </w:r>
    </w:p>
    <w:p w:rsidR="004F1868" w:rsidRPr="004F1868" w:rsidRDefault="004F1868" w:rsidP="004F1868">
      <w:pPr>
        <w:autoSpaceDE w:val="0"/>
        <w:autoSpaceDN w:val="0"/>
        <w:adjustRightInd w:val="0"/>
        <w:spacing w:after="0" w:line="240" w:lineRule="auto"/>
        <w:rPr>
          <w:rFonts w:ascii="Arial" w:hAnsi="Arial" w:cs="Arial"/>
          <w:sz w:val="24"/>
          <w:szCs w:val="24"/>
        </w:rPr>
      </w:pPr>
    </w:p>
    <w:p w:rsidR="004F1868" w:rsidRPr="004F1868" w:rsidRDefault="004F1868" w:rsidP="004F1868">
      <w:pPr>
        <w:autoSpaceDE w:val="0"/>
        <w:autoSpaceDN w:val="0"/>
        <w:adjustRightInd w:val="0"/>
        <w:spacing w:after="0" w:line="240" w:lineRule="auto"/>
        <w:rPr>
          <w:rFonts w:ascii="Arial" w:hAnsi="Arial" w:cs="Arial"/>
          <w:sz w:val="24"/>
          <w:szCs w:val="24"/>
        </w:rPr>
      </w:pPr>
    </w:p>
    <w:tbl>
      <w:tblPr>
        <w:tblW w:w="0" w:type="auto"/>
        <w:tblInd w:w="-8" w:type="dxa"/>
        <w:tblLayout w:type="fixed"/>
        <w:tblCellMar>
          <w:left w:w="100" w:type="dxa"/>
          <w:right w:w="100" w:type="dxa"/>
        </w:tblCellMar>
        <w:tblLook w:val="0000" w:firstRow="0" w:lastRow="0" w:firstColumn="0" w:lastColumn="0" w:noHBand="0" w:noVBand="0"/>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4F1868" w:rsidRPr="004F1868">
        <w:trPr>
          <w:cantSplit/>
        </w:trPr>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0" w:line="240" w:lineRule="auto"/>
              <w:rPr>
                <w:rFonts w:ascii="Arial" w:hAnsi="Arial" w:cs="Arial"/>
                <w:sz w:val="14"/>
                <w:szCs w:val="14"/>
              </w:rPr>
            </w:pPr>
            <w:r w:rsidRPr="004F1868">
              <w:rPr>
                <w:rFonts w:ascii="Arial" w:hAnsi="Arial" w:cs="Arial"/>
                <w:sz w:val="14"/>
                <w:szCs w:val="14"/>
              </w:rPr>
              <w:t>1</w:t>
            </w:r>
          </w:p>
          <w:p w:rsidR="004F1868" w:rsidRPr="004F1868" w:rsidRDefault="004F1868" w:rsidP="004F1868">
            <w:pPr>
              <w:autoSpaceDE w:val="0"/>
              <w:autoSpaceDN w:val="0"/>
              <w:adjustRightInd w:val="0"/>
              <w:spacing w:after="55" w:line="240" w:lineRule="auto"/>
              <w:rPr>
                <w:rFonts w:ascii="Times New Roman" w:hAnsi="Times New Roman" w:cs="Times New Roman"/>
                <w:sz w:val="14"/>
                <w:szCs w:val="14"/>
              </w:rPr>
            </w:pP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2</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3</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4</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5</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6</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7</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8</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9</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10</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11</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12</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13</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14</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15</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16</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17</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18</w:t>
            </w:r>
          </w:p>
        </w:tc>
        <w:tc>
          <w:tcPr>
            <w:tcW w:w="492" w:type="dxa"/>
            <w:tcBorders>
              <w:top w:val="single" w:sz="6" w:space="0" w:color="000000"/>
              <w:left w:val="single" w:sz="6" w:space="0" w:color="000000"/>
              <w:bottom w:val="nil"/>
              <w:right w:val="single" w:sz="6" w:space="0" w:color="000000"/>
            </w:tcBorders>
          </w:tcPr>
          <w:p w:rsidR="004F1868" w:rsidRPr="004F1868" w:rsidRDefault="004F1868" w:rsidP="004F1868">
            <w:pPr>
              <w:autoSpaceDE w:val="0"/>
              <w:autoSpaceDN w:val="0"/>
              <w:adjustRightInd w:val="0"/>
              <w:spacing w:before="100" w:after="0" w:line="240" w:lineRule="auto"/>
              <w:rPr>
                <w:rFonts w:ascii="Arial" w:hAnsi="Arial" w:cs="Arial"/>
                <w:sz w:val="14"/>
                <w:szCs w:val="14"/>
              </w:rPr>
            </w:pPr>
            <w:r w:rsidRPr="004F1868">
              <w:rPr>
                <w:rFonts w:ascii="Arial" w:hAnsi="Arial" w:cs="Arial"/>
                <w:sz w:val="14"/>
                <w:szCs w:val="14"/>
              </w:rPr>
              <w:t>19</w:t>
            </w:r>
          </w:p>
          <w:p w:rsidR="004F1868" w:rsidRPr="004F1868" w:rsidRDefault="004F1868" w:rsidP="004F1868">
            <w:pPr>
              <w:autoSpaceDE w:val="0"/>
              <w:autoSpaceDN w:val="0"/>
              <w:adjustRightInd w:val="0"/>
              <w:spacing w:after="0" w:line="240" w:lineRule="auto"/>
              <w:rPr>
                <w:rFonts w:ascii="Arial" w:hAnsi="Arial" w:cs="Arial"/>
                <w:sz w:val="14"/>
                <w:szCs w:val="14"/>
              </w:rPr>
            </w:pPr>
          </w:p>
          <w:p w:rsidR="004F1868" w:rsidRPr="004F1868" w:rsidRDefault="004F1868" w:rsidP="004F1868">
            <w:pPr>
              <w:autoSpaceDE w:val="0"/>
              <w:autoSpaceDN w:val="0"/>
              <w:adjustRightInd w:val="0"/>
              <w:spacing w:after="55" w:line="240" w:lineRule="auto"/>
              <w:rPr>
                <w:rFonts w:ascii="Times New Roman" w:hAnsi="Times New Roman" w:cs="Times New Roman"/>
                <w:sz w:val="14"/>
                <w:szCs w:val="14"/>
              </w:rPr>
            </w:pPr>
          </w:p>
        </w:tc>
      </w:tr>
      <w:tr w:rsidR="004F1868" w:rsidRPr="004F1868">
        <w:trPr>
          <w:cantSplit/>
        </w:trPr>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0" w:line="240" w:lineRule="auto"/>
              <w:rPr>
                <w:rFonts w:ascii="Arial" w:hAnsi="Arial" w:cs="Arial"/>
                <w:sz w:val="14"/>
                <w:szCs w:val="14"/>
              </w:rPr>
            </w:pPr>
            <w:r w:rsidRPr="004F1868">
              <w:rPr>
                <w:rFonts w:ascii="Arial" w:hAnsi="Arial" w:cs="Arial"/>
                <w:sz w:val="14"/>
                <w:szCs w:val="14"/>
              </w:rPr>
              <w:t>20</w:t>
            </w:r>
          </w:p>
          <w:p w:rsidR="004F1868" w:rsidRPr="004F1868" w:rsidRDefault="004F1868" w:rsidP="004F1868">
            <w:pPr>
              <w:autoSpaceDE w:val="0"/>
              <w:autoSpaceDN w:val="0"/>
              <w:adjustRightInd w:val="0"/>
              <w:spacing w:after="55" w:line="240" w:lineRule="auto"/>
              <w:rPr>
                <w:rFonts w:ascii="Times New Roman" w:hAnsi="Times New Roman" w:cs="Times New Roman"/>
                <w:sz w:val="14"/>
                <w:szCs w:val="14"/>
              </w:rPr>
            </w:pP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21</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22</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23</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24</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25</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26</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27</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28</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29</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30</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31</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32</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33</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34</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35</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36</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37</w:t>
            </w:r>
          </w:p>
        </w:tc>
        <w:tc>
          <w:tcPr>
            <w:tcW w:w="492" w:type="dxa"/>
            <w:tcBorders>
              <w:top w:val="single" w:sz="6" w:space="0" w:color="000000"/>
              <w:left w:val="single" w:sz="6" w:space="0" w:color="000000"/>
              <w:bottom w:val="nil"/>
              <w:right w:val="single" w:sz="6" w:space="0" w:color="000000"/>
            </w:tcBorders>
          </w:tcPr>
          <w:p w:rsidR="004F1868" w:rsidRPr="004F1868" w:rsidRDefault="004F1868" w:rsidP="004F1868">
            <w:pPr>
              <w:autoSpaceDE w:val="0"/>
              <w:autoSpaceDN w:val="0"/>
              <w:adjustRightInd w:val="0"/>
              <w:spacing w:before="100" w:after="0" w:line="240" w:lineRule="auto"/>
              <w:rPr>
                <w:rFonts w:ascii="Arial" w:hAnsi="Arial" w:cs="Arial"/>
                <w:sz w:val="14"/>
                <w:szCs w:val="14"/>
              </w:rPr>
            </w:pPr>
            <w:r w:rsidRPr="004F1868">
              <w:rPr>
                <w:rFonts w:ascii="Arial" w:hAnsi="Arial" w:cs="Arial"/>
                <w:sz w:val="14"/>
                <w:szCs w:val="14"/>
              </w:rPr>
              <w:t>38</w:t>
            </w:r>
          </w:p>
          <w:p w:rsidR="004F1868" w:rsidRPr="004F1868" w:rsidRDefault="004F1868" w:rsidP="004F1868">
            <w:pPr>
              <w:autoSpaceDE w:val="0"/>
              <w:autoSpaceDN w:val="0"/>
              <w:adjustRightInd w:val="0"/>
              <w:spacing w:after="0" w:line="240" w:lineRule="auto"/>
              <w:rPr>
                <w:rFonts w:ascii="Arial" w:hAnsi="Arial" w:cs="Arial"/>
                <w:sz w:val="14"/>
                <w:szCs w:val="14"/>
              </w:rPr>
            </w:pPr>
          </w:p>
          <w:p w:rsidR="004F1868" w:rsidRPr="004F1868" w:rsidRDefault="004F1868" w:rsidP="004F1868">
            <w:pPr>
              <w:autoSpaceDE w:val="0"/>
              <w:autoSpaceDN w:val="0"/>
              <w:adjustRightInd w:val="0"/>
              <w:spacing w:after="55" w:line="240" w:lineRule="auto"/>
              <w:rPr>
                <w:rFonts w:ascii="Times New Roman" w:hAnsi="Times New Roman" w:cs="Times New Roman"/>
                <w:sz w:val="14"/>
                <w:szCs w:val="14"/>
              </w:rPr>
            </w:pPr>
          </w:p>
        </w:tc>
      </w:tr>
      <w:tr w:rsidR="004F1868" w:rsidRPr="004F1868">
        <w:trPr>
          <w:cantSplit/>
        </w:trPr>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0" w:line="240" w:lineRule="auto"/>
              <w:rPr>
                <w:rFonts w:ascii="Arial" w:hAnsi="Arial" w:cs="Arial"/>
                <w:sz w:val="14"/>
                <w:szCs w:val="14"/>
              </w:rPr>
            </w:pPr>
            <w:r w:rsidRPr="004F1868">
              <w:rPr>
                <w:rFonts w:ascii="Arial" w:hAnsi="Arial" w:cs="Arial"/>
                <w:sz w:val="14"/>
                <w:szCs w:val="14"/>
              </w:rPr>
              <w:t>39</w:t>
            </w:r>
          </w:p>
          <w:p w:rsidR="004F1868" w:rsidRPr="004F1868" w:rsidRDefault="004F1868" w:rsidP="004F1868">
            <w:pPr>
              <w:autoSpaceDE w:val="0"/>
              <w:autoSpaceDN w:val="0"/>
              <w:adjustRightInd w:val="0"/>
              <w:spacing w:after="55" w:line="240" w:lineRule="auto"/>
              <w:rPr>
                <w:rFonts w:ascii="Times New Roman" w:hAnsi="Times New Roman" w:cs="Times New Roman"/>
                <w:sz w:val="14"/>
                <w:szCs w:val="14"/>
              </w:rPr>
            </w:pP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40</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41</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42</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43</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44</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45</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46</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47</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48</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49</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50</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51</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52</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53</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54</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55</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56</w:t>
            </w:r>
          </w:p>
        </w:tc>
        <w:tc>
          <w:tcPr>
            <w:tcW w:w="492" w:type="dxa"/>
            <w:tcBorders>
              <w:top w:val="single" w:sz="6" w:space="0" w:color="000000"/>
              <w:left w:val="single" w:sz="6" w:space="0" w:color="000000"/>
              <w:bottom w:val="nil"/>
              <w:right w:val="single" w:sz="6" w:space="0" w:color="000000"/>
            </w:tcBorders>
          </w:tcPr>
          <w:p w:rsidR="004F1868" w:rsidRPr="004F1868" w:rsidRDefault="004F1868" w:rsidP="004F1868">
            <w:pPr>
              <w:autoSpaceDE w:val="0"/>
              <w:autoSpaceDN w:val="0"/>
              <w:adjustRightInd w:val="0"/>
              <w:spacing w:before="100" w:after="0" w:line="240" w:lineRule="auto"/>
              <w:rPr>
                <w:rFonts w:ascii="Arial" w:hAnsi="Arial" w:cs="Arial"/>
                <w:sz w:val="14"/>
                <w:szCs w:val="14"/>
              </w:rPr>
            </w:pPr>
            <w:r w:rsidRPr="004F1868">
              <w:rPr>
                <w:rFonts w:ascii="Arial" w:hAnsi="Arial" w:cs="Arial"/>
                <w:sz w:val="14"/>
                <w:szCs w:val="14"/>
              </w:rPr>
              <w:t>57</w:t>
            </w:r>
          </w:p>
          <w:p w:rsidR="004F1868" w:rsidRPr="004F1868" w:rsidRDefault="004F1868" w:rsidP="004F1868">
            <w:pPr>
              <w:autoSpaceDE w:val="0"/>
              <w:autoSpaceDN w:val="0"/>
              <w:adjustRightInd w:val="0"/>
              <w:spacing w:after="0" w:line="240" w:lineRule="auto"/>
              <w:rPr>
                <w:rFonts w:ascii="Arial" w:hAnsi="Arial" w:cs="Arial"/>
                <w:sz w:val="14"/>
                <w:szCs w:val="14"/>
              </w:rPr>
            </w:pPr>
          </w:p>
          <w:p w:rsidR="004F1868" w:rsidRPr="004F1868" w:rsidRDefault="004F1868" w:rsidP="004F1868">
            <w:pPr>
              <w:autoSpaceDE w:val="0"/>
              <w:autoSpaceDN w:val="0"/>
              <w:adjustRightInd w:val="0"/>
              <w:spacing w:after="55" w:line="240" w:lineRule="auto"/>
              <w:rPr>
                <w:rFonts w:ascii="Times New Roman" w:hAnsi="Times New Roman" w:cs="Times New Roman"/>
                <w:sz w:val="14"/>
                <w:szCs w:val="14"/>
              </w:rPr>
            </w:pPr>
          </w:p>
        </w:tc>
      </w:tr>
      <w:tr w:rsidR="004F1868" w:rsidRPr="004F1868">
        <w:trPr>
          <w:cantSplit/>
        </w:trPr>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0" w:line="240" w:lineRule="auto"/>
              <w:rPr>
                <w:rFonts w:ascii="Arial" w:hAnsi="Arial" w:cs="Arial"/>
                <w:sz w:val="14"/>
                <w:szCs w:val="14"/>
              </w:rPr>
            </w:pPr>
            <w:r w:rsidRPr="004F1868">
              <w:rPr>
                <w:rFonts w:ascii="Arial" w:hAnsi="Arial" w:cs="Arial"/>
                <w:sz w:val="14"/>
                <w:szCs w:val="14"/>
              </w:rPr>
              <w:t>58</w:t>
            </w:r>
          </w:p>
          <w:p w:rsidR="004F1868" w:rsidRPr="004F1868" w:rsidRDefault="004F1868" w:rsidP="004F1868">
            <w:pPr>
              <w:autoSpaceDE w:val="0"/>
              <w:autoSpaceDN w:val="0"/>
              <w:adjustRightInd w:val="0"/>
              <w:spacing w:after="55" w:line="240" w:lineRule="auto"/>
              <w:rPr>
                <w:rFonts w:ascii="Times New Roman" w:hAnsi="Times New Roman" w:cs="Times New Roman"/>
                <w:sz w:val="14"/>
                <w:szCs w:val="14"/>
              </w:rPr>
            </w:pP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59</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60</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61</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62</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63</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64</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65</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66</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67</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68</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69</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70</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71</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72</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73</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74</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75</w:t>
            </w:r>
          </w:p>
        </w:tc>
        <w:tc>
          <w:tcPr>
            <w:tcW w:w="492" w:type="dxa"/>
            <w:tcBorders>
              <w:top w:val="single" w:sz="6" w:space="0" w:color="000000"/>
              <w:left w:val="single" w:sz="6" w:space="0" w:color="000000"/>
              <w:bottom w:val="nil"/>
              <w:right w:val="single" w:sz="6" w:space="0" w:color="000000"/>
            </w:tcBorders>
          </w:tcPr>
          <w:p w:rsidR="004F1868" w:rsidRPr="004F1868" w:rsidRDefault="004F1868" w:rsidP="004F1868">
            <w:pPr>
              <w:autoSpaceDE w:val="0"/>
              <w:autoSpaceDN w:val="0"/>
              <w:adjustRightInd w:val="0"/>
              <w:spacing w:before="100" w:after="0" w:line="240" w:lineRule="auto"/>
              <w:rPr>
                <w:rFonts w:ascii="Arial" w:hAnsi="Arial" w:cs="Arial"/>
                <w:sz w:val="14"/>
                <w:szCs w:val="14"/>
              </w:rPr>
            </w:pPr>
            <w:r w:rsidRPr="004F1868">
              <w:rPr>
                <w:rFonts w:ascii="Arial" w:hAnsi="Arial" w:cs="Arial"/>
                <w:sz w:val="14"/>
                <w:szCs w:val="14"/>
              </w:rPr>
              <w:t>76</w:t>
            </w:r>
          </w:p>
          <w:p w:rsidR="004F1868" w:rsidRPr="004F1868" w:rsidRDefault="004F1868" w:rsidP="004F1868">
            <w:pPr>
              <w:tabs>
                <w:tab w:val="right" w:pos="392"/>
              </w:tabs>
              <w:autoSpaceDE w:val="0"/>
              <w:autoSpaceDN w:val="0"/>
              <w:adjustRightInd w:val="0"/>
              <w:spacing w:after="0" w:line="240" w:lineRule="auto"/>
              <w:rPr>
                <w:rFonts w:ascii="Arial" w:hAnsi="Arial" w:cs="Arial"/>
                <w:sz w:val="14"/>
                <w:szCs w:val="14"/>
              </w:rPr>
            </w:pPr>
            <w:r w:rsidRPr="004F1868">
              <w:rPr>
                <w:rFonts w:ascii="Arial" w:hAnsi="Arial" w:cs="Arial"/>
                <w:sz w:val="14"/>
                <w:szCs w:val="14"/>
              </w:rPr>
              <w:tab/>
            </w:r>
          </w:p>
          <w:p w:rsidR="004F1868" w:rsidRPr="004F1868" w:rsidRDefault="004F1868" w:rsidP="004F1868">
            <w:pPr>
              <w:autoSpaceDE w:val="0"/>
              <w:autoSpaceDN w:val="0"/>
              <w:adjustRightInd w:val="0"/>
              <w:spacing w:after="55" w:line="240" w:lineRule="auto"/>
              <w:rPr>
                <w:rFonts w:ascii="Times New Roman" w:hAnsi="Times New Roman" w:cs="Times New Roman"/>
                <w:sz w:val="14"/>
                <w:szCs w:val="14"/>
              </w:rPr>
            </w:pPr>
          </w:p>
        </w:tc>
      </w:tr>
      <w:tr w:rsidR="004F1868" w:rsidRPr="004F1868">
        <w:trPr>
          <w:cantSplit/>
        </w:trPr>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0" w:line="240" w:lineRule="auto"/>
              <w:rPr>
                <w:rFonts w:ascii="Arial" w:hAnsi="Arial" w:cs="Arial"/>
                <w:sz w:val="14"/>
                <w:szCs w:val="14"/>
              </w:rPr>
            </w:pPr>
            <w:r w:rsidRPr="004F1868">
              <w:rPr>
                <w:rFonts w:ascii="Arial" w:hAnsi="Arial" w:cs="Arial"/>
                <w:sz w:val="14"/>
                <w:szCs w:val="14"/>
              </w:rPr>
              <w:t>77</w:t>
            </w:r>
          </w:p>
          <w:p w:rsidR="004F1868" w:rsidRPr="004F1868" w:rsidRDefault="004F1868" w:rsidP="004F1868">
            <w:pPr>
              <w:autoSpaceDE w:val="0"/>
              <w:autoSpaceDN w:val="0"/>
              <w:adjustRightInd w:val="0"/>
              <w:spacing w:after="55" w:line="240" w:lineRule="auto"/>
              <w:rPr>
                <w:rFonts w:ascii="Times New Roman" w:hAnsi="Times New Roman" w:cs="Times New Roman"/>
                <w:sz w:val="14"/>
                <w:szCs w:val="14"/>
              </w:rPr>
            </w:pP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78</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79</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80</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81</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82</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83</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84</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85</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86</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87</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88</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89</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90</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91</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92</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93</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94</w:t>
            </w:r>
          </w:p>
        </w:tc>
        <w:tc>
          <w:tcPr>
            <w:tcW w:w="492" w:type="dxa"/>
            <w:tcBorders>
              <w:top w:val="single" w:sz="6" w:space="0" w:color="000000"/>
              <w:left w:val="single" w:sz="6" w:space="0" w:color="000000"/>
              <w:bottom w:val="nil"/>
              <w:right w:val="single" w:sz="6" w:space="0" w:color="000000"/>
            </w:tcBorders>
          </w:tcPr>
          <w:p w:rsidR="004F1868" w:rsidRPr="004F1868" w:rsidRDefault="004F1868" w:rsidP="004F1868">
            <w:pPr>
              <w:autoSpaceDE w:val="0"/>
              <w:autoSpaceDN w:val="0"/>
              <w:adjustRightInd w:val="0"/>
              <w:spacing w:before="100" w:after="0" w:line="240" w:lineRule="auto"/>
              <w:rPr>
                <w:rFonts w:ascii="Arial" w:hAnsi="Arial" w:cs="Arial"/>
                <w:sz w:val="14"/>
                <w:szCs w:val="14"/>
              </w:rPr>
            </w:pPr>
            <w:r w:rsidRPr="004F1868">
              <w:rPr>
                <w:rFonts w:ascii="Arial" w:hAnsi="Arial" w:cs="Arial"/>
                <w:sz w:val="14"/>
                <w:szCs w:val="14"/>
              </w:rPr>
              <w:t>95</w:t>
            </w:r>
          </w:p>
          <w:p w:rsidR="004F1868" w:rsidRPr="004F1868" w:rsidRDefault="004F1868" w:rsidP="004F1868">
            <w:pPr>
              <w:autoSpaceDE w:val="0"/>
              <w:autoSpaceDN w:val="0"/>
              <w:adjustRightInd w:val="0"/>
              <w:spacing w:after="0" w:line="240" w:lineRule="auto"/>
              <w:rPr>
                <w:rFonts w:ascii="Arial" w:hAnsi="Arial" w:cs="Arial"/>
                <w:sz w:val="14"/>
                <w:szCs w:val="14"/>
              </w:rPr>
            </w:pPr>
          </w:p>
          <w:p w:rsidR="004F1868" w:rsidRPr="004F1868" w:rsidRDefault="004F1868" w:rsidP="004F1868">
            <w:pPr>
              <w:autoSpaceDE w:val="0"/>
              <w:autoSpaceDN w:val="0"/>
              <w:adjustRightInd w:val="0"/>
              <w:spacing w:after="55" w:line="240" w:lineRule="auto"/>
              <w:rPr>
                <w:rFonts w:ascii="Times New Roman" w:hAnsi="Times New Roman" w:cs="Times New Roman"/>
                <w:sz w:val="14"/>
                <w:szCs w:val="14"/>
              </w:rPr>
            </w:pPr>
          </w:p>
        </w:tc>
      </w:tr>
      <w:tr w:rsidR="004F1868" w:rsidRPr="004F1868">
        <w:trPr>
          <w:cantSplit/>
        </w:trPr>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0" w:line="240" w:lineRule="auto"/>
              <w:rPr>
                <w:rFonts w:ascii="Arial" w:hAnsi="Arial" w:cs="Arial"/>
                <w:sz w:val="14"/>
                <w:szCs w:val="14"/>
              </w:rPr>
            </w:pPr>
            <w:r w:rsidRPr="004F1868">
              <w:rPr>
                <w:rFonts w:ascii="Arial" w:hAnsi="Arial" w:cs="Arial"/>
                <w:sz w:val="14"/>
                <w:szCs w:val="14"/>
              </w:rPr>
              <w:t>96</w:t>
            </w:r>
          </w:p>
          <w:p w:rsidR="004F1868" w:rsidRPr="004F1868" w:rsidRDefault="004F1868" w:rsidP="004F1868">
            <w:pPr>
              <w:autoSpaceDE w:val="0"/>
              <w:autoSpaceDN w:val="0"/>
              <w:adjustRightInd w:val="0"/>
              <w:spacing w:after="55" w:line="240" w:lineRule="auto"/>
              <w:rPr>
                <w:rFonts w:ascii="Times New Roman" w:hAnsi="Times New Roman" w:cs="Times New Roman"/>
                <w:sz w:val="14"/>
                <w:szCs w:val="14"/>
              </w:rPr>
            </w:pP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97</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98</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99</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100</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101</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102</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103</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104</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105</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106</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107</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108</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109</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110</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111</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112</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113</w:t>
            </w:r>
          </w:p>
        </w:tc>
        <w:tc>
          <w:tcPr>
            <w:tcW w:w="492" w:type="dxa"/>
            <w:tcBorders>
              <w:top w:val="single" w:sz="6" w:space="0" w:color="000000"/>
              <w:left w:val="single" w:sz="6" w:space="0" w:color="000000"/>
              <w:bottom w:val="nil"/>
              <w:right w:val="single" w:sz="6" w:space="0" w:color="000000"/>
            </w:tcBorders>
          </w:tcPr>
          <w:p w:rsidR="004F1868" w:rsidRPr="004F1868" w:rsidRDefault="004F1868" w:rsidP="004F1868">
            <w:pPr>
              <w:autoSpaceDE w:val="0"/>
              <w:autoSpaceDN w:val="0"/>
              <w:adjustRightInd w:val="0"/>
              <w:spacing w:before="100" w:after="0" w:line="240" w:lineRule="auto"/>
              <w:rPr>
                <w:rFonts w:ascii="Arial" w:hAnsi="Arial" w:cs="Arial"/>
                <w:sz w:val="14"/>
                <w:szCs w:val="14"/>
              </w:rPr>
            </w:pPr>
            <w:r w:rsidRPr="004F1868">
              <w:rPr>
                <w:rFonts w:ascii="Arial" w:hAnsi="Arial" w:cs="Arial"/>
                <w:sz w:val="14"/>
                <w:szCs w:val="14"/>
              </w:rPr>
              <w:t>114</w:t>
            </w:r>
          </w:p>
          <w:p w:rsidR="004F1868" w:rsidRPr="004F1868" w:rsidRDefault="004F1868" w:rsidP="004F1868">
            <w:pPr>
              <w:autoSpaceDE w:val="0"/>
              <w:autoSpaceDN w:val="0"/>
              <w:adjustRightInd w:val="0"/>
              <w:spacing w:after="0" w:line="240" w:lineRule="auto"/>
              <w:rPr>
                <w:rFonts w:ascii="Arial" w:hAnsi="Arial" w:cs="Arial"/>
                <w:sz w:val="14"/>
                <w:szCs w:val="14"/>
              </w:rPr>
            </w:pPr>
          </w:p>
          <w:p w:rsidR="004F1868" w:rsidRPr="004F1868" w:rsidRDefault="004F1868" w:rsidP="004F1868">
            <w:pPr>
              <w:autoSpaceDE w:val="0"/>
              <w:autoSpaceDN w:val="0"/>
              <w:adjustRightInd w:val="0"/>
              <w:spacing w:after="55" w:line="240" w:lineRule="auto"/>
              <w:rPr>
                <w:rFonts w:ascii="Times New Roman" w:hAnsi="Times New Roman" w:cs="Times New Roman"/>
                <w:sz w:val="14"/>
                <w:szCs w:val="14"/>
              </w:rPr>
            </w:pPr>
          </w:p>
        </w:tc>
      </w:tr>
      <w:tr w:rsidR="004F1868" w:rsidRPr="004F1868">
        <w:trPr>
          <w:cantSplit/>
        </w:trPr>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0" w:line="240" w:lineRule="auto"/>
              <w:rPr>
                <w:rFonts w:ascii="Arial" w:hAnsi="Arial" w:cs="Arial"/>
                <w:sz w:val="14"/>
                <w:szCs w:val="14"/>
              </w:rPr>
            </w:pPr>
            <w:r w:rsidRPr="004F1868">
              <w:rPr>
                <w:rFonts w:ascii="Arial" w:hAnsi="Arial" w:cs="Arial"/>
                <w:sz w:val="14"/>
                <w:szCs w:val="14"/>
              </w:rPr>
              <w:t>115</w:t>
            </w:r>
          </w:p>
          <w:p w:rsidR="004F1868" w:rsidRPr="004F1868" w:rsidRDefault="004F1868" w:rsidP="004F1868">
            <w:pPr>
              <w:autoSpaceDE w:val="0"/>
              <w:autoSpaceDN w:val="0"/>
              <w:adjustRightInd w:val="0"/>
              <w:spacing w:after="55" w:line="240" w:lineRule="auto"/>
              <w:rPr>
                <w:rFonts w:ascii="Times New Roman" w:hAnsi="Times New Roman" w:cs="Times New Roman"/>
                <w:sz w:val="14"/>
                <w:szCs w:val="14"/>
              </w:rPr>
            </w:pP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116</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117</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118</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119</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120</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121</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122</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123</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124</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125</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126</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127</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128</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129</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130</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131</w:t>
            </w: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r w:rsidRPr="004F1868">
              <w:rPr>
                <w:rFonts w:ascii="Arial" w:hAnsi="Arial" w:cs="Arial"/>
                <w:sz w:val="14"/>
                <w:szCs w:val="14"/>
              </w:rPr>
              <w:t>132</w:t>
            </w:r>
          </w:p>
        </w:tc>
        <w:tc>
          <w:tcPr>
            <w:tcW w:w="492" w:type="dxa"/>
            <w:tcBorders>
              <w:top w:val="single" w:sz="6" w:space="0" w:color="000000"/>
              <w:left w:val="single" w:sz="6" w:space="0" w:color="000000"/>
              <w:bottom w:val="nil"/>
              <w:right w:val="single" w:sz="6" w:space="0" w:color="000000"/>
            </w:tcBorders>
          </w:tcPr>
          <w:p w:rsidR="004F1868" w:rsidRPr="004F1868" w:rsidRDefault="004F1868" w:rsidP="004F1868">
            <w:pPr>
              <w:autoSpaceDE w:val="0"/>
              <w:autoSpaceDN w:val="0"/>
              <w:adjustRightInd w:val="0"/>
              <w:spacing w:before="100" w:after="0" w:line="240" w:lineRule="auto"/>
              <w:rPr>
                <w:rFonts w:ascii="Arial" w:hAnsi="Arial" w:cs="Arial"/>
                <w:sz w:val="14"/>
                <w:szCs w:val="14"/>
              </w:rPr>
            </w:pPr>
            <w:r w:rsidRPr="004F1868">
              <w:rPr>
                <w:rFonts w:ascii="Arial" w:hAnsi="Arial" w:cs="Arial"/>
                <w:sz w:val="14"/>
                <w:szCs w:val="14"/>
              </w:rPr>
              <w:t>133</w:t>
            </w:r>
          </w:p>
          <w:p w:rsidR="004F1868" w:rsidRPr="004F1868" w:rsidRDefault="004F1868" w:rsidP="004F1868">
            <w:pPr>
              <w:autoSpaceDE w:val="0"/>
              <w:autoSpaceDN w:val="0"/>
              <w:adjustRightInd w:val="0"/>
              <w:spacing w:after="0" w:line="240" w:lineRule="auto"/>
              <w:rPr>
                <w:rFonts w:ascii="Arial" w:hAnsi="Arial" w:cs="Arial"/>
                <w:sz w:val="14"/>
                <w:szCs w:val="14"/>
              </w:rPr>
            </w:pPr>
          </w:p>
          <w:p w:rsidR="004F1868" w:rsidRPr="004F1868" w:rsidRDefault="004F1868" w:rsidP="004F1868">
            <w:pPr>
              <w:autoSpaceDE w:val="0"/>
              <w:autoSpaceDN w:val="0"/>
              <w:adjustRightInd w:val="0"/>
              <w:spacing w:after="55" w:line="240" w:lineRule="auto"/>
              <w:rPr>
                <w:rFonts w:ascii="Times New Roman" w:hAnsi="Times New Roman" w:cs="Times New Roman"/>
                <w:sz w:val="14"/>
                <w:szCs w:val="14"/>
              </w:rPr>
            </w:pPr>
          </w:p>
        </w:tc>
      </w:tr>
      <w:tr w:rsidR="004F1868" w:rsidRPr="004F1868">
        <w:trPr>
          <w:cantSplit/>
        </w:trPr>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0" w:line="240" w:lineRule="auto"/>
              <w:rPr>
                <w:rFonts w:ascii="Arial" w:hAnsi="Arial" w:cs="Arial"/>
                <w:sz w:val="14"/>
                <w:szCs w:val="14"/>
              </w:rPr>
            </w:pPr>
          </w:p>
          <w:p w:rsidR="004F1868" w:rsidRPr="004F1868" w:rsidRDefault="004F1868" w:rsidP="004F1868">
            <w:pPr>
              <w:autoSpaceDE w:val="0"/>
              <w:autoSpaceDN w:val="0"/>
              <w:adjustRightInd w:val="0"/>
              <w:spacing w:after="55" w:line="240" w:lineRule="auto"/>
              <w:rPr>
                <w:rFonts w:ascii="Times New Roman" w:hAnsi="Times New Roman" w:cs="Times New Roman"/>
                <w:sz w:val="14"/>
                <w:szCs w:val="14"/>
              </w:rPr>
            </w:pP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p>
        </w:tc>
        <w:tc>
          <w:tcPr>
            <w:tcW w:w="492" w:type="dxa"/>
            <w:tcBorders>
              <w:top w:val="single" w:sz="6" w:space="0" w:color="000000"/>
              <w:left w:val="single" w:sz="6" w:space="0" w:color="000000"/>
              <w:bottom w:val="nil"/>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14"/>
                <w:szCs w:val="14"/>
              </w:rPr>
            </w:pPr>
          </w:p>
        </w:tc>
        <w:tc>
          <w:tcPr>
            <w:tcW w:w="492" w:type="dxa"/>
            <w:tcBorders>
              <w:top w:val="single" w:sz="6" w:space="0" w:color="000000"/>
              <w:left w:val="single" w:sz="6" w:space="0" w:color="000000"/>
              <w:bottom w:val="nil"/>
              <w:right w:val="single" w:sz="6" w:space="0" w:color="000000"/>
            </w:tcBorders>
          </w:tcPr>
          <w:p w:rsidR="004F1868" w:rsidRPr="004F1868" w:rsidRDefault="004F1868" w:rsidP="004F1868">
            <w:pPr>
              <w:autoSpaceDE w:val="0"/>
              <w:autoSpaceDN w:val="0"/>
              <w:adjustRightInd w:val="0"/>
              <w:spacing w:before="100" w:after="0" w:line="240" w:lineRule="auto"/>
              <w:rPr>
                <w:rFonts w:ascii="Arial" w:hAnsi="Arial" w:cs="Arial"/>
                <w:sz w:val="14"/>
                <w:szCs w:val="14"/>
              </w:rPr>
            </w:pPr>
          </w:p>
          <w:p w:rsidR="004F1868" w:rsidRPr="004F1868" w:rsidRDefault="004F1868" w:rsidP="004F1868">
            <w:pPr>
              <w:autoSpaceDE w:val="0"/>
              <w:autoSpaceDN w:val="0"/>
              <w:adjustRightInd w:val="0"/>
              <w:spacing w:after="55" w:line="240" w:lineRule="auto"/>
              <w:rPr>
                <w:rFonts w:ascii="Times New Roman" w:hAnsi="Times New Roman" w:cs="Times New Roman"/>
                <w:sz w:val="14"/>
                <w:szCs w:val="14"/>
              </w:rPr>
            </w:pPr>
          </w:p>
        </w:tc>
      </w:tr>
      <w:tr w:rsidR="004F1868" w:rsidRPr="004F1868">
        <w:trPr>
          <w:cantSplit/>
        </w:trPr>
        <w:tc>
          <w:tcPr>
            <w:tcW w:w="492" w:type="dxa"/>
            <w:tcBorders>
              <w:top w:val="single" w:sz="6" w:space="0" w:color="000000"/>
              <w:left w:val="single" w:sz="6" w:space="0" w:color="000000"/>
              <w:bottom w:val="single" w:sz="6" w:space="0" w:color="000000"/>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30"/>
                <w:szCs w:val="30"/>
              </w:rPr>
            </w:pPr>
            <w:r w:rsidRPr="004F1868">
              <w:rPr>
                <w:rFonts w:ascii="Arial" w:hAnsi="Arial" w:cs="Arial"/>
                <w:sz w:val="30"/>
                <w:szCs w:val="30"/>
              </w:rPr>
              <w:t>A</w:t>
            </w:r>
          </w:p>
        </w:tc>
        <w:tc>
          <w:tcPr>
            <w:tcW w:w="492" w:type="dxa"/>
            <w:tcBorders>
              <w:top w:val="single" w:sz="6" w:space="0" w:color="000000"/>
              <w:left w:val="single" w:sz="6" w:space="0" w:color="000000"/>
              <w:bottom w:val="single" w:sz="6" w:space="0" w:color="000000"/>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30"/>
                <w:szCs w:val="30"/>
              </w:rPr>
            </w:pPr>
            <w:r w:rsidRPr="004F1868">
              <w:rPr>
                <w:rFonts w:ascii="Arial" w:hAnsi="Arial" w:cs="Arial"/>
                <w:sz w:val="30"/>
                <w:szCs w:val="30"/>
              </w:rPr>
              <w:t>B</w:t>
            </w:r>
          </w:p>
        </w:tc>
        <w:tc>
          <w:tcPr>
            <w:tcW w:w="492" w:type="dxa"/>
            <w:tcBorders>
              <w:top w:val="single" w:sz="6" w:space="0" w:color="000000"/>
              <w:left w:val="single" w:sz="6" w:space="0" w:color="000000"/>
              <w:bottom w:val="single" w:sz="6" w:space="0" w:color="000000"/>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30"/>
                <w:szCs w:val="30"/>
              </w:rPr>
            </w:pPr>
            <w:r w:rsidRPr="004F1868">
              <w:rPr>
                <w:rFonts w:ascii="Arial" w:hAnsi="Arial" w:cs="Arial"/>
                <w:sz w:val="30"/>
                <w:szCs w:val="30"/>
              </w:rPr>
              <w:t>C</w:t>
            </w:r>
          </w:p>
        </w:tc>
        <w:tc>
          <w:tcPr>
            <w:tcW w:w="492" w:type="dxa"/>
            <w:tcBorders>
              <w:top w:val="single" w:sz="6" w:space="0" w:color="000000"/>
              <w:left w:val="single" w:sz="6" w:space="0" w:color="000000"/>
              <w:bottom w:val="single" w:sz="6" w:space="0" w:color="000000"/>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30"/>
                <w:szCs w:val="30"/>
              </w:rPr>
            </w:pPr>
            <w:r w:rsidRPr="004F1868">
              <w:rPr>
                <w:rFonts w:ascii="Arial" w:hAnsi="Arial" w:cs="Arial"/>
                <w:sz w:val="30"/>
                <w:szCs w:val="30"/>
              </w:rPr>
              <w:t>D</w:t>
            </w:r>
          </w:p>
        </w:tc>
        <w:tc>
          <w:tcPr>
            <w:tcW w:w="492" w:type="dxa"/>
            <w:tcBorders>
              <w:top w:val="single" w:sz="6" w:space="0" w:color="000000"/>
              <w:left w:val="single" w:sz="6" w:space="0" w:color="000000"/>
              <w:bottom w:val="single" w:sz="6" w:space="0" w:color="000000"/>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30"/>
                <w:szCs w:val="30"/>
              </w:rPr>
            </w:pPr>
            <w:r w:rsidRPr="004F1868">
              <w:rPr>
                <w:rFonts w:ascii="Arial" w:hAnsi="Arial" w:cs="Arial"/>
                <w:sz w:val="30"/>
                <w:szCs w:val="30"/>
              </w:rPr>
              <w:t>E</w:t>
            </w:r>
          </w:p>
        </w:tc>
        <w:tc>
          <w:tcPr>
            <w:tcW w:w="492" w:type="dxa"/>
            <w:tcBorders>
              <w:top w:val="single" w:sz="6" w:space="0" w:color="000000"/>
              <w:left w:val="single" w:sz="6" w:space="0" w:color="000000"/>
              <w:bottom w:val="single" w:sz="6" w:space="0" w:color="000000"/>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30"/>
                <w:szCs w:val="30"/>
              </w:rPr>
            </w:pPr>
            <w:r w:rsidRPr="004F1868">
              <w:rPr>
                <w:rFonts w:ascii="Arial" w:hAnsi="Arial" w:cs="Arial"/>
                <w:sz w:val="30"/>
                <w:szCs w:val="30"/>
              </w:rPr>
              <w:t>F</w:t>
            </w:r>
          </w:p>
        </w:tc>
        <w:tc>
          <w:tcPr>
            <w:tcW w:w="492" w:type="dxa"/>
            <w:tcBorders>
              <w:top w:val="single" w:sz="6" w:space="0" w:color="000000"/>
              <w:left w:val="single" w:sz="6" w:space="0" w:color="000000"/>
              <w:bottom w:val="single" w:sz="6" w:space="0" w:color="000000"/>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30"/>
                <w:szCs w:val="30"/>
              </w:rPr>
            </w:pPr>
            <w:r w:rsidRPr="004F1868">
              <w:rPr>
                <w:rFonts w:ascii="Arial" w:hAnsi="Arial" w:cs="Arial"/>
                <w:sz w:val="30"/>
                <w:szCs w:val="30"/>
              </w:rPr>
              <w:t>G</w:t>
            </w:r>
          </w:p>
        </w:tc>
        <w:tc>
          <w:tcPr>
            <w:tcW w:w="492" w:type="dxa"/>
            <w:tcBorders>
              <w:top w:val="single" w:sz="6" w:space="0" w:color="000000"/>
              <w:left w:val="single" w:sz="6" w:space="0" w:color="000000"/>
              <w:bottom w:val="single" w:sz="6" w:space="0" w:color="000000"/>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30"/>
                <w:szCs w:val="30"/>
              </w:rPr>
            </w:pPr>
            <w:r w:rsidRPr="004F1868">
              <w:rPr>
                <w:rFonts w:ascii="Arial" w:hAnsi="Arial" w:cs="Arial"/>
                <w:sz w:val="30"/>
                <w:szCs w:val="30"/>
              </w:rPr>
              <w:t>H</w:t>
            </w:r>
          </w:p>
        </w:tc>
        <w:tc>
          <w:tcPr>
            <w:tcW w:w="492" w:type="dxa"/>
            <w:tcBorders>
              <w:top w:val="single" w:sz="6" w:space="0" w:color="000000"/>
              <w:left w:val="single" w:sz="6" w:space="0" w:color="000000"/>
              <w:bottom w:val="single" w:sz="6" w:space="0" w:color="000000"/>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30"/>
                <w:szCs w:val="30"/>
              </w:rPr>
            </w:pPr>
            <w:r w:rsidRPr="004F1868">
              <w:rPr>
                <w:rFonts w:ascii="Arial" w:hAnsi="Arial" w:cs="Arial"/>
                <w:sz w:val="30"/>
                <w:szCs w:val="30"/>
              </w:rPr>
              <w:t>I</w:t>
            </w:r>
          </w:p>
        </w:tc>
        <w:tc>
          <w:tcPr>
            <w:tcW w:w="492" w:type="dxa"/>
            <w:tcBorders>
              <w:top w:val="single" w:sz="6" w:space="0" w:color="000000"/>
              <w:left w:val="single" w:sz="6" w:space="0" w:color="000000"/>
              <w:bottom w:val="single" w:sz="6" w:space="0" w:color="000000"/>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30"/>
                <w:szCs w:val="30"/>
              </w:rPr>
            </w:pPr>
            <w:r w:rsidRPr="004F1868">
              <w:rPr>
                <w:rFonts w:ascii="Arial" w:hAnsi="Arial" w:cs="Arial"/>
                <w:sz w:val="30"/>
                <w:szCs w:val="30"/>
              </w:rPr>
              <w:t>J</w:t>
            </w:r>
          </w:p>
        </w:tc>
        <w:tc>
          <w:tcPr>
            <w:tcW w:w="492" w:type="dxa"/>
            <w:tcBorders>
              <w:top w:val="single" w:sz="6" w:space="0" w:color="000000"/>
              <w:left w:val="single" w:sz="6" w:space="0" w:color="000000"/>
              <w:bottom w:val="single" w:sz="6" w:space="0" w:color="000000"/>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30"/>
                <w:szCs w:val="30"/>
              </w:rPr>
            </w:pPr>
            <w:r w:rsidRPr="004F1868">
              <w:rPr>
                <w:rFonts w:ascii="Arial" w:hAnsi="Arial" w:cs="Arial"/>
                <w:sz w:val="30"/>
                <w:szCs w:val="30"/>
              </w:rPr>
              <w:t>K</w:t>
            </w:r>
          </w:p>
        </w:tc>
        <w:tc>
          <w:tcPr>
            <w:tcW w:w="492" w:type="dxa"/>
            <w:tcBorders>
              <w:top w:val="single" w:sz="6" w:space="0" w:color="000000"/>
              <w:left w:val="single" w:sz="6" w:space="0" w:color="000000"/>
              <w:bottom w:val="single" w:sz="6" w:space="0" w:color="000000"/>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30"/>
                <w:szCs w:val="30"/>
              </w:rPr>
            </w:pPr>
            <w:r w:rsidRPr="004F1868">
              <w:rPr>
                <w:rFonts w:ascii="Arial" w:hAnsi="Arial" w:cs="Arial"/>
                <w:sz w:val="30"/>
                <w:szCs w:val="30"/>
              </w:rPr>
              <w:t>L</w:t>
            </w:r>
          </w:p>
        </w:tc>
        <w:tc>
          <w:tcPr>
            <w:tcW w:w="492" w:type="dxa"/>
            <w:tcBorders>
              <w:top w:val="single" w:sz="6" w:space="0" w:color="000000"/>
              <w:left w:val="single" w:sz="6" w:space="0" w:color="000000"/>
              <w:bottom w:val="single" w:sz="6" w:space="0" w:color="000000"/>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30"/>
                <w:szCs w:val="30"/>
              </w:rPr>
            </w:pPr>
            <w:r w:rsidRPr="004F1868">
              <w:rPr>
                <w:rFonts w:ascii="Arial" w:hAnsi="Arial" w:cs="Arial"/>
                <w:sz w:val="30"/>
                <w:szCs w:val="30"/>
              </w:rPr>
              <w:t>M</w:t>
            </w:r>
          </w:p>
        </w:tc>
        <w:tc>
          <w:tcPr>
            <w:tcW w:w="492" w:type="dxa"/>
            <w:tcBorders>
              <w:top w:val="single" w:sz="6" w:space="0" w:color="000000"/>
              <w:left w:val="single" w:sz="6" w:space="0" w:color="000000"/>
              <w:bottom w:val="single" w:sz="6" w:space="0" w:color="000000"/>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30"/>
                <w:szCs w:val="30"/>
              </w:rPr>
            </w:pPr>
            <w:r w:rsidRPr="004F1868">
              <w:rPr>
                <w:rFonts w:ascii="Arial" w:hAnsi="Arial" w:cs="Arial"/>
                <w:sz w:val="30"/>
                <w:szCs w:val="30"/>
              </w:rPr>
              <w:t>N</w:t>
            </w:r>
          </w:p>
        </w:tc>
        <w:tc>
          <w:tcPr>
            <w:tcW w:w="492" w:type="dxa"/>
            <w:tcBorders>
              <w:top w:val="single" w:sz="6" w:space="0" w:color="000000"/>
              <w:left w:val="single" w:sz="6" w:space="0" w:color="000000"/>
              <w:bottom w:val="single" w:sz="6" w:space="0" w:color="000000"/>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30"/>
                <w:szCs w:val="30"/>
              </w:rPr>
            </w:pPr>
            <w:r w:rsidRPr="004F1868">
              <w:rPr>
                <w:rFonts w:ascii="Arial" w:hAnsi="Arial" w:cs="Arial"/>
                <w:sz w:val="30"/>
                <w:szCs w:val="30"/>
              </w:rPr>
              <w:t>O</w:t>
            </w:r>
          </w:p>
        </w:tc>
        <w:tc>
          <w:tcPr>
            <w:tcW w:w="492" w:type="dxa"/>
            <w:tcBorders>
              <w:top w:val="single" w:sz="6" w:space="0" w:color="000000"/>
              <w:left w:val="single" w:sz="6" w:space="0" w:color="000000"/>
              <w:bottom w:val="single" w:sz="6" w:space="0" w:color="000000"/>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30"/>
                <w:szCs w:val="30"/>
              </w:rPr>
            </w:pPr>
            <w:r w:rsidRPr="004F1868">
              <w:rPr>
                <w:rFonts w:ascii="Arial" w:hAnsi="Arial" w:cs="Arial"/>
                <w:sz w:val="30"/>
                <w:szCs w:val="30"/>
              </w:rPr>
              <w:t>P</w:t>
            </w:r>
          </w:p>
        </w:tc>
        <w:tc>
          <w:tcPr>
            <w:tcW w:w="492" w:type="dxa"/>
            <w:tcBorders>
              <w:top w:val="single" w:sz="6" w:space="0" w:color="000000"/>
              <w:left w:val="single" w:sz="6" w:space="0" w:color="000000"/>
              <w:bottom w:val="single" w:sz="6" w:space="0" w:color="000000"/>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30"/>
                <w:szCs w:val="30"/>
              </w:rPr>
            </w:pPr>
            <w:r w:rsidRPr="004F1868">
              <w:rPr>
                <w:rFonts w:ascii="Arial" w:hAnsi="Arial" w:cs="Arial"/>
                <w:sz w:val="30"/>
                <w:szCs w:val="30"/>
              </w:rPr>
              <w:t>Q</w:t>
            </w:r>
          </w:p>
        </w:tc>
        <w:tc>
          <w:tcPr>
            <w:tcW w:w="492" w:type="dxa"/>
            <w:tcBorders>
              <w:top w:val="single" w:sz="6" w:space="0" w:color="000000"/>
              <w:left w:val="single" w:sz="6" w:space="0" w:color="000000"/>
              <w:bottom w:val="single" w:sz="6" w:space="0" w:color="000000"/>
              <w:right w:val="nil"/>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30"/>
                <w:szCs w:val="30"/>
              </w:rPr>
            </w:pPr>
            <w:r w:rsidRPr="004F1868">
              <w:rPr>
                <w:rFonts w:ascii="Arial" w:hAnsi="Arial" w:cs="Arial"/>
                <w:sz w:val="30"/>
                <w:szCs w:val="30"/>
              </w:rPr>
              <w:t>R</w:t>
            </w:r>
          </w:p>
        </w:tc>
        <w:tc>
          <w:tcPr>
            <w:tcW w:w="492" w:type="dxa"/>
            <w:tcBorders>
              <w:top w:val="single" w:sz="6" w:space="0" w:color="000000"/>
              <w:left w:val="single" w:sz="6" w:space="0" w:color="000000"/>
              <w:bottom w:val="single" w:sz="6" w:space="0" w:color="000000"/>
              <w:right w:val="single" w:sz="6" w:space="0" w:color="000000"/>
            </w:tcBorders>
          </w:tcPr>
          <w:p w:rsidR="004F1868" w:rsidRPr="004F1868" w:rsidRDefault="004F1868" w:rsidP="004F1868">
            <w:pPr>
              <w:autoSpaceDE w:val="0"/>
              <w:autoSpaceDN w:val="0"/>
              <w:adjustRightInd w:val="0"/>
              <w:spacing w:before="100" w:after="55" w:line="240" w:lineRule="auto"/>
              <w:rPr>
                <w:rFonts w:ascii="Times New Roman" w:hAnsi="Times New Roman" w:cs="Times New Roman"/>
                <w:sz w:val="30"/>
                <w:szCs w:val="30"/>
              </w:rPr>
            </w:pPr>
            <w:r w:rsidRPr="004F1868">
              <w:rPr>
                <w:rFonts w:ascii="Arial" w:hAnsi="Arial" w:cs="Arial"/>
                <w:sz w:val="30"/>
                <w:szCs w:val="30"/>
              </w:rPr>
              <w:t>S</w:t>
            </w:r>
          </w:p>
        </w:tc>
      </w:tr>
    </w:tbl>
    <w:p w:rsidR="00840F25" w:rsidRDefault="00840F25" w:rsidP="004F1868">
      <w:pPr>
        <w:autoSpaceDE w:val="0"/>
        <w:autoSpaceDN w:val="0"/>
        <w:adjustRightInd w:val="0"/>
        <w:spacing w:after="0" w:line="240" w:lineRule="auto"/>
        <w:jc w:val="center"/>
        <w:rPr>
          <w:rFonts w:ascii="Arial" w:hAnsi="Arial" w:cs="Arial"/>
          <w:b/>
          <w:bCs/>
          <w:sz w:val="28"/>
          <w:szCs w:val="28"/>
        </w:rPr>
      </w:pPr>
    </w:p>
    <w:p w:rsidR="00D83F22" w:rsidRDefault="00D83F22" w:rsidP="004F1868">
      <w:pPr>
        <w:autoSpaceDE w:val="0"/>
        <w:autoSpaceDN w:val="0"/>
        <w:adjustRightInd w:val="0"/>
        <w:spacing w:after="0" w:line="240" w:lineRule="auto"/>
        <w:jc w:val="center"/>
        <w:rPr>
          <w:rFonts w:ascii="Arial" w:hAnsi="Arial" w:cs="Arial"/>
          <w:b/>
          <w:bCs/>
          <w:sz w:val="28"/>
          <w:szCs w:val="28"/>
        </w:rPr>
      </w:pPr>
    </w:p>
    <w:p w:rsidR="004F1868" w:rsidRPr="004F1868" w:rsidRDefault="004F1868" w:rsidP="004F1868">
      <w:pPr>
        <w:autoSpaceDE w:val="0"/>
        <w:autoSpaceDN w:val="0"/>
        <w:adjustRightInd w:val="0"/>
        <w:spacing w:after="0" w:line="240" w:lineRule="auto"/>
        <w:jc w:val="center"/>
        <w:rPr>
          <w:rFonts w:ascii="Arial" w:hAnsi="Arial" w:cs="Arial"/>
          <w:sz w:val="28"/>
          <w:szCs w:val="28"/>
        </w:rPr>
      </w:pPr>
      <w:r w:rsidRPr="004F1868">
        <w:rPr>
          <w:rFonts w:ascii="Arial" w:hAnsi="Arial" w:cs="Arial"/>
          <w:b/>
          <w:bCs/>
          <w:sz w:val="28"/>
          <w:szCs w:val="28"/>
        </w:rPr>
        <w:lastRenderedPageBreak/>
        <w:t>SPIRITUAL GIFT ASSESSMENT</w:t>
      </w:r>
    </w:p>
    <w:p w:rsidR="004F1868" w:rsidRPr="004F1868" w:rsidRDefault="004F1868" w:rsidP="004F1868">
      <w:pPr>
        <w:autoSpaceDE w:val="0"/>
        <w:autoSpaceDN w:val="0"/>
        <w:adjustRightInd w:val="0"/>
        <w:spacing w:after="0" w:line="240" w:lineRule="auto"/>
        <w:rPr>
          <w:rFonts w:ascii="Arial" w:hAnsi="Arial" w:cs="Arial"/>
          <w:sz w:val="28"/>
          <w:szCs w:val="28"/>
        </w:rPr>
      </w:pPr>
    </w:p>
    <w:p w:rsidR="004F1868" w:rsidRPr="004F1868" w:rsidRDefault="004F1868" w:rsidP="004F1868">
      <w:pPr>
        <w:autoSpaceDE w:val="0"/>
        <w:autoSpaceDN w:val="0"/>
        <w:adjustRightInd w:val="0"/>
        <w:spacing w:after="0" w:line="240" w:lineRule="auto"/>
        <w:rPr>
          <w:rFonts w:ascii="Arial" w:hAnsi="Arial" w:cs="Arial"/>
          <w:sz w:val="28"/>
          <w:szCs w:val="28"/>
        </w:rPr>
      </w:pPr>
    </w:p>
    <w:p w:rsidR="004F1868" w:rsidRPr="004F1868" w:rsidRDefault="004F1868" w:rsidP="004F1868">
      <w:pPr>
        <w:tabs>
          <w:tab w:val="left" w:pos="720"/>
          <w:tab w:val="left" w:pos="1440"/>
          <w:tab w:val="left" w:pos="2160"/>
          <w:tab w:val="left" w:pos="2880"/>
          <w:tab w:val="left" w:pos="3600"/>
        </w:tabs>
        <w:autoSpaceDE w:val="0"/>
        <w:autoSpaceDN w:val="0"/>
        <w:adjustRightInd w:val="0"/>
        <w:spacing w:after="0" w:line="240" w:lineRule="auto"/>
        <w:ind w:left="3600" w:hanging="3600"/>
        <w:rPr>
          <w:rFonts w:ascii="Arial" w:hAnsi="Arial" w:cs="Arial"/>
          <w:sz w:val="24"/>
          <w:szCs w:val="24"/>
        </w:rPr>
      </w:pPr>
      <w:r w:rsidRPr="004F1868">
        <w:rPr>
          <w:rFonts w:ascii="Arial" w:hAnsi="Arial" w:cs="Arial"/>
          <w:sz w:val="24"/>
          <w:szCs w:val="24"/>
        </w:rPr>
        <w:t>First, second, and third Spiritual Gift</w:t>
      </w:r>
      <w:r>
        <w:rPr>
          <w:rFonts w:ascii="Arial" w:hAnsi="Arial" w:cs="Arial"/>
          <w:sz w:val="24"/>
          <w:szCs w:val="24"/>
        </w:rPr>
        <w:t xml:space="preserve"> </w:t>
      </w:r>
      <w:r w:rsidRPr="004F1868">
        <w:rPr>
          <w:rFonts w:ascii="Arial" w:hAnsi="Arial" w:cs="Arial"/>
          <w:sz w:val="24"/>
          <w:szCs w:val="24"/>
        </w:rPr>
        <w:t>Highest letter totals</w:t>
      </w:r>
    </w:p>
    <w:p w:rsidR="004F1868" w:rsidRPr="004F1868" w:rsidRDefault="004F1868" w:rsidP="004F1868">
      <w:pPr>
        <w:autoSpaceDE w:val="0"/>
        <w:autoSpaceDN w:val="0"/>
        <w:adjustRightInd w:val="0"/>
        <w:spacing w:after="0" w:line="240" w:lineRule="auto"/>
        <w:rPr>
          <w:rFonts w:ascii="Arial" w:hAnsi="Arial" w:cs="Arial"/>
          <w:sz w:val="24"/>
          <w:szCs w:val="24"/>
        </w:rPr>
      </w:pP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u w:val="single"/>
        </w:rPr>
        <w:t xml:space="preserve">                                     </w:t>
      </w:r>
      <w:r w:rsidRPr="004F1868">
        <w:rPr>
          <w:rFonts w:ascii="Arial" w:hAnsi="Arial" w:cs="Arial"/>
          <w:sz w:val="24"/>
          <w:szCs w:val="24"/>
        </w:rPr>
        <w:t xml:space="preserve">  </w:t>
      </w:r>
      <w:r w:rsidRPr="004F1868">
        <w:rPr>
          <w:rFonts w:ascii="Arial" w:hAnsi="Arial" w:cs="Arial"/>
          <w:b/>
          <w:bCs/>
          <w:sz w:val="28"/>
          <w:szCs w:val="28"/>
        </w:rPr>
        <w:t>:</w:t>
      </w:r>
      <w:r w:rsidRPr="004F1868">
        <w:rPr>
          <w:rFonts w:ascii="Arial" w:hAnsi="Arial" w:cs="Arial"/>
          <w:sz w:val="24"/>
          <w:szCs w:val="24"/>
        </w:rPr>
        <w:t xml:space="preserve">  </w:t>
      </w:r>
      <w:r w:rsidRPr="004F1868">
        <w:rPr>
          <w:rFonts w:ascii="Arial" w:hAnsi="Arial" w:cs="Arial"/>
          <w:sz w:val="24"/>
          <w:szCs w:val="24"/>
          <w:u w:val="single"/>
        </w:rPr>
        <w:t xml:space="preserve">                                     </w:t>
      </w:r>
    </w:p>
    <w:p w:rsidR="004F1868" w:rsidRPr="004F1868" w:rsidRDefault="004F1868" w:rsidP="004F1868">
      <w:pPr>
        <w:autoSpaceDE w:val="0"/>
        <w:autoSpaceDN w:val="0"/>
        <w:adjustRightInd w:val="0"/>
        <w:spacing w:after="0" w:line="240" w:lineRule="auto"/>
        <w:rPr>
          <w:rFonts w:ascii="Arial" w:hAnsi="Arial" w:cs="Arial"/>
          <w:sz w:val="24"/>
          <w:szCs w:val="24"/>
        </w:rPr>
      </w:pPr>
    </w:p>
    <w:p w:rsidR="004F1868" w:rsidRPr="004F1868" w:rsidRDefault="004F1868" w:rsidP="004F1868">
      <w:pPr>
        <w:autoSpaceDE w:val="0"/>
        <w:autoSpaceDN w:val="0"/>
        <w:adjustRightInd w:val="0"/>
        <w:spacing w:after="0" w:line="240" w:lineRule="auto"/>
        <w:rPr>
          <w:rFonts w:ascii="Arial" w:hAnsi="Arial" w:cs="Arial"/>
          <w:sz w:val="24"/>
          <w:szCs w:val="24"/>
          <w:u w:val="single"/>
        </w:rPr>
      </w:pPr>
      <w:r w:rsidRPr="004F1868">
        <w:rPr>
          <w:rFonts w:ascii="Arial" w:hAnsi="Arial" w:cs="Arial"/>
          <w:sz w:val="24"/>
          <w:szCs w:val="24"/>
          <w:u w:val="single"/>
        </w:rPr>
        <w:t xml:space="preserve">                                     </w:t>
      </w:r>
      <w:r w:rsidRPr="004F1868">
        <w:rPr>
          <w:rFonts w:ascii="Arial" w:hAnsi="Arial" w:cs="Arial"/>
          <w:sz w:val="24"/>
          <w:szCs w:val="24"/>
        </w:rPr>
        <w:t xml:space="preserve">  </w:t>
      </w:r>
      <w:r w:rsidRPr="004F1868">
        <w:rPr>
          <w:rFonts w:ascii="Arial" w:hAnsi="Arial" w:cs="Arial"/>
          <w:b/>
          <w:bCs/>
          <w:sz w:val="28"/>
          <w:szCs w:val="28"/>
        </w:rPr>
        <w:t>:</w:t>
      </w:r>
      <w:r w:rsidRPr="004F1868">
        <w:rPr>
          <w:rFonts w:ascii="Arial" w:hAnsi="Arial" w:cs="Arial"/>
          <w:sz w:val="24"/>
          <w:szCs w:val="24"/>
        </w:rPr>
        <w:t xml:space="preserve">  </w:t>
      </w:r>
      <w:r w:rsidRPr="004F1868">
        <w:rPr>
          <w:rFonts w:ascii="Arial" w:hAnsi="Arial" w:cs="Arial"/>
          <w:sz w:val="24"/>
          <w:szCs w:val="24"/>
          <w:u w:val="single"/>
        </w:rPr>
        <w:t xml:space="preserve">                                     </w:t>
      </w:r>
    </w:p>
    <w:p w:rsidR="004F1868" w:rsidRPr="004F1868" w:rsidRDefault="004F1868" w:rsidP="004F1868">
      <w:pPr>
        <w:autoSpaceDE w:val="0"/>
        <w:autoSpaceDN w:val="0"/>
        <w:adjustRightInd w:val="0"/>
        <w:spacing w:after="0" w:line="240" w:lineRule="auto"/>
        <w:rPr>
          <w:rFonts w:ascii="Arial" w:hAnsi="Arial" w:cs="Arial"/>
          <w:sz w:val="24"/>
          <w:szCs w:val="24"/>
          <w:u w:val="single"/>
        </w:rPr>
      </w:pPr>
    </w:p>
    <w:p w:rsidR="004F1868" w:rsidRPr="004F1868" w:rsidRDefault="004F1868" w:rsidP="004F1868">
      <w:pPr>
        <w:autoSpaceDE w:val="0"/>
        <w:autoSpaceDN w:val="0"/>
        <w:adjustRightInd w:val="0"/>
        <w:spacing w:after="0" w:line="240" w:lineRule="auto"/>
        <w:rPr>
          <w:rFonts w:ascii="Arial" w:hAnsi="Arial" w:cs="Arial"/>
          <w:sz w:val="24"/>
          <w:szCs w:val="24"/>
          <w:u w:val="single"/>
        </w:rPr>
      </w:pPr>
      <w:r w:rsidRPr="004F1868">
        <w:rPr>
          <w:rFonts w:ascii="Arial" w:hAnsi="Arial" w:cs="Arial"/>
          <w:sz w:val="24"/>
          <w:szCs w:val="24"/>
          <w:u w:val="single"/>
        </w:rPr>
        <w:t xml:space="preserve">                                     </w:t>
      </w:r>
      <w:r w:rsidRPr="004F1868">
        <w:rPr>
          <w:rFonts w:ascii="Arial" w:hAnsi="Arial" w:cs="Arial"/>
          <w:sz w:val="24"/>
          <w:szCs w:val="24"/>
        </w:rPr>
        <w:t xml:space="preserve">  </w:t>
      </w:r>
      <w:r w:rsidRPr="004F1868">
        <w:rPr>
          <w:rFonts w:ascii="Arial" w:hAnsi="Arial" w:cs="Arial"/>
          <w:b/>
          <w:bCs/>
          <w:sz w:val="28"/>
          <w:szCs w:val="28"/>
        </w:rPr>
        <w:t>:</w:t>
      </w:r>
      <w:r w:rsidRPr="004F1868">
        <w:rPr>
          <w:rFonts w:ascii="Arial" w:hAnsi="Arial" w:cs="Arial"/>
          <w:b/>
          <w:bCs/>
          <w:sz w:val="24"/>
          <w:szCs w:val="24"/>
        </w:rPr>
        <w:t xml:space="preserve">  </w:t>
      </w:r>
      <w:r w:rsidRPr="004F1868">
        <w:rPr>
          <w:rFonts w:ascii="Arial" w:hAnsi="Arial" w:cs="Arial"/>
          <w:sz w:val="24"/>
          <w:szCs w:val="24"/>
          <w:u w:val="single"/>
        </w:rPr>
        <w:t xml:space="preserve">                                     </w:t>
      </w:r>
    </w:p>
    <w:p w:rsidR="004F1868" w:rsidRPr="004F1868" w:rsidRDefault="004F1868" w:rsidP="004F1868">
      <w:pPr>
        <w:autoSpaceDE w:val="0"/>
        <w:autoSpaceDN w:val="0"/>
        <w:adjustRightInd w:val="0"/>
        <w:spacing w:after="0" w:line="240" w:lineRule="auto"/>
        <w:rPr>
          <w:rFonts w:ascii="Arial" w:hAnsi="Arial" w:cs="Arial"/>
          <w:sz w:val="24"/>
          <w:szCs w:val="24"/>
          <w:u w:val="single"/>
        </w:rPr>
      </w:pPr>
    </w:p>
    <w:p w:rsidR="004F1868" w:rsidRPr="004F1868" w:rsidRDefault="004F1868" w:rsidP="004F1868">
      <w:pPr>
        <w:autoSpaceDE w:val="0"/>
        <w:autoSpaceDN w:val="0"/>
        <w:adjustRightInd w:val="0"/>
        <w:spacing w:after="0" w:line="240" w:lineRule="auto"/>
        <w:rPr>
          <w:rFonts w:ascii="Arial" w:hAnsi="Arial" w:cs="Arial"/>
          <w:sz w:val="24"/>
          <w:szCs w:val="24"/>
          <w:u w:val="single"/>
        </w:rPr>
      </w:pP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Transfer your top three Spiritual Gifts to your </w:t>
      </w:r>
      <w:r>
        <w:rPr>
          <w:rFonts w:ascii="Arial" w:hAnsi="Arial" w:cs="Arial"/>
          <w:i/>
          <w:iCs/>
          <w:sz w:val="24"/>
          <w:szCs w:val="24"/>
        </w:rPr>
        <w:t>Servant Profile</w:t>
      </w:r>
      <w:r w:rsidRPr="004F1868">
        <w:rPr>
          <w:rFonts w:ascii="Arial" w:hAnsi="Arial" w:cs="Arial"/>
          <w:sz w:val="24"/>
          <w:szCs w:val="24"/>
        </w:rPr>
        <w:t>.</w:t>
      </w:r>
    </w:p>
    <w:p w:rsidR="004F1868" w:rsidRPr="004F1868" w:rsidRDefault="004F1868" w:rsidP="004F1868">
      <w:pPr>
        <w:autoSpaceDE w:val="0"/>
        <w:autoSpaceDN w:val="0"/>
        <w:adjustRightInd w:val="0"/>
        <w:spacing w:after="0" w:line="240" w:lineRule="auto"/>
        <w:rPr>
          <w:rFonts w:ascii="Arial" w:hAnsi="Arial" w:cs="Arial"/>
          <w:sz w:val="24"/>
          <w:szCs w:val="24"/>
        </w:rPr>
      </w:pPr>
    </w:p>
    <w:p w:rsidR="004F1868" w:rsidRPr="004F1868" w:rsidRDefault="004F1868" w:rsidP="004F1868">
      <w:pPr>
        <w:autoSpaceDE w:val="0"/>
        <w:autoSpaceDN w:val="0"/>
        <w:adjustRightInd w:val="0"/>
        <w:spacing w:after="0" w:line="240" w:lineRule="auto"/>
        <w:rPr>
          <w:rFonts w:ascii="Arial" w:hAnsi="Arial" w:cs="Arial"/>
          <w:sz w:val="24"/>
          <w:szCs w:val="24"/>
        </w:rPr>
      </w:pP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Spiritual Gift Assessment Key</w:t>
      </w:r>
    </w:p>
    <w:p w:rsidR="004F1868" w:rsidRPr="004F1868" w:rsidRDefault="004F1868" w:rsidP="004F1868">
      <w:pPr>
        <w:autoSpaceDE w:val="0"/>
        <w:autoSpaceDN w:val="0"/>
        <w:adjustRightInd w:val="0"/>
        <w:spacing w:after="0" w:line="240" w:lineRule="auto"/>
        <w:rPr>
          <w:rFonts w:ascii="Arial" w:hAnsi="Arial" w:cs="Arial"/>
          <w:sz w:val="24"/>
          <w:szCs w:val="24"/>
        </w:rPr>
      </w:pPr>
    </w:p>
    <w:p w:rsidR="004F1868" w:rsidRPr="004F1868" w:rsidRDefault="004F1868" w:rsidP="004F1868">
      <w:pPr>
        <w:autoSpaceDE w:val="0"/>
        <w:autoSpaceDN w:val="0"/>
        <w:adjustRightInd w:val="0"/>
        <w:spacing w:after="0" w:line="240" w:lineRule="auto"/>
        <w:rPr>
          <w:rFonts w:ascii="Times New Roman" w:hAnsi="Times New Roman" w:cs="Times New Roman"/>
          <w:sz w:val="24"/>
          <w:szCs w:val="24"/>
        </w:rPr>
        <w:sectPr w:rsidR="004F1868" w:rsidRPr="004F1868" w:rsidSect="00BA5587">
          <w:footerReference w:type="default" r:id="rId8"/>
          <w:pgSz w:w="12240" w:h="15840"/>
          <w:pgMar w:top="1440" w:right="1440" w:bottom="1440" w:left="1440" w:header="1440" w:footer="720" w:gutter="0"/>
          <w:cols w:space="720"/>
          <w:docGrid w:linePitch="299"/>
        </w:sectPr>
      </w:pP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ab/>
        <w:t>A = Administration</w:t>
      </w: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ab/>
        <w:t>B = Apostleship</w:t>
      </w: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ab/>
        <w:t>C = Crafting/Craftsmanship</w:t>
      </w: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ab/>
        <w:t>D = Creative Communication</w:t>
      </w: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ab/>
        <w:t>E = Discernment</w:t>
      </w: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ab/>
        <w:t>F = Encouragement</w:t>
      </w: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ab/>
        <w:t>G = Evangelism</w:t>
      </w: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ab/>
        <w:t>H = Faith</w:t>
      </w:r>
    </w:p>
    <w:p w:rsidR="004F1868" w:rsidRPr="004F1868" w:rsidRDefault="004F1868" w:rsidP="004F1868">
      <w:pPr>
        <w:autoSpaceDE w:val="0"/>
        <w:autoSpaceDN w:val="0"/>
        <w:adjustRightInd w:val="0"/>
        <w:spacing w:after="0" w:line="240" w:lineRule="auto"/>
        <w:ind w:left="432" w:hanging="432"/>
        <w:rPr>
          <w:rFonts w:ascii="Arial" w:hAnsi="Arial" w:cs="Arial"/>
          <w:sz w:val="24"/>
          <w:szCs w:val="24"/>
        </w:rPr>
      </w:pPr>
      <w:r w:rsidRPr="004F1868">
        <w:rPr>
          <w:rFonts w:ascii="Arial" w:hAnsi="Arial" w:cs="Arial"/>
          <w:sz w:val="24"/>
          <w:szCs w:val="24"/>
        </w:rPr>
        <w:tab/>
      </w:r>
      <w:r w:rsidRPr="004F1868">
        <w:rPr>
          <w:rFonts w:ascii="Arial" w:hAnsi="Arial" w:cs="Arial"/>
          <w:sz w:val="24"/>
          <w:szCs w:val="24"/>
        </w:rPr>
        <w:tab/>
        <w:t xml:space="preserve"> I = Giving</w:t>
      </w: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ab/>
        <w:t>J = Helps</w:t>
      </w: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K = Hospitality</w:t>
      </w: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L = Intercession</w:t>
      </w: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M = Knowledge</w:t>
      </w: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N = Leadership</w:t>
      </w: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O = Mercy</w:t>
      </w: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P = Prophecy</w:t>
      </w: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Q = Shepherding</w:t>
      </w: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R = Teaching</w:t>
      </w:r>
    </w:p>
    <w:p w:rsidR="004F1868" w:rsidRPr="004F1868" w:rsidRDefault="004F1868" w:rsidP="004F1868">
      <w:pPr>
        <w:autoSpaceDE w:val="0"/>
        <w:autoSpaceDN w:val="0"/>
        <w:adjustRightInd w:val="0"/>
        <w:spacing w:after="0" w:line="240" w:lineRule="auto"/>
        <w:rPr>
          <w:rFonts w:ascii="Times New Roman" w:hAnsi="Times New Roman" w:cs="Times New Roman"/>
          <w:sz w:val="24"/>
          <w:szCs w:val="24"/>
        </w:rPr>
        <w:sectPr w:rsidR="004F1868" w:rsidRPr="004F1868">
          <w:type w:val="continuous"/>
          <w:pgSz w:w="12240" w:h="15840"/>
          <w:pgMar w:top="1440" w:right="1440" w:bottom="1440" w:left="1440" w:header="1440" w:footer="1440" w:gutter="0"/>
          <w:cols w:num="2" w:space="720" w:equalWidth="0">
            <w:col w:w="4320" w:space="720"/>
            <w:col w:w="4320"/>
          </w:cols>
        </w:sectPr>
      </w:pPr>
      <w:r w:rsidRPr="004F1868">
        <w:rPr>
          <w:rFonts w:ascii="Arial" w:hAnsi="Arial" w:cs="Arial"/>
          <w:sz w:val="24"/>
          <w:szCs w:val="24"/>
        </w:rPr>
        <w:t>S = Wisdom</w:t>
      </w: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ab/>
      </w:r>
      <w:r w:rsidRPr="004F1868">
        <w:rPr>
          <w:rFonts w:ascii="Arial" w:hAnsi="Arial" w:cs="Arial"/>
          <w:sz w:val="24"/>
          <w:szCs w:val="24"/>
        </w:rPr>
        <w:tab/>
      </w:r>
    </w:p>
    <w:p w:rsid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Healing, Interpretation, Miracles, </w:t>
      </w:r>
      <w:r w:rsidR="00BA5587" w:rsidRPr="004F1868">
        <w:rPr>
          <w:rFonts w:ascii="Arial" w:hAnsi="Arial" w:cs="Arial"/>
          <w:sz w:val="24"/>
          <w:szCs w:val="24"/>
        </w:rPr>
        <w:t>Martyrdom</w:t>
      </w:r>
      <w:r w:rsidRPr="004F1868">
        <w:rPr>
          <w:rFonts w:ascii="Arial" w:hAnsi="Arial" w:cs="Arial"/>
          <w:sz w:val="24"/>
          <w:szCs w:val="24"/>
        </w:rPr>
        <w:t xml:space="preserve">, Voluntary Poverty, Celibacy, and Tongues are not included in the Spiritual Gift Assessment or Observation Assessment because their presence in the life of a believer tends to be self-evident.  But they still need the affirmation of the members of a local congregation if they are to be used according to the Bible’s guidelines.  </w:t>
      </w:r>
    </w:p>
    <w:p w:rsidR="004F1868" w:rsidRDefault="004F1868" w:rsidP="004F1868">
      <w:pPr>
        <w:autoSpaceDE w:val="0"/>
        <w:autoSpaceDN w:val="0"/>
        <w:adjustRightInd w:val="0"/>
        <w:spacing w:after="0" w:line="240" w:lineRule="auto"/>
        <w:rPr>
          <w:rFonts w:ascii="Arial" w:hAnsi="Arial" w:cs="Arial"/>
          <w:sz w:val="24"/>
          <w:szCs w:val="24"/>
        </w:rPr>
      </w:pPr>
    </w:p>
    <w:p w:rsidR="004F1868" w:rsidRDefault="004F1868" w:rsidP="004F1868">
      <w:pPr>
        <w:autoSpaceDE w:val="0"/>
        <w:autoSpaceDN w:val="0"/>
        <w:adjustRightInd w:val="0"/>
        <w:spacing w:after="0" w:line="240" w:lineRule="auto"/>
        <w:rPr>
          <w:rFonts w:ascii="Arial" w:hAnsi="Arial" w:cs="Arial"/>
          <w:sz w:val="24"/>
          <w:szCs w:val="24"/>
        </w:rPr>
      </w:pPr>
    </w:p>
    <w:p w:rsidR="004F1868" w:rsidRDefault="004F1868" w:rsidP="004F1868">
      <w:pPr>
        <w:autoSpaceDE w:val="0"/>
        <w:autoSpaceDN w:val="0"/>
        <w:adjustRightInd w:val="0"/>
        <w:spacing w:after="0" w:line="240" w:lineRule="auto"/>
        <w:rPr>
          <w:rFonts w:ascii="Arial" w:hAnsi="Arial" w:cs="Arial"/>
          <w:sz w:val="24"/>
          <w:szCs w:val="24"/>
        </w:rPr>
      </w:pPr>
    </w:p>
    <w:p w:rsidR="004F1868" w:rsidRPr="004F1868" w:rsidRDefault="004F1868" w:rsidP="004F1868">
      <w:pPr>
        <w:autoSpaceDE w:val="0"/>
        <w:autoSpaceDN w:val="0"/>
        <w:adjustRightInd w:val="0"/>
        <w:spacing w:after="0" w:line="240" w:lineRule="auto"/>
        <w:rPr>
          <w:rFonts w:ascii="Arial" w:hAnsi="Arial" w:cs="Arial"/>
          <w:sz w:val="24"/>
          <w:szCs w:val="24"/>
        </w:rPr>
      </w:pPr>
    </w:p>
    <w:p w:rsidR="004F1868" w:rsidRPr="004F1868" w:rsidRDefault="004F1868" w:rsidP="004F1868">
      <w:pPr>
        <w:autoSpaceDE w:val="0"/>
        <w:autoSpaceDN w:val="0"/>
        <w:adjustRightInd w:val="0"/>
        <w:spacing w:after="0" w:line="240" w:lineRule="auto"/>
        <w:rPr>
          <w:rFonts w:ascii="Arial" w:hAnsi="Arial" w:cs="Arial"/>
          <w:sz w:val="24"/>
          <w:szCs w:val="24"/>
        </w:rPr>
      </w:pPr>
    </w:p>
    <w:p w:rsidR="004F1868" w:rsidRPr="004F1868" w:rsidRDefault="004F1868" w:rsidP="004F1868">
      <w:pPr>
        <w:autoSpaceDE w:val="0"/>
        <w:autoSpaceDN w:val="0"/>
        <w:adjustRightInd w:val="0"/>
        <w:spacing w:after="0" w:line="240" w:lineRule="auto"/>
        <w:rPr>
          <w:rFonts w:ascii="Arial" w:hAnsi="Arial" w:cs="Arial"/>
          <w:sz w:val="24"/>
          <w:szCs w:val="24"/>
        </w:rPr>
      </w:pPr>
    </w:p>
    <w:p w:rsidR="004F1868" w:rsidRPr="004F1868" w:rsidRDefault="004F1868" w:rsidP="004F1868">
      <w:pPr>
        <w:autoSpaceDE w:val="0"/>
        <w:autoSpaceDN w:val="0"/>
        <w:adjustRightInd w:val="0"/>
        <w:spacing w:after="0" w:line="240" w:lineRule="auto"/>
        <w:rPr>
          <w:rFonts w:ascii="Arial" w:hAnsi="Arial" w:cs="Arial"/>
          <w:sz w:val="24"/>
          <w:szCs w:val="24"/>
        </w:rPr>
      </w:pPr>
    </w:p>
    <w:p w:rsidR="004F1868" w:rsidRDefault="004F1868" w:rsidP="004F1868">
      <w:pPr>
        <w:autoSpaceDE w:val="0"/>
        <w:autoSpaceDN w:val="0"/>
        <w:adjustRightInd w:val="0"/>
        <w:spacing w:after="0" w:line="240" w:lineRule="auto"/>
        <w:rPr>
          <w:rFonts w:ascii="Arial" w:hAnsi="Arial" w:cs="Arial"/>
          <w:sz w:val="24"/>
          <w:szCs w:val="24"/>
        </w:rPr>
      </w:pPr>
    </w:p>
    <w:p w:rsidR="00840F25" w:rsidRPr="004F1868" w:rsidRDefault="00840F25" w:rsidP="004F1868">
      <w:pPr>
        <w:autoSpaceDE w:val="0"/>
        <w:autoSpaceDN w:val="0"/>
        <w:adjustRightInd w:val="0"/>
        <w:spacing w:after="0" w:line="240" w:lineRule="auto"/>
        <w:rPr>
          <w:rFonts w:ascii="Arial" w:hAnsi="Arial" w:cs="Arial"/>
          <w:sz w:val="24"/>
          <w:szCs w:val="24"/>
        </w:rPr>
      </w:pPr>
    </w:p>
    <w:p w:rsidR="004F1868" w:rsidRPr="004F1868" w:rsidRDefault="004F1868" w:rsidP="004F1868">
      <w:pPr>
        <w:autoSpaceDE w:val="0"/>
        <w:autoSpaceDN w:val="0"/>
        <w:adjustRightInd w:val="0"/>
        <w:spacing w:after="0" w:line="240" w:lineRule="auto"/>
        <w:rPr>
          <w:rFonts w:ascii="Arial" w:hAnsi="Arial" w:cs="Arial"/>
          <w:sz w:val="24"/>
          <w:szCs w:val="24"/>
        </w:rPr>
      </w:pPr>
    </w:p>
    <w:p w:rsidR="004F1868" w:rsidRPr="004F1868" w:rsidRDefault="004F1868" w:rsidP="004F1868">
      <w:pPr>
        <w:autoSpaceDE w:val="0"/>
        <w:autoSpaceDN w:val="0"/>
        <w:adjustRightInd w:val="0"/>
        <w:spacing w:after="0" w:line="240" w:lineRule="auto"/>
        <w:rPr>
          <w:rFonts w:ascii="Arial" w:hAnsi="Arial" w:cs="Arial"/>
          <w:sz w:val="24"/>
          <w:szCs w:val="24"/>
        </w:rPr>
      </w:pPr>
    </w:p>
    <w:p w:rsidR="004F1868" w:rsidRPr="004F1868" w:rsidRDefault="004F1868" w:rsidP="004F1868">
      <w:pPr>
        <w:autoSpaceDE w:val="0"/>
        <w:autoSpaceDN w:val="0"/>
        <w:adjustRightInd w:val="0"/>
        <w:spacing w:after="0" w:line="240" w:lineRule="auto"/>
        <w:rPr>
          <w:rFonts w:ascii="Arial" w:hAnsi="Arial" w:cs="Arial"/>
          <w:sz w:val="24"/>
          <w:szCs w:val="24"/>
        </w:rPr>
      </w:pPr>
    </w:p>
    <w:p w:rsidR="004F1868" w:rsidRPr="004F1868" w:rsidRDefault="004F1868" w:rsidP="004F1868">
      <w:pPr>
        <w:autoSpaceDE w:val="0"/>
        <w:autoSpaceDN w:val="0"/>
        <w:adjustRightInd w:val="0"/>
        <w:spacing w:after="0" w:line="240" w:lineRule="auto"/>
        <w:jc w:val="center"/>
        <w:rPr>
          <w:rFonts w:ascii="Arial" w:hAnsi="Arial" w:cs="Arial"/>
          <w:sz w:val="24"/>
          <w:szCs w:val="24"/>
        </w:rPr>
      </w:pPr>
      <w:r w:rsidRPr="004F1868">
        <w:rPr>
          <w:rFonts w:ascii="Arial" w:hAnsi="Arial" w:cs="Arial"/>
          <w:b/>
          <w:bCs/>
          <w:sz w:val="28"/>
          <w:szCs w:val="28"/>
        </w:rPr>
        <w:lastRenderedPageBreak/>
        <w:t>SPIRITUAL GIFT ASSESSMENT</w:t>
      </w:r>
      <w:r w:rsidRPr="004F1868">
        <w:rPr>
          <w:rFonts w:ascii="Arial" w:hAnsi="Arial" w:cs="Arial"/>
          <w:sz w:val="24"/>
          <w:szCs w:val="24"/>
        </w:rPr>
        <w:tab/>
      </w:r>
      <w:r w:rsidRPr="004F1868">
        <w:rPr>
          <w:rFonts w:ascii="Arial" w:hAnsi="Arial" w:cs="Arial"/>
          <w:sz w:val="24"/>
          <w:szCs w:val="24"/>
        </w:rPr>
        <w:tab/>
      </w:r>
    </w:p>
    <w:p w:rsidR="004F1868" w:rsidRPr="004F1868" w:rsidRDefault="004F1868" w:rsidP="004F1868">
      <w:pPr>
        <w:autoSpaceDE w:val="0"/>
        <w:autoSpaceDN w:val="0"/>
        <w:adjustRightInd w:val="0"/>
        <w:spacing w:after="0" w:line="240" w:lineRule="auto"/>
        <w:rPr>
          <w:rFonts w:ascii="Arial" w:hAnsi="Arial" w:cs="Arial"/>
          <w:sz w:val="24"/>
          <w:szCs w:val="24"/>
        </w:rPr>
      </w:pPr>
    </w:p>
    <w:p w:rsidR="004F1868" w:rsidRPr="004F1868" w:rsidRDefault="004F1868" w:rsidP="004F1868">
      <w:pPr>
        <w:autoSpaceDE w:val="0"/>
        <w:autoSpaceDN w:val="0"/>
        <w:adjustRightInd w:val="0"/>
        <w:spacing w:after="0" w:line="240" w:lineRule="auto"/>
        <w:rPr>
          <w:rFonts w:ascii="Arial" w:hAnsi="Arial" w:cs="Arial"/>
          <w:sz w:val="24"/>
          <w:szCs w:val="24"/>
        </w:rPr>
      </w:pP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1.  I like to organize people, tasks, and events.</w:t>
      </w:r>
    </w:p>
    <w:p w:rsidR="004F1868" w:rsidRPr="004F1868" w:rsidRDefault="004F1868" w:rsidP="004F1868">
      <w:pPr>
        <w:autoSpaceDE w:val="0"/>
        <w:autoSpaceDN w:val="0"/>
        <w:adjustRightInd w:val="0"/>
        <w:spacing w:after="0" w:line="240" w:lineRule="auto"/>
        <w:rPr>
          <w:rFonts w:ascii="Arial" w:hAnsi="Arial" w:cs="Arial"/>
          <w:sz w:val="24"/>
          <w:szCs w:val="24"/>
        </w:rPr>
      </w:pP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2.  I would like to start churches in places where they do not presently exist.</w:t>
      </w:r>
    </w:p>
    <w:p w:rsidR="004F1868" w:rsidRPr="004F1868" w:rsidRDefault="004F1868" w:rsidP="004F1868">
      <w:pPr>
        <w:autoSpaceDE w:val="0"/>
        <w:autoSpaceDN w:val="0"/>
        <w:adjustRightInd w:val="0"/>
        <w:spacing w:after="0" w:line="240" w:lineRule="auto"/>
        <w:rPr>
          <w:rFonts w:ascii="Arial" w:hAnsi="Arial" w:cs="Arial"/>
          <w:sz w:val="24"/>
          <w:szCs w:val="24"/>
        </w:rPr>
      </w:pPr>
    </w:p>
    <w:p w:rsidR="004F1868" w:rsidRPr="004F1868" w:rsidRDefault="004F1868" w:rsidP="004F1868">
      <w:pPr>
        <w:autoSpaceDE w:val="0"/>
        <w:autoSpaceDN w:val="0"/>
        <w:adjustRightInd w:val="0"/>
        <w:spacing w:after="0" w:line="240" w:lineRule="auto"/>
        <w:rPr>
          <w:rFonts w:ascii="Arial" w:hAnsi="Arial" w:cs="Arial"/>
          <w:sz w:val="24"/>
          <w:szCs w:val="24"/>
        </w:rPr>
      </w:pPr>
      <w:r w:rsidRPr="004F1868">
        <w:rPr>
          <w:rFonts w:ascii="Arial" w:hAnsi="Arial" w:cs="Arial"/>
          <w:sz w:val="24"/>
          <w:szCs w:val="24"/>
        </w:rPr>
        <w:t>3.  I enjoy working creatively with wood, cloth, paints, metal, glass, or other materials.</w:t>
      </w:r>
    </w:p>
    <w:p w:rsidR="004F1868" w:rsidRPr="004F1868" w:rsidRDefault="004F1868" w:rsidP="004F1868">
      <w:pPr>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4.  I enjoy challenging people’s perspective of God by using various forms of art.</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5.  I can readily distinguish between spiritual truth and error, good and evil.</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6.  I tend to see the potential in people.</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7.  I communicate the gospel to others with clarity and effectiveness.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8.  I find it natural and easy to trust God to answer my prayers.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9.  I give liberally and joyfully to people in financial need or to projects requiring support.</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10.  I enjoy working behind the scenes to support the work of others.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11.  I view my home as a place to minister to people in need.</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12.  I take prayer requests from others and consistently pray for them.</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13.  I am approached by people who want to know my perspective on a particular                   </w:t>
      </w:r>
      <w:r>
        <w:rPr>
          <w:rFonts w:ascii="Arial" w:hAnsi="Arial" w:cs="Arial"/>
          <w:sz w:val="24"/>
          <w:szCs w:val="24"/>
        </w:rPr>
        <w:tab/>
      </w:r>
      <w:r>
        <w:rPr>
          <w:rFonts w:ascii="Arial" w:hAnsi="Arial" w:cs="Arial"/>
          <w:sz w:val="24"/>
          <w:szCs w:val="24"/>
        </w:rPr>
        <w:tab/>
      </w:r>
      <w:r w:rsidRPr="004F1868">
        <w:rPr>
          <w:rFonts w:ascii="Arial" w:hAnsi="Arial" w:cs="Arial"/>
          <w:sz w:val="24"/>
          <w:szCs w:val="24"/>
        </w:rPr>
        <w:t>passage or Biblical truth.</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14.  I am able to motivate others to accomplish a goal.</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15.  I empathize with hurting people and desire to help in their healing process.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16.  I can speak in a way that results in conviction and change in the lives of others.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17.  I enjoy spending time nurturing and caring for others.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18.  I am able to communicate God’s Word effectively to adults, youth, or children.</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19.  I am often sought out by others for advice about spiritual or personal matters.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20.  I am careful, thorough, and skilled at managing details.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21.  I am attracted to the idea of serving in another country or ethnic community.</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lastRenderedPageBreak/>
        <w:t>22.  I am skilled in working with different kinds of tools.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23.  I enjoy developing and using my artistic skills (art, drama, music, photography,                 </w:t>
      </w:r>
      <w:r>
        <w:rPr>
          <w:rFonts w:ascii="Arial" w:hAnsi="Arial" w:cs="Arial"/>
          <w:sz w:val="24"/>
          <w:szCs w:val="24"/>
        </w:rPr>
        <w:tab/>
      </w:r>
      <w:r>
        <w:rPr>
          <w:rFonts w:ascii="Arial" w:hAnsi="Arial" w:cs="Arial"/>
          <w:sz w:val="24"/>
          <w:szCs w:val="24"/>
        </w:rPr>
        <w:tab/>
      </w:r>
      <w:r w:rsidRPr="004F1868">
        <w:rPr>
          <w:rFonts w:ascii="Arial" w:hAnsi="Arial" w:cs="Arial"/>
          <w:sz w:val="24"/>
          <w:szCs w:val="24"/>
        </w:rPr>
        <w:t>etc.).</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24.  I frequently am able to judge a person’s character based upon first impressions.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25.  I enjoy reassuring and strengthening those who are discouraged.  </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26.  I consistently look for opportunities to build relationships with non-Christians.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27.  I have confidence in God’s continuing provision and help, even in difficult times.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28.  I give more than a tithe so that God’s work can be accomplished.</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29.  I enjoy doing routine tasks that support the ministry.</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30.  I enjoy meeting new people and helping them to feel welcomed.</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31.  I enjoy praying for long periods of time and receive leadings as to what God wants           </w:t>
      </w:r>
      <w:r>
        <w:rPr>
          <w:rFonts w:ascii="Arial" w:hAnsi="Arial" w:cs="Arial"/>
          <w:sz w:val="24"/>
          <w:szCs w:val="24"/>
        </w:rPr>
        <w:tab/>
      </w:r>
      <w:r>
        <w:rPr>
          <w:rFonts w:ascii="Arial" w:hAnsi="Arial" w:cs="Arial"/>
          <w:sz w:val="24"/>
          <w:szCs w:val="24"/>
        </w:rPr>
        <w:tab/>
      </w:r>
      <w:r w:rsidRPr="004F1868">
        <w:rPr>
          <w:rFonts w:ascii="Arial" w:hAnsi="Arial" w:cs="Arial"/>
          <w:sz w:val="24"/>
          <w:szCs w:val="24"/>
        </w:rPr>
        <w:t xml:space="preserve">me to pray for.  </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32.  With the help of appropriate study materials, I can find what God’s Word teaches             </w:t>
      </w:r>
      <w:r>
        <w:rPr>
          <w:rFonts w:ascii="Arial" w:hAnsi="Arial" w:cs="Arial"/>
          <w:sz w:val="24"/>
          <w:szCs w:val="24"/>
        </w:rPr>
        <w:tab/>
      </w:r>
      <w:r>
        <w:rPr>
          <w:rFonts w:ascii="Arial" w:hAnsi="Arial" w:cs="Arial"/>
          <w:sz w:val="24"/>
          <w:szCs w:val="24"/>
        </w:rPr>
        <w:tab/>
      </w:r>
      <w:r w:rsidRPr="004F1868">
        <w:rPr>
          <w:rFonts w:ascii="Arial" w:hAnsi="Arial" w:cs="Arial"/>
          <w:sz w:val="24"/>
          <w:szCs w:val="24"/>
        </w:rPr>
        <w:t>on most topics.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33.  I am able to influence others to achieve a vision.</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34.  I can patiently support those going through painful experiences as they try to                    </w:t>
      </w:r>
      <w:r>
        <w:rPr>
          <w:rFonts w:ascii="Arial" w:hAnsi="Arial" w:cs="Arial"/>
          <w:sz w:val="24"/>
          <w:szCs w:val="24"/>
        </w:rPr>
        <w:tab/>
      </w:r>
      <w:r>
        <w:rPr>
          <w:rFonts w:ascii="Arial" w:hAnsi="Arial" w:cs="Arial"/>
          <w:sz w:val="24"/>
          <w:szCs w:val="24"/>
        </w:rPr>
        <w:tab/>
      </w:r>
      <w:r w:rsidRPr="004F1868">
        <w:rPr>
          <w:rFonts w:ascii="Arial" w:hAnsi="Arial" w:cs="Arial"/>
          <w:sz w:val="24"/>
          <w:szCs w:val="24"/>
        </w:rPr>
        <w:t>stabilize their lives.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35.  People in trouble are encouraged when I talk with them.</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36.  I have compassion for wandering believers and want to protect them</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37.  I can spend time in study knowing that presenting truth will make a difference in the         </w:t>
      </w:r>
      <w:r>
        <w:rPr>
          <w:rFonts w:ascii="Arial" w:hAnsi="Arial" w:cs="Arial"/>
          <w:sz w:val="24"/>
          <w:szCs w:val="24"/>
        </w:rPr>
        <w:tab/>
      </w:r>
      <w:r>
        <w:rPr>
          <w:rFonts w:ascii="Arial" w:hAnsi="Arial" w:cs="Arial"/>
          <w:sz w:val="24"/>
          <w:szCs w:val="24"/>
        </w:rPr>
        <w:tab/>
      </w:r>
      <w:r w:rsidRPr="004F1868">
        <w:rPr>
          <w:rFonts w:ascii="Arial" w:hAnsi="Arial" w:cs="Arial"/>
          <w:sz w:val="24"/>
          <w:szCs w:val="24"/>
        </w:rPr>
        <w:t>lives of people–young or old.</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38.  I can often find simple, practical solutions in the midst of conflict or confusion.</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39.  I can clarify goals and develop strategies or plans to accomplish them.</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40.  I am willing to take an active part in starting a new church.</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41.  I enjoy making things for use in ministry.</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lastRenderedPageBreak/>
        <w:t xml:space="preserve">42.  I help people understand themselves, their relationships, and God better through             </w:t>
      </w:r>
      <w:r>
        <w:rPr>
          <w:rFonts w:ascii="Arial" w:hAnsi="Arial" w:cs="Arial"/>
          <w:sz w:val="24"/>
          <w:szCs w:val="24"/>
        </w:rPr>
        <w:tab/>
      </w:r>
      <w:r>
        <w:rPr>
          <w:rFonts w:ascii="Arial" w:hAnsi="Arial" w:cs="Arial"/>
          <w:sz w:val="24"/>
          <w:szCs w:val="24"/>
        </w:rPr>
        <w:tab/>
      </w:r>
      <w:r w:rsidRPr="004F1868">
        <w:rPr>
          <w:rFonts w:ascii="Arial" w:hAnsi="Arial" w:cs="Arial"/>
          <w:sz w:val="24"/>
          <w:szCs w:val="24"/>
        </w:rPr>
        <w:t>artistic expression.</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43.  I can see through phoniness or deceit before it is evident to others.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44.  I give hope to others by directing them to the promises of God.</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45.  I am effective at adapting the gospel message so that it connects with an                         </w:t>
      </w:r>
      <w:r>
        <w:rPr>
          <w:rFonts w:ascii="Arial" w:hAnsi="Arial" w:cs="Arial"/>
          <w:sz w:val="24"/>
          <w:szCs w:val="24"/>
        </w:rPr>
        <w:tab/>
      </w:r>
      <w:r>
        <w:rPr>
          <w:rFonts w:ascii="Arial" w:hAnsi="Arial" w:cs="Arial"/>
          <w:sz w:val="24"/>
          <w:szCs w:val="24"/>
        </w:rPr>
        <w:tab/>
      </w:r>
      <w:r w:rsidRPr="004F1868">
        <w:rPr>
          <w:rFonts w:ascii="Arial" w:hAnsi="Arial" w:cs="Arial"/>
          <w:sz w:val="24"/>
          <w:szCs w:val="24"/>
        </w:rPr>
        <w:t>individual’s felt need.</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46.  I believe that God will help me to accomplish great things.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47.  I manage my money well in order to free more of it for giving.</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48.  I willingly take on a variety of odd jobs around the church to meet the needs of                 </w:t>
      </w:r>
      <w:r>
        <w:rPr>
          <w:rFonts w:ascii="Arial" w:hAnsi="Arial" w:cs="Arial"/>
          <w:sz w:val="24"/>
          <w:szCs w:val="24"/>
        </w:rPr>
        <w:tab/>
      </w:r>
      <w:r>
        <w:rPr>
          <w:rFonts w:ascii="Arial" w:hAnsi="Arial" w:cs="Arial"/>
          <w:sz w:val="24"/>
          <w:szCs w:val="24"/>
        </w:rPr>
        <w:tab/>
      </w:r>
      <w:r w:rsidRPr="004F1868">
        <w:rPr>
          <w:rFonts w:ascii="Arial" w:hAnsi="Arial" w:cs="Arial"/>
          <w:sz w:val="24"/>
          <w:szCs w:val="24"/>
        </w:rPr>
        <w:t>others.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49.  I genuinely believe the Lord directs strangers to me who need to get connected to            </w:t>
      </w:r>
      <w:r>
        <w:rPr>
          <w:rFonts w:ascii="Arial" w:hAnsi="Arial" w:cs="Arial"/>
          <w:sz w:val="24"/>
          <w:szCs w:val="24"/>
        </w:rPr>
        <w:tab/>
      </w:r>
      <w:r>
        <w:rPr>
          <w:rFonts w:ascii="Arial" w:hAnsi="Arial" w:cs="Arial"/>
          <w:sz w:val="24"/>
          <w:szCs w:val="24"/>
        </w:rPr>
        <w:tab/>
      </w:r>
      <w:r w:rsidRPr="004F1868">
        <w:rPr>
          <w:rFonts w:ascii="Arial" w:hAnsi="Arial" w:cs="Arial"/>
          <w:sz w:val="24"/>
          <w:szCs w:val="24"/>
        </w:rPr>
        <w:t>others.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50.  I am conscious of ministering to others as I pray.</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51.  I am committed, and schedule blocks of time for reading and studying Scripture, to          </w:t>
      </w:r>
      <w:r>
        <w:rPr>
          <w:rFonts w:ascii="Arial" w:hAnsi="Arial" w:cs="Arial"/>
          <w:sz w:val="24"/>
          <w:szCs w:val="24"/>
        </w:rPr>
        <w:tab/>
      </w:r>
      <w:r>
        <w:rPr>
          <w:rFonts w:ascii="Arial" w:hAnsi="Arial" w:cs="Arial"/>
          <w:sz w:val="24"/>
          <w:szCs w:val="24"/>
        </w:rPr>
        <w:tab/>
      </w:r>
      <w:r w:rsidRPr="004F1868">
        <w:rPr>
          <w:rFonts w:ascii="Arial" w:hAnsi="Arial" w:cs="Arial"/>
          <w:sz w:val="24"/>
          <w:szCs w:val="24"/>
        </w:rPr>
        <w:t>understand Biblical truth fully and accurately.</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52.  I can adjust my leadership style to bring out the best in others.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53.  I enjoy helping people sometimes regarded as undeserving or beyond help.  </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54.  I expose cultural trends, teachings, or events which contradict Biblical principles.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6F132F"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Pr>
          <w:rFonts w:ascii="Arial" w:hAnsi="Arial" w:cs="Arial"/>
          <w:sz w:val="24"/>
          <w:szCs w:val="24"/>
        </w:rPr>
        <w:t>55.  I like to provide</w:t>
      </w:r>
      <w:r w:rsidR="004F1868" w:rsidRPr="004F1868">
        <w:rPr>
          <w:rFonts w:ascii="Arial" w:hAnsi="Arial" w:cs="Arial"/>
          <w:sz w:val="24"/>
          <w:szCs w:val="24"/>
        </w:rPr>
        <w:t xml:space="preserve"> guidance for the whole person–relationally, emotionally, spiritually,           </w:t>
      </w:r>
      <w:r>
        <w:rPr>
          <w:rFonts w:ascii="Arial" w:hAnsi="Arial" w:cs="Arial"/>
          <w:sz w:val="24"/>
          <w:szCs w:val="24"/>
        </w:rPr>
        <w:tab/>
      </w:r>
      <w:r>
        <w:rPr>
          <w:rFonts w:ascii="Arial" w:hAnsi="Arial" w:cs="Arial"/>
          <w:sz w:val="24"/>
          <w:szCs w:val="24"/>
        </w:rPr>
        <w:tab/>
      </w:r>
      <w:r w:rsidR="004F1868" w:rsidRPr="004F1868">
        <w:rPr>
          <w:rFonts w:ascii="Arial" w:hAnsi="Arial" w:cs="Arial"/>
          <w:sz w:val="24"/>
          <w:szCs w:val="24"/>
        </w:rPr>
        <w:t>etc.</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56.  I pay close attention to the words, phrases, and meaning of those who teach.</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57.  I can easily select the most effective course of action from among several                        </w:t>
      </w:r>
      <w:r>
        <w:rPr>
          <w:rFonts w:ascii="Arial" w:hAnsi="Arial" w:cs="Arial"/>
          <w:sz w:val="24"/>
          <w:szCs w:val="24"/>
        </w:rPr>
        <w:tab/>
      </w:r>
      <w:r>
        <w:rPr>
          <w:rFonts w:ascii="Arial" w:hAnsi="Arial" w:cs="Arial"/>
          <w:sz w:val="24"/>
          <w:szCs w:val="24"/>
        </w:rPr>
        <w:tab/>
      </w:r>
      <w:r w:rsidRPr="004F1868">
        <w:rPr>
          <w:rFonts w:ascii="Arial" w:hAnsi="Arial" w:cs="Arial"/>
          <w:sz w:val="24"/>
          <w:szCs w:val="24"/>
        </w:rPr>
        <w:t>alternatives.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58.  I can identify and effectively use the resources needed to accomplish tasks.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59.  I can adapt well to different cultures and surroundings.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60.  I can visualize how something should be constructed before I build it.  </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61.  I like finding new and fresh ways of communicating God’s truth.</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lastRenderedPageBreak/>
        <w:t>62.  I tend to see rightness or wrongness in situations.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63.  I reassure those who need to take courageous action in their faith, family, or life.</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64.  I invite unbelievers to accept Christ as their Savior.</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65.  I trust God in circumstances where success cannot be guaranteed by human effort          </w:t>
      </w:r>
      <w:r>
        <w:rPr>
          <w:rFonts w:ascii="Arial" w:hAnsi="Arial" w:cs="Arial"/>
          <w:sz w:val="24"/>
          <w:szCs w:val="24"/>
        </w:rPr>
        <w:tab/>
      </w:r>
      <w:r>
        <w:rPr>
          <w:rFonts w:ascii="Arial" w:hAnsi="Arial" w:cs="Arial"/>
          <w:sz w:val="24"/>
          <w:szCs w:val="24"/>
        </w:rPr>
        <w:tab/>
      </w:r>
      <w:r w:rsidRPr="004F1868">
        <w:rPr>
          <w:rFonts w:ascii="Arial" w:hAnsi="Arial" w:cs="Arial"/>
          <w:sz w:val="24"/>
          <w:szCs w:val="24"/>
        </w:rPr>
        <w:t>alone.</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66.  I am challenged to limit my lifestyle in order to give away a higher percentage of my         </w:t>
      </w:r>
      <w:r>
        <w:rPr>
          <w:rFonts w:ascii="Arial" w:hAnsi="Arial" w:cs="Arial"/>
          <w:sz w:val="24"/>
          <w:szCs w:val="24"/>
        </w:rPr>
        <w:tab/>
      </w:r>
      <w:r>
        <w:rPr>
          <w:rFonts w:ascii="Arial" w:hAnsi="Arial" w:cs="Arial"/>
          <w:sz w:val="24"/>
          <w:szCs w:val="24"/>
        </w:rPr>
        <w:tab/>
      </w:r>
      <w:r w:rsidRPr="004F1868">
        <w:rPr>
          <w:rFonts w:ascii="Arial" w:hAnsi="Arial" w:cs="Arial"/>
          <w:sz w:val="24"/>
          <w:szCs w:val="24"/>
        </w:rPr>
        <w:t>income.</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67.  I see spiritual significance in doing practical tasks.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68.  I like to create a place where people do not feel that they are alone.</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69.  I pray with confidence because I know that God works in response to prayer.</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70.  I am perfectly at ease answering people’s Bible questions.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71.  I set goals and manage people and resources effectively to accomplish them.</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72.  I have great compassion for hurting people.</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73.  People often tell me, “God used you.  You dealt exactly with my need.”</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74.  I can faithfully provide long-term support and concern for others.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75.  I like to take a systematic approach to my study of the Bible.</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76.  I can anticipate the likely consequences of an individual’s or a group’s action. </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77.  I like to help organizations or groups become more efficient.</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78.  I can relate to others in culturally sensitive ways.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79.  I honor God with my handcrafted gifts.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80.  I apply various artistic expressions to communicate God’s truth.</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81.  I receive affirmation from others concerning the reliability of my insights or                        </w:t>
      </w:r>
      <w:r>
        <w:rPr>
          <w:rFonts w:ascii="Arial" w:hAnsi="Arial" w:cs="Arial"/>
          <w:sz w:val="24"/>
          <w:szCs w:val="24"/>
        </w:rPr>
        <w:tab/>
      </w:r>
      <w:r>
        <w:rPr>
          <w:rFonts w:ascii="Arial" w:hAnsi="Arial" w:cs="Arial"/>
          <w:sz w:val="24"/>
          <w:szCs w:val="24"/>
        </w:rPr>
        <w:tab/>
      </w:r>
      <w:r w:rsidRPr="004F1868">
        <w:rPr>
          <w:rFonts w:ascii="Arial" w:hAnsi="Arial" w:cs="Arial"/>
          <w:sz w:val="24"/>
          <w:szCs w:val="24"/>
        </w:rPr>
        <w:t xml:space="preserve">perceptions. </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82.  I strengthen those who are wavering in their faith.</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83.  I openly tell people that I am a Christian and want them to ask me about my faith.</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lastRenderedPageBreak/>
        <w:t>84.  I am convinced of God’s daily presence and action in my life.</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85.  I like knowing that my financial support makes a real difference in the lives and                </w:t>
      </w:r>
      <w:r>
        <w:rPr>
          <w:rFonts w:ascii="Arial" w:hAnsi="Arial" w:cs="Arial"/>
          <w:sz w:val="24"/>
          <w:szCs w:val="24"/>
        </w:rPr>
        <w:tab/>
      </w:r>
      <w:r>
        <w:rPr>
          <w:rFonts w:ascii="Arial" w:hAnsi="Arial" w:cs="Arial"/>
          <w:sz w:val="24"/>
          <w:szCs w:val="24"/>
        </w:rPr>
        <w:tab/>
      </w:r>
      <w:r w:rsidRPr="004F1868">
        <w:rPr>
          <w:rFonts w:ascii="Arial" w:hAnsi="Arial" w:cs="Arial"/>
          <w:sz w:val="24"/>
          <w:szCs w:val="24"/>
        </w:rPr>
        <w:t>ministries of God’s people.</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86.  I like to find small things that need to be done and often do them without being                 </w:t>
      </w:r>
      <w:r>
        <w:rPr>
          <w:rFonts w:ascii="Arial" w:hAnsi="Arial" w:cs="Arial"/>
          <w:sz w:val="24"/>
          <w:szCs w:val="24"/>
        </w:rPr>
        <w:tab/>
      </w:r>
      <w:r>
        <w:rPr>
          <w:rFonts w:ascii="Arial" w:hAnsi="Arial" w:cs="Arial"/>
          <w:sz w:val="24"/>
          <w:szCs w:val="24"/>
        </w:rPr>
        <w:tab/>
      </w:r>
      <w:r w:rsidRPr="004F1868">
        <w:rPr>
          <w:rFonts w:ascii="Arial" w:hAnsi="Arial" w:cs="Arial"/>
          <w:sz w:val="24"/>
          <w:szCs w:val="24"/>
        </w:rPr>
        <w:t xml:space="preserve">asked.  </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87.  I enjoy entertaining people and opening my home to others.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88.  When I hear about needy situations, I feel burdened to pray.</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89.  Salvation by faith alone is a truth I clearly understand.</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90.  I influence others to perform to the best of their capability.</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91.  I can look beyond a person’s handicaps or problems to see a life that matters to               </w:t>
      </w:r>
      <w:r>
        <w:rPr>
          <w:rFonts w:ascii="Arial" w:hAnsi="Arial" w:cs="Arial"/>
          <w:sz w:val="24"/>
          <w:szCs w:val="24"/>
        </w:rPr>
        <w:tab/>
      </w:r>
      <w:r>
        <w:rPr>
          <w:rFonts w:ascii="Arial" w:hAnsi="Arial" w:cs="Arial"/>
          <w:sz w:val="24"/>
          <w:szCs w:val="24"/>
        </w:rPr>
        <w:tab/>
      </w:r>
      <w:r w:rsidRPr="004F1868">
        <w:rPr>
          <w:rFonts w:ascii="Arial" w:hAnsi="Arial" w:cs="Arial"/>
          <w:sz w:val="24"/>
          <w:szCs w:val="24"/>
        </w:rPr>
        <w:t>God.</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92.  I appreciate people who are honest and will speak the truth.</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93.  I enjoy giving guidance and practical support to a small group of people.  </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94.  I can communicate Scripture in ways that motivate others to study and want to                 </w:t>
      </w:r>
      <w:r>
        <w:rPr>
          <w:rFonts w:ascii="Arial" w:hAnsi="Arial" w:cs="Arial"/>
          <w:sz w:val="24"/>
          <w:szCs w:val="24"/>
        </w:rPr>
        <w:tab/>
      </w:r>
      <w:r>
        <w:rPr>
          <w:rFonts w:ascii="Arial" w:hAnsi="Arial" w:cs="Arial"/>
          <w:sz w:val="24"/>
          <w:szCs w:val="24"/>
        </w:rPr>
        <w:tab/>
      </w:r>
      <w:r w:rsidRPr="004F1868">
        <w:rPr>
          <w:rFonts w:ascii="Arial" w:hAnsi="Arial" w:cs="Arial"/>
          <w:sz w:val="24"/>
          <w:szCs w:val="24"/>
        </w:rPr>
        <w:t>learn more.</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95.  I give practical advice to help others through complicated situations.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96.  I enjoy learning about how organizations function.</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97.  I enjoy pioneering new undertakings.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98.  I am good at and enjoy working with my hands. </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99.  I am creative and imaginative.</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100.  I can identify preaching, teaching, or communication which is not true to the Bible. </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 </w:t>
      </w:r>
    </w:p>
    <w:p w:rsid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101.  I like motivating others to take steps for spiritual growth.</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102.  I openly and confidently tell others what Christ has done for me.</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103.  I am regularly challenging others to trust God.</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104.  I give generously due to my commitment to stewardship.</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lastRenderedPageBreak/>
        <w:t xml:space="preserve">105.  I feel comfortable being a helper, assisting others to do their job more effectively.  </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106.  I do whatever I can to make people feel that they belong.</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107.  I am honored when someone asks me to pray for them.</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108.  I discover important Biblical truths when reading or studying Scripture which                     </w:t>
      </w:r>
      <w:r>
        <w:rPr>
          <w:rFonts w:ascii="Arial" w:hAnsi="Arial" w:cs="Arial"/>
          <w:sz w:val="24"/>
          <w:szCs w:val="24"/>
        </w:rPr>
        <w:tab/>
      </w:r>
      <w:r>
        <w:rPr>
          <w:rFonts w:ascii="Arial" w:hAnsi="Arial" w:cs="Arial"/>
          <w:sz w:val="24"/>
          <w:szCs w:val="24"/>
        </w:rPr>
        <w:tab/>
      </w:r>
      <w:r>
        <w:rPr>
          <w:rFonts w:ascii="Arial" w:hAnsi="Arial" w:cs="Arial"/>
          <w:sz w:val="24"/>
          <w:szCs w:val="24"/>
        </w:rPr>
        <w:tab/>
      </w:r>
      <w:r w:rsidRPr="004F1868">
        <w:rPr>
          <w:rFonts w:ascii="Arial" w:hAnsi="Arial" w:cs="Arial"/>
          <w:sz w:val="24"/>
          <w:szCs w:val="24"/>
        </w:rPr>
        <w:t>benefit others in the body of Christ.</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109.  I am able to cast a vision that others want to be a part of.</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110.  I enjoy bringing hope and joy to people living in difficult circumstances.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111.  I will speak God’s truth, even in places there it is unpopular or difficult for others to           </w:t>
      </w:r>
      <w:r>
        <w:rPr>
          <w:rFonts w:ascii="Arial" w:hAnsi="Arial" w:cs="Arial"/>
          <w:sz w:val="24"/>
          <w:szCs w:val="24"/>
        </w:rPr>
        <w:tab/>
      </w:r>
      <w:r>
        <w:rPr>
          <w:rFonts w:ascii="Arial" w:hAnsi="Arial" w:cs="Arial"/>
          <w:sz w:val="24"/>
          <w:szCs w:val="24"/>
        </w:rPr>
        <w:tab/>
      </w:r>
      <w:r>
        <w:rPr>
          <w:rFonts w:ascii="Arial" w:hAnsi="Arial" w:cs="Arial"/>
          <w:sz w:val="24"/>
          <w:szCs w:val="24"/>
        </w:rPr>
        <w:tab/>
      </w:r>
      <w:r w:rsidRPr="004F1868">
        <w:rPr>
          <w:rFonts w:ascii="Arial" w:hAnsi="Arial" w:cs="Arial"/>
          <w:sz w:val="24"/>
          <w:szCs w:val="24"/>
        </w:rPr>
        <w:t>accept.</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112.  I can gently restore wandering believers to faith and fellowship.</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113.  I can present information and skills to others at a level that makes it easy for them           </w:t>
      </w:r>
      <w:r>
        <w:rPr>
          <w:rFonts w:ascii="Arial" w:hAnsi="Arial" w:cs="Arial"/>
          <w:sz w:val="24"/>
          <w:szCs w:val="24"/>
        </w:rPr>
        <w:tab/>
      </w:r>
      <w:r>
        <w:rPr>
          <w:rFonts w:ascii="Arial" w:hAnsi="Arial" w:cs="Arial"/>
          <w:sz w:val="24"/>
          <w:szCs w:val="24"/>
        </w:rPr>
        <w:tab/>
      </w:r>
      <w:r>
        <w:rPr>
          <w:rFonts w:ascii="Arial" w:hAnsi="Arial" w:cs="Arial"/>
          <w:sz w:val="24"/>
          <w:szCs w:val="24"/>
        </w:rPr>
        <w:tab/>
      </w:r>
      <w:r w:rsidRPr="004F1868">
        <w:rPr>
          <w:rFonts w:ascii="Arial" w:hAnsi="Arial" w:cs="Arial"/>
          <w:sz w:val="24"/>
          <w:szCs w:val="24"/>
        </w:rPr>
        <w:t>to grasp and apply to their lives.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114.  I can apply Scriptural truth that others regard as practical and helpful.  </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115.  I can visualize a coming event, anticipate potential problems, and develop                        </w:t>
      </w:r>
      <w:r>
        <w:rPr>
          <w:rFonts w:ascii="Arial" w:hAnsi="Arial" w:cs="Arial"/>
          <w:sz w:val="24"/>
          <w:szCs w:val="24"/>
        </w:rPr>
        <w:tab/>
      </w:r>
      <w:r>
        <w:rPr>
          <w:rFonts w:ascii="Arial" w:hAnsi="Arial" w:cs="Arial"/>
          <w:sz w:val="24"/>
          <w:szCs w:val="24"/>
        </w:rPr>
        <w:tab/>
      </w:r>
      <w:r>
        <w:rPr>
          <w:rFonts w:ascii="Arial" w:hAnsi="Arial" w:cs="Arial"/>
          <w:sz w:val="24"/>
          <w:szCs w:val="24"/>
        </w:rPr>
        <w:tab/>
      </w:r>
      <w:r w:rsidRPr="004F1868">
        <w:rPr>
          <w:rFonts w:ascii="Arial" w:hAnsi="Arial" w:cs="Arial"/>
          <w:sz w:val="24"/>
          <w:szCs w:val="24"/>
        </w:rPr>
        <w:t>backup plans.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116.  I am able to orchestrate or oversee several church ministries.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117.  I am able to design and construct things that help the church.  </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118.  I regularly need to get alone to reflect and develop my imagination.</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119.  I can tell whether a person is being influenced by the Lord or Satan.</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120.  I am often asked to help those in trouble resolve their problems.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121.  I seek opportunities to talk about spiritual matters with unbelievers.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122.  I can move forward in spite of opposition or lack of support when I sense God’s                </w:t>
      </w:r>
      <w:r>
        <w:rPr>
          <w:rFonts w:ascii="Arial" w:hAnsi="Arial" w:cs="Arial"/>
          <w:sz w:val="24"/>
          <w:szCs w:val="24"/>
        </w:rPr>
        <w:tab/>
      </w:r>
      <w:r>
        <w:rPr>
          <w:rFonts w:ascii="Arial" w:hAnsi="Arial" w:cs="Arial"/>
          <w:sz w:val="24"/>
          <w:szCs w:val="24"/>
        </w:rPr>
        <w:tab/>
      </w:r>
      <w:r>
        <w:rPr>
          <w:rFonts w:ascii="Arial" w:hAnsi="Arial" w:cs="Arial"/>
          <w:sz w:val="24"/>
          <w:szCs w:val="24"/>
        </w:rPr>
        <w:tab/>
      </w:r>
      <w:r w:rsidRPr="004F1868">
        <w:rPr>
          <w:rFonts w:ascii="Arial" w:hAnsi="Arial" w:cs="Arial"/>
          <w:sz w:val="24"/>
          <w:szCs w:val="24"/>
        </w:rPr>
        <w:t>blessing on an undertaking.</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123.  I believe I have been given an abundance of resources so that I may give more to           </w:t>
      </w:r>
      <w:r>
        <w:rPr>
          <w:rFonts w:ascii="Arial" w:hAnsi="Arial" w:cs="Arial"/>
          <w:sz w:val="24"/>
          <w:szCs w:val="24"/>
        </w:rPr>
        <w:tab/>
      </w:r>
      <w:r>
        <w:rPr>
          <w:rFonts w:ascii="Arial" w:hAnsi="Arial" w:cs="Arial"/>
          <w:sz w:val="24"/>
          <w:szCs w:val="24"/>
        </w:rPr>
        <w:tab/>
      </w:r>
      <w:r>
        <w:rPr>
          <w:rFonts w:ascii="Arial" w:hAnsi="Arial" w:cs="Arial"/>
          <w:sz w:val="24"/>
          <w:szCs w:val="24"/>
        </w:rPr>
        <w:tab/>
      </w:r>
      <w:r w:rsidRPr="004F1868">
        <w:rPr>
          <w:rFonts w:ascii="Arial" w:hAnsi="Arial" w:cs="Arial"/>
          <w:sz w:val="24"/>
          <w:szCs w:val="24"/>
        </w:rPr>
        <w:t xml:space="preserve">the Lord’s work.  </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124.  I readily and happily use my natural or learned skills to help wherever needed.</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125.  I can make people feel at ease even in unfamiliar surroundings.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lastRenderedPageBreak/>
        <w:t>126.  I often see specific results in direct response to my prayers.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127.  I confidently share my knowledge and insights with others.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128.  I figure out where we need to go and help others to get there.</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129.  I enjoy doing practical things for others who are in need.</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130.  I feel compelled to expose sin wherever I see it and to challenge people to                       </w:t>
      </w:r>
      <w:r>
        <w:rPr>
          <w:rFonts w:ascii="Arial" w:hAnsi="Arial" w:cs="Arial"/>
          <w:sz w:val="24"/>
          <w:szCs w:val="24"/>
        </w:rPr>
        <w:tab/>
      </w:r>
      <w:r>
        <w:rPr>
          <w:rFonts w:ascii="Arial" w:hAnsi="Arial" w:cs="Arial"/>
          <w:sz w:val="24"/>
          <w:szCs w:val="24"/>
        </w:rPr>
        <w:tab/>
      </w:r>
      <w:r>
        <w:rPr>
          <w:rFonts w:ascii="Arial" w:hAnsi="Arial" w:cs="Arial"/>
          <w:sz w:val="24"/>
          <w:szCs w:val="24"/>
        </w:rPr>
        <w:tab/>
      </w:r>
      <w:r w:rsidRPr="004F1868">
        <w:rPr>
          <w:rFonts w:ascii="Arial" w:hAnsi="Arial" w:cs="Arial"/>
          <w:sz w:val="24"/>
          <w:szCs w:val="24"/>
        </w:rPr>
        <w:t>repentance.</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131.  I enjoy patiently but firmly nurturing others in their development as believers.</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132.  I enjoy explaining things to people so that they can grow spiritually and personally.  </w:t>
      </w: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r w:rsidRPr="004F1868">
        <w:rPr>
          <w:rFonts w:ascii="Arial" w:hAnsi="Arial" w:cs="Arial"/>
          <w:sz w:val="24"/>
          <w:szCs w:val="24"/>
        </w:rPr>
        <w:t xml:space="preserve">133.  I have insights into how to solve problems that others often do not see.  </w:t>
      </w:r>
    </w:p>
    <w:p w:rsidR="00BA5587" w:rsidRDefault="00BA5587"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BA5587" w:rsidRDefault="00BA5587"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BA5587" w:rsidRDefault="00BA5587"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BA5587" w:rsidRDefault="00BA5587"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BA5587" w:rsidRDefault="00BA5587"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BA5587" w:rsidRDefault="00BA5587"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BA5587" w:rsidRDefault="00BA5587"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BA5587" w:rsidRDefault="00BA5587"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BA5587" w:rsidRDefault="00BA5587"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BA5587" w:rsidRDefault="00BA5587"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BA5587" w:rsidRDefault="00BA5587"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2936F1" w:rsidRDefault="002936F1"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2936F1" w:rsidRDefault="002936F1"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2936F1" w:rsidRDefault="002936F1"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2936F1" w:rsidRDefault="002936F1"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2936F1" w:rsidRDefault="002936F1"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2936F1" w:rsidRDefault="002936F1"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2936F1" w:rsidRDefault="002936F1"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2936F1" w:rsidRDefault="002936F1"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2936F1" w:rsidRDefault="002936F1"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2936F1" w:rsidRDefault="002936F1"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2936F1" w:rsidRDefault="002936F1"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D83F22" w:rsidRDefault="00D83F22"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D83F22" w:rsidRDefault="00D83F22"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D83F22" w:rsidRDefault="00D83F22"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2936F1" w:rsidRDefault="002936F1"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2936F1" w:rsidRDefault="002936F1"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2936F1" w:rsidRDefault="002936F1"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2936F1" w:rsidRDefault="002936F1"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2936F1" w:rsidRPr="004F1868" w:rsidRDefault="002936F1"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FF53E5" w:rsidRPr="00FF53E5" w:rsidRDefault="00FF53E5" w:rsidP="00852C91">
      <w:pPr>
        <w:autoSpaceDE w:val="0"/>
        <w:autoSpaceDN w:val="0"/>
        <w:adjustRightInd w:val="0"/>
        <w:spacing w:after="0" w:line="240" w:lineRule="auto"/>
        <w:jc w:val="center"/>
        <w:rPr>
          <w:rFonts w:ascii="Arial" w:hAnsi="Arial" w:cs="Arial"/>
          <w:sz w:val="24"/>
          <w:szCs w:val="24"/>
        </w:rPr>
      </w:pPr>
      <w:r w:rsidRPr="00FF53E5">
        <w:rPr>
          <w:rFonts w:ascii="Times New Roman" w:hAnsi="Times New Roman" w:cs="Times New Roman"/>
          <w:sz w:val="24"/>
          <w:szCs w:val="24"/>
          <w:lang w:val="en-CA"/>
        </w:rPr>
        <w:lastRenderedPageBreak/>
        <w:fldChar w:fldCharType="begin"/>
      </w:r>
      <w:r w:rsidRPr="00FF53E5">
        <w:rPr>
          <w:rFonts w:ascii="Times New Roman" w:hAnsi="Times New Roman" w:cs="Times New Roman"/>
          <w:sz w:val="24"/>
          <w:szCs w:val="24"/>
          <w:lang w:val="en-CA"/>
        </w:rPr>
        <w:instrText xml:space="preserve"> SEQ CHAPTER \h \r 1</w:instrText>
      </w:r>
      <w:r w:rsidRPr="00FF53E5">
        <w:rPr>
          <w:rFonts w:ascii="Times New Roman" w:hAnsi="Times New Roman" w:cs="Times New Roman"/>
          <w:sz w:val="24"/>
          <w:szCs w:val="24"/>
          <w:lang w:val="en-CA"/>
        </w:rPr>
        <w:fldChar w:fldCharType="end"/>
      </w:r>
      <w:r w:rsidRPr="00FF53E5">
        <w:rPr>
          <w:rFonts w:ascii="Arial" w:hAnsi="Arial" w:cs="Arial"/>
          <w:sz w:val="32"/>
          <w:szCs w:val="32"/>
        </w:rPr>
        <w:t>DISCOVERING YOUR PASSION</w:t>
      </w:r>
    </w:p>
    <w:p w:rsidR="00FF53E5" w:rsidRPr="00FF53E5" w:rsidRDefault="00FF53E5" w:rsidP="00FF53E5">
      <w:pPr>
        <w:autoSpaceDE w:val="0"/>
        <w:autoSpaceDN w:val="0"/>
        <w:adjustRightInd w:val="0"/>
        <w:spacing w:after="0" w:line="240" w:lineRule="auto"/>
        <w:rPr>
          <w:rFonts w:ascii="Arial" w:hAnsi="Arial" w:cs="Arial"/>
          <w:sz w:val="24"/>
          <w:szCs w:val="24"/>
        </w:rPr>
      </w:pPr>
    </w:p>
    <w:p w:rsidR="00FF53E5" w:rsidRPr="00FF53E5" w:rsidRDefault="00FF53E5" w:rsidP="00FF53E5">
      <w:pPr>
        <w:autoSpaceDE w:val="0"/>
        <w:autoSpaceDN w:val="0"/>
        <w:adjustRightInd w:val="0"/>
        <w:spacing w:after="0" w:line="240" w:lineRule="auto"/>
        <w:rPr>
          <w:rFonts w:ascii="Arial" w:hAnsi="Arial" w:cs="Arial"/>
          <w:sz w:val="24"/>
          <w:szCs w:val="24"/>
        </w:rPr>
      </w:pPr>
      <w:r w:rsidRPr="00FF53E5">
        <w:rPr>
          <w:rFonts w:ascii="Arial" w:hAnsi="Arial" w:cs="Arial"/>
          <w:sz w:val="24"/>
          <w:szCs w:val="24"/>
        </w:rPr>
        <w:t xml:space="preserve">Definition of Passion: The God-given desire (burning in our bones) that compels us to make a difference in our church/community/world.  Passion is the arena or context where you would like to make a difference.  Indicates </w:t>
      </w:r>
      <w:r w:rsidRPr="00FF53E5">
        <w:rPr>
          <w:rFonts w:ascii="Arial" w:hAnsi="Arial" w:cs="Arial"/>
          <w:b/>
          <w:bCs/>
          <w:sz w:val="24"/>
          <w:szCs w:val="24"/>
        </w:rPr>
        <w:t>WHERE</w:t>
      </w:r>
      <w:r w:rsidRPr="00FF53E5">
        <w:rPr>
          <w:rFonts w:ascii="Arial" w:hAnsi="Arial" w:cs="Arial"/>
          <w:sz w:val="24"/>
          <w:szCs w:val="24"/>
        </w:rPr>
        <w:t xml:space="preserve"> you are best suited to serve.  Many of our Passions relate to particular groups of people such as children, young adults, the elderly, the homeless, divorcees.  Other Passions relate to causes or issues such as addictions, missing members, reaching the lost.  </w:t>
      </w:r>
    </w:p>
    <w:p w:rsidR="00FF53E5" w:rsidRPr="00FF53E5" w:rsidRDefault="00FF53E5" w:rsidP="00FF53E5">
      <w:pPr>
        <w:autoSpaceDE w:val="0"/>
        <w:autoSpaceDN w:val="0"/>
        <w:adjustRightInd w:val="0"/>
        <w:spacing w:after="0" w:line="240" w:lineRule="auto"/>
        <w:rPr>
          <w:rFonts w:ascii="Arial" w:hAnsi="Arial" w:cs="Arial"/>
          <w:sz w:val="24"/>
          <w:szCs w:val="24"/>
        </w:rPr>
      </w:pPr>
    </w:p>
    <w:p w:rsidR="00FF53E5" w:rsidRPr="00FF53E5" w:rsidRDefault="00FF53E5" w:rsidP="00FF53E5">
      <w:pPr>
        <w:autoSpaceDE w:val="0"/>
        <w:autoSpaceDN w:val="0"/>
        <w:adjustRightInd w:val="0"/>
        <w:spacing w:after="0" w:line="240" w:lineRule="auto"/>
        <w:rPr>
          <w:rFonts w:ascii="Arial" w:hAnsi="Arial" w:cs="Arial"/>
          <w:sz w:val="24"/>
          <w:szCs w:val="24"/>
        </w:rPr>
      </w:pPr>
      <w:r w:rsidRPr="00FF53E5">
        <w:rPr>
          <w:rFonts w:ascii="Arial" w:hAnsi="Arial" w:cs="Arial"/>
          <w:sz w:val="24"/>
          <w:szCs w:val="24"/>
        </w:rPr>
        <w:t xml:space="preserve">Biblical examples of passion: </w:t>
      </w:r>
    </w:p>
    <w:p w:rsidR="00FF53E5" w:rsidRPr="00FF53E5" w:rsidRDefault="00FF53E5" w:rsidP="00FF53E5">
      <w:pPr>
        <w:autoSpaceDE w:val="0"/>
        <w:autoSpaceDN w:val="0"/>
        <w:adjustRightInd w:val="0"/>
        <w:spacing w:after="0" w:line="240" w:lineRule="auto"/>
        <w:rPr>
          <w:rFonts w:ascii="Arial" w:hAnsi="Arial" w:cs="Arial"/>
          <w:sz w:val="24"/>
          <w:szCs w:val="24"/>
        </w:rPr>
      </w:pPr>
    </w:p>
    <w:p w:rsidR="00FF53E5" w:rsidRPr="00FF53E5" w:rsidRDefault="00FF53E5" w:rsidP="00FF53E5">
      <w:pPr>
        <w:autoSpaceDE w:val="0"/>
        <w:autoSpaceDN w:val="0"/>
        <w:adjustRightInd w:val="0"/>
        <w:spacing w:after="0" w:line="240" w:lineRule="auto"/>
        <w:rPr>
          <w:rFonts w:ascii="Arial" w:hAnsi="Arial" w:cs="Arial"/>
          <w:sz w:val="24"/>
          <w:szCs w:val="24"/>
        </w:rPr>
      </w:pPr>
      <w:r w:rsidRPr="00FF53E5">
        <w:rPr>
          <w:rFonts w:ascii="Arial" w:hAnsi="Arial" w:cs="Arial"/>
          <w:sz w:val="24"/>
          <w:szCs w:val="24"/>
        </w:rPr>
        <w:tab/>
        <w:t>a)   Jesus - Lost (Luke 19:10)</w:t>
      </w:r>
    </w:p>
    <w:p w:rsidR="00FF53E5" w:rsidRPr="00FF53E5" w:rsidRDefault="00FF53E5" w:rsidP="00FF53E5">
      <w:pPr>
        <w:autoSpaceDE w:val="0"/>
        <w:autoSpaceDN w:val="0"/>
        <w:adjustRightInd w:val="0"/>
        <w:spacing w:after="0" w:line="240" w:lineRule="auto"/>
        <w:rPr>
          <w:rFonts w:ascii="Arial" w:hAnsi="Arial" w:cs="Arial"/>
          <w:sz w:val="24"/>
          <w:szCs w:val="24"/>
        </w:rPr>
      </w:pPr>
      <w:r w:rsidRPr="00FF53E5">
        <w:rPr>
          <w:rFonts w:ascii="Arial" w:hAnsi="Arial" w:cs="Arial"/>
          <w:sz w:val="24"/>
          <w:szCs w:val="24"/>
        </w:rPr>
        <w:tab/>
        <w:t>b)   Peter - Jews</w:t>
      </w:r>
    </w:p>
    <w:p w:rsidR="00FF53E5" w:rsidRPr="00FF53E5" w:rsidRDefault="00FF53E5" w:rsidP="00FF53E5">
      <w:pPr>
        <w:autoSpaceDE w:val="0"/>
        <w:autoSpaceDN w:val="0"/>
        <w:adjustRightInd w:val="0"/>
        <w:spacing w:after="0" w:line="240" w:lineRule="auto"/>
        <w:rPr>
          <w:rFonts w:ascii="Arial" w:hAnsi="Arial" w:cs="Arial"/>
          <w:sz w:val="24"/>
          <w:szCs w:val="24"/>
        </w:rPr>
      </w:pPr>
      <w:r w:rsidRPr="00FF53E5">
        <w:rPr>
          <w:rFonts w:ascii="Arial" w:hAnsi="Arial" w:cs="Arial"/>
          <w:sz w:val="24"/>
          <w:szCs w:val="24"/>
        </w:rPr>
        <w:tab/>
        <w:t>c)   Paul - Gentiles</w:t>
      </w:r>
    </w:p>
    <w:p w:rsidR="00FF53E5" w:rsidRPr="00FF53E5" w:rsidRDefault="00FF53E5" w:rsidP="00FF53E5">
      <w:pPr>
        <w:autoSpaceDE w:val="0"/>
        <w:autoSpaceDN w:val="0"/>
        <w:adjustRightInd w:val="0"/>
        <w:spacing w:after="0" w:line="240" w:lineRule="auto"/>
        <w:rPr>
          <w:rFonts w:ascii="Arial" w:hAnsi="Arial" w:cs="Arial"/>
          <w:sz w:val="24"/>
          <w:szCs w:val="24"/>
        </w:rPr>
      </w:pPr>
    </w:p>
    <w:p w:rsidR="00FF53E5" w:rsidRPr="00FF53E5" w:rsidRDefault="00FF53E5" w:rsidP="00FF53E5">
      <w:pPr>
        <w:autoSpaceDE w:val="0"/>
        <w:autoSpaceDN w:val="0"/>
        <w:adjustRightInd w:val="0"/>
        <w:spacing w:after="0" w:line="240" w:lineRule="auto"/>
        <w:rPr>
          <w:rFonts w:ascii="Arial" w:hAnsi="Arial" w:cs="Arial"/>
          <w:sz w:val="24"/>
          <w:szCs w:val="24"/>
        </w:rPr>
      </w:pPr>
      <w:r w:rsidRPr="00FF53E5">
        <w:rPr>
          <w:rFonts w:ascii="Arial" w:hAnsi="Arial" w:cs="Arial"/>
          <w:sz w:val="24"/>
          <w:szCs w:val="24"/>
        </w:rPr>
        <w:t>Contemporary examples of passion:</w:t>
      </w:r>
    </w:p>
    <w:p w:rsidR="00FF53E5" w:rsidRPr="00FF53E5" w:rsidRDefault="00FF53E5" w:rsidP="00FF53E5">
      <w:pPr>
        <w:autoSpaceDE w:val="0"/>
        <w:autoSpaceDN w:val="0"/>
        <w:adjustRightInd w:val="0"/>
        <w:spacing w:after="0" w:line="240" w:lineRule="auto"/>
        <w:rPr>
          <w:rFonts w:ascii="Arial" w:hAnsi="Arial" w:cs="Arial"/>
          <w:sz w:val="24"/>
          <w:szCs w:val="24"/>
        </w:rPr>
      </w:pPr>
    </w:p>
    <w:p w:rsidR="00FF53E5" w:rsidRPr="00FF53E5" w:rsidRDefault="00FF53E5" w:rsidP="00FF53E5">
      <w:pPr>
        <w:autoSpaceDE w:val="0"/>
        <w:autoSpaceDN w:val="0"/>
        <w:adjustRightInd w:val="0"/>
        <w:spacing w:after="0" w:line="240" w:lineRule="auto"/>
        <w:rPr>
          <w:rFonts w:ascii="Arial" w:hAnsi="Arial" w:cs="Arial"/>
          <w:sz w:val="24"/>
          <w:szCs w:val="24"/>
        </w:rPr>
      </w:pPr>
      <w:r w:rsidRPr="00FF53E5">
        <w:rPr>
          <w:rFonts w:ascii="Arial" w:hAnsi="Arial" w:cs="Arial"/>
          <w:sz w:val="24"/>
          <w:szCs w:val="24"/>
        </w:rPr>
        <w:tab/>
        <w:t xml:space="preserve">a)   Billy </w:t>
      </w:r>
      <w:r w:rsidR="00BA5587" w:rsidRPr="00FF53E5">
        <w:rPr>
          <w:rFonts w:ascii="Arial" w:hAnsi="Arial" w:cs="Arial"/>
          <w:sz w:val="24"/>
          <w:szCs w:val="24"/>
        </w:rPr>
        <w:t>Graham</w:t>
      </w:r>
      <w:r w:rsidRPr="00FF53E5">
        <w:rPr>
          <w:rFonts w:ascii="Arial" w:hAnsi="Arial" w:cs="Arial"/>
          <w:sz w:val="24"/>
          <w:szCs w:val="24"/>
        </w:rPr>
        <w:t xml:space="preserve"> - Lost</w:t>
      </w:r>
    </w:p>
    <w:p w:rsidR="00FF53E5" w:rsidRPr="00FF53E5" w:rsidRDefault="00FF53E5" w:rsidP="00FF53E5">
      <w:pPr>
        <w:autoSpaceDE w:val="0"/>
        <w:autoSpaceDN w:val="0"/>
        <w:adjustRightInd w:val="0"/>
        <w:spacing w:after="0" w:line="240" w:lineRule="auto"/>
        <w:rPr>
          <w:rFonts w:ascii="Arial" w:hAnsi="Arial" w:cs="Arial"/>
          <w:sz w:val="24"/>
          <w:szCs w:val="24"/>
        </w:rPr>
      </w:pPr>
      <w:r w:rsidRPr="00FF53E5">
        <w:rPr>
          <w:rFonts w:ascii="Arial" w:hAnsi="Arial" w:cs="Arial"/>
          <w:sz w:val="24"/>
          <w:szCs w:val="24"/>
        </w:rPr>
        <w:tab/>
        <w:t>b)   Ron &amp; Karen Flowers - Families</w:t>
      </w:r>
    </w:p>
    <w:p w:rsidR="00FF53E5" w:rsidRPr="00FF53E5" w:rsidRDefault="00FF53E5" w:rsidP="00FF53E5">
      <w:pPr>
        <w:autoSpaceDE w:val="0"/>
        <w:autoSpaceDN w:val="0"/>
        <w:adjustRightInd w:val="0"/>
        <w:spacing w:after="0" w:line="240" w:lineRule="auto"/>
        <w:rPr>
          <w:rFonts w:ascii="Arial" w:hAnsi="Arial" w:cs="Arial"/>
          <w:sz w:val="24"/>
          <w:szCs w:val="24"/>
        </w:rPr>
      </w:pPr>
      <w:r w:rsidRPr="00FF53E5">
        <w:rPr>
          <w:rFonts w:ascii="Arial" w:hAnsi="Arial" w:cs="Arial"/>
          <w:sz w:val="24"/>
          <w:szCs w:val="24"/>
        </w:rPr>
        <w:tab/>
        <w:t>c)   Mother Theresa - Poor</w:t>
      </w:r>
    </w:p>
    <w:p w:rsidR="00FF53E5" w:rsidRPr="00FF53E5" w:rsidRDefault="00FF53E5" w:rsidP="00FF53E5">
      <w:pPr>
        <w:autoSpaceDE w:val="0"/>
        <w:autoSpaceDN w:val="0"/>
        <w:adjustRightInd w:val="0"/>
        <w:spacing w:after="0" w:line="240" w:lineRule="auto"/>
        <w:rPr>
          <w:rFonts w:ascii="Arial" w:hAnsi="Arial" w:cs="Arial"/>
          <w:sz w:val="24"/>
          <w:szCs w:val="24"/>
        </w:rPr>
      </w:pPr>
    </w:p>
    <w:p w:rsidR="00FF53E5" w:rsidRPr="00FF53E5" w:rsidRDefault="00FF53E5" w:rsidP="00FF53E5">
      <w:pPr>
        <w:autoSpaceDE w:val="0"/>
        <w:autoSpaceDN w:val="0"/>
        <w:adjustRightInd w:val="0"/>
        <w:spacing w:after="0" w:line="240" w:lineRule="auto"/>
        <w:rPr>
          <w:rFonts w:ascii="Arial" w:hAnsi="Arial" w:cs="Arial"/>
          <w:sz w:val="24"/>
          <w:szCs w:val="24"/>
        </w:rPr>
      </w:pPr>
      <w:r w:rsidRPr="00FF53E5">
        <w:rPr>
          <w:rFonts w:ascii="Arial" w:hAnsi="Arial" w:cs="Arial"/>
          <w:sz w:val="24"/>
          <w:szCs w:val="24"/>
        </w:rPr>
        <w:t xml:space="preserve">Group exercise:   Say that three church members have the identical gift of mercy, but have different areas of passion.  Discuss how each member might use their gift in a unique way depending on the following passion areas: </w:t>
      </w:r>
    </w:p>
    <w:p w:rsidR="00FF53E5" w:rsidRPr="00FF53E5" w:rsidRDefault="00FF53E5" w:rsidP="00FF53E5">
      <w:pPr>
        <w:autoSpaceDE w:val="0"/>
        <w:autoSpaceDN w:val="0"/>
        <w:adjustRightInd w:val="0"/>
        <w:spacing w:after="0" w:line="240" w:lineRule="auto"/>
        <w:rPr>
          <w:rFonts w:ascii="Arial" w:hAnsi="Arial" w:cs="Arial"/>
          <w:sz w:val="24"/>
          <w:szCs w:val="24"/>
        </w:rPr>
      </w:pPr>
    </w:p>
    <w:p w:rsidR="00FF53E5" w:rsidRPr="00FF53E5" w:rsidRDefault="00FF53E5" w:rsidP="00FF53E5">
      <w:pPr>
        <w:autoSpaceDE w:val="0"/>
        <w:autoSpaceDN w:val="0"/>
        <w:adjustRightInd w:val="0"/>
        <w:spacing w:after="0" w:line="240" w:lineRule="auto"/>
        <w:rPr>
          <w:rFonts w:ascii="Arial" w:hAnsi="Arial" w:cs="Arial"/>
          <w:sz w:val="24"/>
          <w:szCs w:val="24"/>
        </w:rPr>
      </w:pPr>
      <w:r w:rsidRPr="00FF53E5">
        <w:rPr>
          <w:rFonts w:ascii="Arial" w:hAnsi="Arial" w:cs="Arial"/>
          <w:sz w:val="24"/>
          <w:szCs w:val="24"/>
        </w:rPr>
        <w:tab/>
        <w:t>a)   Elderly</w:t>
      </w:r>
    </w:p>
    <w:p w:rsidR="00FF53E5" w:rsidRPr="00FF53E5" w:rsidRDefault="00FF53E5" w:rsidP="00FF53E5">
      <w:pPr>
        <w:autoSpaceDE w:val="0"/>
        <w:autoSpaceDN w:val="0"/>
        <w:adjustRightInd w:val="0"/>
        <w:spacing w:after="0" w:line="240" w:lineRule="auto"/>
        <w:rPr>
          <w:rFonts w:ascii="Arial" w:hAnsi="Arial" w:cs="Arial"/>
          <w:sz w:val="24"/>
          <w:szCs w:val="24"/>
        </w:rPr>
      </w:pPr>
      <w:r w:rsidRPr="00FF53E5">
        <w:rPr>
          <w:rFonts w:ascii="Arial" w:hAnsi="Arial" w:cs="Arial"/>
          <w:sz w:val="24"/>
          <w:szCs w:val="24"/>
        </w:rPr>
        <w:tab/>
        <w:t>b)   Sick</w:t>
      </w:r>
    </w:p>
    <w:p w:rsidR="00FF53E5" w:rsidRDefault="00FF53E5" w:rsidP="00FF53E5">
      <w:pPr>
        <w:autoSpaceDE w:val="0"/>
        <w:autoSpaceDN w:val="0"/>
        <w:adjustRightInd w:val="0"/>
        <w:spacing w:after="0" w:line="240" w:lineRule="auto"/>
        <w:rPr>
          <w:rFonts w:ascii="Arial" w:hAnsi="Arial" w:cs="Arial"/>
          <w:sz w:val="24"/>
          <w:szCs w:val="24"/>
        </w:rPr>
      </w:pPr>
      <w:r w:rsidRPr="00FF53E5">
        <w:rPr>
          <w:rFonts w:ascii="Arial" w:hAnsi="Arial" w:cs="Arial"/>
          <w:sz w:val="24"/>
          <w:szCs w:val="24"/>
        </w:rPr>
        <w:tab/>
        <w:t>c)   Abused children</w:t>
      </w:r>
    </w:p>
    <w:p w:rsidR="00FF53E5" w:rsidRDefault="00FF53E5" w:rsidP="00FF53E5">
      <w:pPr>
        <w:autoSpaceDE w:val="0"/>
        <w:autoSpaceDN w:val="0"/>
        <w:adjustRightInd w:val="0"/>
        <w:spacing w:after="0" w:line="240" w:lineRule="auto"/>
        <w:rPr>
          <w:rFonts w:ascii="Arial" w:hAnsi="Arial" w:cs="Arial"/>
          <w:sz w:val="24"/>
          <w:szCs w:val="24"/>
        </w:rPr>
      </w:pPr>
    </w:p>
    <w:p w:rsidR="00FF53E5" w:rsidRDefault="00FF53E5" w:rsidP="00FF53E5">
      <w:pPr>
        <w:autoSpaceDE w:val="0"/>
        <w:autoSpaceDN w:val="0"/>
        <w:adjustRightInd w:val="0"/>
        <w:spacing w:after="0" w:line="240" w:lineRule="auto"/>
        <w:rPr>
          <w:rFonts w:ascii="Arial" w:hAnsi="Arial" w:cs="Arial"/>
          <w:sz w:val="24"/>
          <w:szCs w:val="24"/>
        </w:rPr>
      </w:pPr>
    </w:p>
    <w:p w:rsidR="00FF53E5" w:rsidRDefault="00FF53E5" w:rsidP="00FF53E5">
      <w:pPr>
        <w:autoSpaceDE w:val="0"/>
        <w:autoSpaceDN w:val="0"/>
        <w:adjustRightInd w:val="0"/>
        <w:spacing w:after="0" w:line="240" w:lineRule="auto"/>
        <w:rPr>
          <w:rFonts w:ascii="Arial" w:hAnsi="Arial" w:cs="Arial"/>
          <w:sz w:val="24"/>
          <w:szCs w:val="24"/>
        </w:rPr>
      </w:pPr>
    </w:p>
    <w:p w:rsidR="00FF53E5" w:rsidRDefault="00FF53E5" w:rsidP="00FF53E5">
      <w:pPr>
        <w:autoSpaceDE w:val="0"/>
        <w:autoSpaceDN w:val="0"/>
        <w:adjustRightInd w:val="0"/>
        <w:spacing w:after="0" w:line="240" w:lineRule="auto"/>
        <w:rPr>
          <w:rFonts w:ascii="Arial" w:hAnsi="Arial" w:cs="Arial"/>
          <w:sz w:val="24"/>
          <w:szCs w:val="24"/>
        </w:rPr>
      </w:pPr>
    </w:p>
    <w:p w:rsidR="00FF53E5" w:rsidRDefault="00FF53E5" w:rsidP="00FF53E5">
      <w:pPr>
        <w:autoSpaceDE w:val="0"/>
        <w:autoSpaceDN w:val="0"/>
        <w:adjustRightInd w:val="0"/>
        <w:spacing w:after="0" w:line="240" w:lineRule="auto"/>
        <w:rPr>
          <w:rFonts w:ascii="Arial" w:hAnsi="Arial" w:cs="Arial"/>
          <w:sz w:val="24"/>
          <w:szCs w:val="24"/>
        </w:rPr>
      </w:pPr>
    </w:p>
    <w:p w:rsidR="00FF53E5" w:rsidRDefault="00FF53E5" w:rsidP="00FF53E5">
      <w:pPr>
        <w:autoSpaceDE w:val="0"/>
        <w:autoSpaceDN w:val="0"/>
        <w:adjustRightInd w:val="0"/>
        <w:spacing w:after="0" w:line="240" w:lineRule="auto"/>
        <w:rPr>
          <w:rFonts w:ascii="Arial" w:hAnsi="Arial" w:cs="Arial"/>
          <w:sz w:val="24"/>
          <w:szCs w:val="24"/>
        </w:rPr>
      </w:pPr>
    </w:p>
    <w:p w:rsidR="00FF53E5" w:rsidRDefault="00FF53E5" w:rsidP="00FF53E5">
      <w:pPr>
        <w:autoSpaceDE w:val="0"/>
        <w:autoSpaceDN w:val="0"/>
        <w:adjustRightInd w:val="0"/>
        <w:spacing w:after="0" w:line="240" w:lineRule="auto"/>
        <w:rPr>
          <w:rFonts w:ascii="Arial" w:hAnsi="Arial" w:cs="Arial"/>
          <w:sz w:val="24"/>
          <w:szCs w:val="24"/>
        </w:rPr>
      </w:pPr>
    </w:p>
    <w:p w:rsidR="00FF53E5" w:rsidRPr="00FF53E5" w:rsidRDefault="00FF53E5" w:rsidP="00FF53E5">
      <w:pPr>
        <w:autoSpaceDE w:val="0"/>
        <w:autoSpaceDN w:val="0"/>
        <w:adjustRightInd w:val="0"/>
        <w:spacing w:after="0" w:line="240" w:lineRule="auto"/>
        <w:rPr>
          <w:rFonts w:ascii="Arial" w:hAnsi="Arial" w:cs="Arial"/>
          <w:sz w:val="24"/>
          <w:szCs w:val="24"/>
        </w:rPr>
      </w:pPr>
    </w:p>
    <w:p w:rsidR="00FF53E5" w:rsidRPr="00FF53E5" w:rsidRDefault="00FF53E5" w:rsidP="00FF53E5">
      <w:pPr>
        <w:autoSpaceDE w:val="0"/>
        <w:autoSpaceDN w:val="0"/>
        <w:adjustRightInd w:val="0"/>
        <w:spacing w:after="0" w:line="240" w:lineRule="auto"/>
        <w:rPr>
          <w:rFonts w:ascii="Arial" w:hAnsi="Arial" w:cs="Arial"/>
          <w:sz w:val="24"/>
          <w:szCs w:val="24"/>
        </w:rPr>
      </w:pPr>
    </w:p>
    <w:p w:rsidR="00FF53E5" w:rsidRPr="00FF53E5" w:rsidRDefault="00FF53E5" w:rsidP="00FF53E5">
      <w:pPr>
        <w:autoSpaceDE w:val="0"/>
        <w:autoSpaceDN w:val="0"/>
        <w:adjustRightInd w:val="0"/>
        <w:spacing w:after="0" w:line="240" w:lineRule="auto"/>
        <w:rPr>
          <w:rFonts w:ascii="Arial" w:hAnsi="Arial" w:cs="Arial"/>
          <w:sz w:val="24"/>
          <w:szCs w:val="24"/>
        </w:rPr>
      </w:pPr>
    </w:p>
    <w:p w:rsidR="00FF53E5" w:rsidRDefault="00FF53E5" w:rsidP="00FF53E5">
      <w:pPr>
        <w:autoSpaceDE w:val="0"/>
        <w:autoSpaceDN w:val="0"/>
        <w:adjustRightInd w:val="0"/>
        <w:spacing w:after="0" w:line="240" w:lineRule="auto"/>
        <w:rPr>
          <w:rFonts w:ascii="Arial" w:hAnsi="Arial" w:cs="Arial"/>
          <w:sz w:val="24"/>
          <w:szCs w:val="24"/>
        </w:rPr>
      </w:pPr>
    </w:p>
    <w:p w:rsidR="00D83F22" w:rsidRDefault="00D83F22" w:rsidP="00FF53E5">
      <w:pPr>
        <w:autoSpaceDE w:val="0"/>
        <w:autoSpaceDN w:val="0"/>
        <w:adjustRightInd w:val="0"/>
        <w:spacing w:after="0" w:line="240" w:lineRule="auto"/>
        <w:rPr>
          <w:rFonts w:ascii="Arial" w:hAnsi="Arial" w:cs="Arial"/>
          <w:sz w:val="24"/>
          <w:szCs w:val="24"/>
        </w:rPr>
      </w:pPr>
    </w:p>
    <w:p w:rsidR="00D83F22" w:rsidRDefault="00D83F22" w:rsidP="00FF53E5">
      <w:pPr>
        <w:autoSpaceDE w:val="0"/>
        <w:autoSpaceDN w:val="0"/>
        <w:adjustRightInd w:val="0"/>
        <w:spacing w:after="0" w:line="240" w:lineRule="auto"/>
        <w:rPr>
          <w:rFonts w:ascii="Arial" w:hAnsi="Arial" w:cs="Arial"/>
          <w:sz w:val="24"/>
          <w:szCs w:val="24"/>
        </w:rPr>
      </w:pPr>
    </w:p>
    <w:p w:rsidR="00D83F22" w:rsidRDefault="00D83F22" w:rsidP="00FF53E5">
      <w:pPr>
        <w:autoSpaceDE w:val="0"/>
        <w:autoSpaceDN w:val="0"/>
        <w:adjustRightInd w:val="0"/>
        <w:spacing w:after="0" w:line="240" w:lineRule="auto"/>
        <w:rPr>
          <w:rFonts w:ascii="Arial" w:hAnsi="Arial" w:cs="Arial"/>
          <w:sz w:val="24"/>
          <w:szCs w:val="24"/>
        </w:rPr>
      </w:pPr>
    </w:p>
    <w:p w:rsidR="00BA5587" w:rsidRDefault="00BA5587" w:rsidP="00FF53E5">
      <w:pPr>
        <w:autoSpaceDE w:val="0"/>
        <w:autoSpaceDN w:val="0"/>
        <w:adjustRightInd w:val="0"/>
        <w:spacing w:after="0" w:line="240" w:lineRule="auto"/>
        <w:rPr>
          <w:rFonts w:ascii="Arial" w:hAnsi="Arial" w:cs="Arial"/>
          <w:sz w:val="24"/>
          <w:szCs w:val="24"/>
        </w:rPr>
      </w:pPr>
    </w:p>
    <w:p w:rsidR="00BA5587" w:rsidRDefault="00BA5587" w:rsidP="00FF53E5">
      <w:pPr>
        <w:autoSpaceDE w:val="0"/>
        <w:autoSpaceDN w:val="0"/>
        <w:adjustRightInd w:val="0"/>
        <w:spacing w:after="0" w:line="240" w:lineRule="auto"/>
        <w:rPr>
          <w:rFonts w:ascii="Arial" w:hAnsi="Arial" w:cs="Arial"/>
          <w:sz w:val="24"/>
          <w:szCs w:val="24"/>
        </w:rPr>
      </w:pPr>
    </w:p>
    <w:p w:rsidR="00D83F22" w:rsidRPr="00FF53E5" w:rsidRDefault="00D83F22" w:rsidP="00FF53E5">
      <w:pPr>
        <w:autoSpaceDE w:val="0"/>
        <w:autoSpaceDN w:val="0"/>
        <w:adjustRightInd w:val="0"/>
        <w:spacing w:after="0" w:line="240" w:lineRule="auto"/>
        <w:rPr>
          <w:rFonts w:ascii="Arial" w:hAnsi="Arial" w:cs="Arial"/>
          <w:sz w:val="24"/>
          <w:szCs w:val="24"/>
        </w:rPr>
      </w:pPr>
    </w:p>
    <w:p w:rsidR="005E5EE1" w:rsidRDefault="005E5EE1" w:rsidP="00FF53E5">
      <w:pPr>
        <w:autoSpaceDE w:val="0"/>
        <w:autoSpaceDN w:val="0"/>
        <w:adjustRightInd w:val="0"/>
        <w:spacing w:after="0" w:line="360" w:lineRule="auto"/>
        <w:rPr>
          <w:rFonts w:ascii="Arial" w:hAnsi="Arial" w:cs="Arial"/>
          <w:sz w:val="24"/>
          <w:szCs w:val="24"/>
        </w:rPr>
      </w:pPr>
    </w:p>
    <w:p w:rsidR="00FF53E5" w:rsidRPr="00FF53E5" w:rsidRDefault="00852C91" w:rsidP="005E5EE1">
      <w:pPr>
        <w:autoSpaceDE w:val="0"/>
        <w:autoSpaceDN w:val="0"/>
        <w:adjustRightInd w:val="0"/>
        <w:spacing w:after="0" w:line="360" w:lineRule="auto"/>
        <w:jc w:val="center"/>
        <w:rPr>
          <w:rFonts w:ascii="Arial" w:hAnsi="Arial" w:cs="Arial"/>
          <w:sz w:val="24"/>
          <w:szCs w:val="24"/>
        </w:rPr>
      </w:pPr>
      <w:r>
        <w:rPr>
          <w:rFonts w:ascii="Arial" w:hAnsi="Arial" w:cs="Arial"/>
          <w:sz w:val="24"/>
          <w:szCs w:val="24"/>
        </w:rPr>
        <w:lastRenderedPageBreak/>
        <w:t>IDENTIFYING YOUR</w:t>
      </w:r>
      <w:r w:rsidR="00FF53E5" w:rsidRPr="00FF53E5">
        <w:rPr>
          <w:rFonts w:ascii="Arial" w:hAnsi="Arial" w:cs="Arial"/>
          <w:sz w:val="24"/>
          <w:szCs w:val="24"/>
        </w:rPr>
        <w:t xml:space="preserve"> PASSION</w:t>
      </w:r>
    </w:p>
    <w:p w:rsidR="00FF53E5" w:rsidRPr="00FF53E5" w:rsidRDefault="00FF53E5" w:rsidP="00FF53E5">
      <w:pPr>
        <w:autoSpaceDE w:val="0"/>
        <w:autoSpaceDN w:val="0"/>
        <w:adjustRightInd w:val="0"/>
        <w:spacing w:after="0" w:line="360" w:lineRule="auto"/>
        <w:jc w:val="center"/>
        <w:rPr>
          <w:rFonts w:ascii="Arial" w:hAnsi="Arial" w:cs="Arial"/>
          <w:sz w:val="24"/>
          <w:szCs w:val="24"/>
        </w:rPr>
      </w:pPr>
    </w:p>
    <w:p w:rsidR="00FF53E5" w:rsidRPr="00FF53E5" w:rsidRDefault="00FF53E5" w:rsidP="00FF53E5">
      <w:pPr>
        <w:autoSpaceDE w:val="0"/>
        <w:autoSpaceDN w:val="0"/>
        <w:adjustRightInd w:val="0"/>
        <w:spacing w:after="0" w:line="360" w:lineRule="auto"/>
        <w:rPr>
          <w:rFonts w:ascii="Arial" w:hAnsi="Arial" w:cs="Arial"/>
          <w:sz w:val="24"/>
          <w:szCs w:val="24"/>
          <w:u w:val="single"/>
        </w:rPr>
      </w:pPr>
      <w:r w:rsidRPr="00FF53E5">
        <w:rPr>
          <w:rFonts w:ascii="Arial" w:hAnsi="Arial" w:cs="Arial"/>
          <w:sz w:val="24"/>
          <w:szCs w:val="24"/>
        </w:rPr>
        <w:t xml:space="preserve">1.  What would my closest friends say I am most interested in or passionate about:  </w:t>
      </w:r>
      <w:r w:rsidRPr="00FF53E5">
        <w:rPr>
          <w:rFonts w:ascii="Arial" w:hAnsi="Arial" w:cs="Arial"/>
          <w:sz w:val="24"/>
          <w:szCs w:val="24"/>
          <w:u w:val="single"/>
        </w:rPr>
        <w:t xml:space="preserve">                                                                                                                                           </w:t>
      </w:r>
    </w:p>
    <w:p w:rsidR="00FF53E5" w:rsidRPr="00FF53E5" w:rsidRDefault="00FF53E5" w:rsidP="00FF53E5">
      <w:pPr>
        <w:tabs>
          <w:tab w:val="right" w:pos="9360"/>
        </w:tabs>
        <w:autoSpaceDE w:val="0"/>
        <w:autoSpaceDN w:val="0"/>
        <w:adjustRightInd w:val="0"/>
        <w:spacing w:after="0" w:line="360" w:lineRule="auto"/>
        <w:rPr>
          <w:rFonts w:ascii="Arial" w:hAnsi="Arial" w:cs="Arial"/>
          <w:sz w:val="24"/>
          <w:szCs w:val="24"/>
        </w:rPr>
      </w:pPr>
      <w:r w:rsidRPr="00FF53E5">
        <w:rPr>
          <w:rFonts w:ascii="Arial" w:hAnsi="Arial" w:cs="Arial"/>
          <w:sz w:val="24"/>
          <w:szCs w:val="24"/>
          <w:u w:val="single"/>
        </w:rPr>
        <w:tab/>
      </w:r>
      <w:r w:rsidRPr="00FF53E5">
        <w:rPr>
          <w:rFonts w:ascii="Arial" w:hAnsi="Arial" w:cs="Arial"/>
          <w:sz w:val="24"/>
          <w:szCs w:val="24"/>
        </w:rPr>
        <w:t xml:space="preserve">                                                                                                                                    </w:t>
      </w:r>
    </w:p>
    <w:p w:rsidR="00FF53E5" w:rsidRPr="00FF53E5" w:rsidRDefault="00FF53E5" w:rsidP="00FF53E5">
      <w:pPr>
        <w:autoSpaceDE w:val="0"/>
        <w:autoSpaceDN w:val="0"/>
        <w:adjustRightInd w:val="0"/>
        <w:spacing w:after="0" w:line="360" w:lineRule="auto"/>
        <w:rPr>
          <w:rFonts w:ascii="Arial" w:hAnsi="Arial" w:cs="Arial"/>
          <w:sz w:val="24"/>
          <w:szCs w:val="24"/>
        </w:rPr>
      </w:pPr>
      <w:r w:rsidRPr="00FF53E5">
        <w:rPr>
          <w:rFonts w:ascii="Arial" w:hAnsi="Arial" w:cs="Arial"/>
          <w:sz w:val="24"/>
          <w:szCs w:val="24"/>
        </w:rPr>
        <w:t xml:space="preserve">2.  At the end of my life, I’d like to look back and know that I’d done something about: </w:t>
      </w:r>
    </w:p>
    <w:p w:rsidR="00FF53E5" w:rsidRPr="00FF53E5" w:rsidRDefault="00FF53E5" w:rsidP="00FF53E5">
      <w:pPr>
        <w:autoSpaceDE w:val="0"/>
        <w:autoSpaceDN w:val="0"/>
        <w:adjustRightInd w:val="0"/>
        <w:spacing w:after="0" w:line="360" w:lineRule="auto"/>
        <w:rPr>
          <w:rFonts w:ascii="Arial" w:hAnsi="Arial" w:cs="Arial"/>
          <w:sz w:val="24"/>
          <w:szCs w:val="24"/>
        </w:rPr>
      </w:pPr>
      <w:r w:rsidRPr="00FF53E5">
        <w:rPr>
          <w:rFonts w:ascii="Arial" w:hAnsi="Arial" w:cs="Arial"/>
          <w:sz w:val="24"/>
          <w:szCs w:val="24"/>
          <w:u w:val="single"/>
        </w:rPr>
        <w:t xml:space="preserve">                                                                                                                                           </w:t>
      </w:r>
      <w:r w:rsidRPr="00FF53E5">
        <w:rPr>
          <w:rFonts w:ascii="Arial" w:hAnsi="Arial" w:cs="Arial"/>
          <w:sz w:val="24"/>
          <w:szCs w:val="24"/>
        </w:rPr>
        <w:t xml:space="preserve">                                                                                                                                            </w:t>
      </w:r>
    </w:p>
    <w:p w:rsidR="00FF53E5" w:rsidRDefault="00FF53E5" w:rsidP="00FF53E5">
      <w:pPr>
        <w:autoSpaceDE w:val="0"/>
        <w:autoSpaceDN w:val="0"/>
        <w:adjustRightInd w:val="0"/>
        <w:spacing w:after="0" w:line="360" w:lineRule="auto"/>
        <w:rPr>
          <w:rFonts w:ascii="Arial" w:hAnsi="Arial" w:cs="Arial"/>
          <w:sz w:val="24"/>
          <w:szCs w:val="24"/>
        </w:rPr>
        <w:sectPr w:rsidR="00FF53E5" w:rsidSect="00BA5587">
          <w:type w:val="continuous"/>
          <w:pgSz w:w="12240" w:h="15840"/>
          <w:pgMar w:top="1440" w:right="1440" w:bottom="1440" w:left="1440" w:header="1440" w:footer="720" w:gutter="0"/>
          <w:cols w:space="720"/>
          <w:docGrid w:linePitch="299"/>
        </w:sectPr>
      </w:pPr>
    </w:p>
    <w:p w:rsidR="00FF53E5" w:rsidRPr="00FF53E5" w:rsidRDefault="00FF53E5" w:rsidP="00FF53E5">
      <w:pPr>
        <w:autoSpaceDE w:val="0"/>
        <w:autoSpaceDN w:val="0"/>
        <w:adjustRightInd w:val="0"/>
        <w:spacing w:after="0" w:line="360" w:lineRule="auto"/>
        <w:rPr>
          <w:rFonts w:ascii="Arial" w:hAnsi="Arial" w:cs="Arial"/>
          <w:sz w:val="24"/>
          <w:szCs w:val="24"/>
        </w:rPr>
      </w:pPr>
      <w:r w:rsidRPr="00FF53E5">
        <w:rPr>
          <w:rFonts w:ascii="Arial" w:hAnsi="Arial" w:cs="Arial"/>
          <w:sz w:val="24"/>
          <w:szCs w:val="24"/>
        </w:rPr>
        <w:t>3. The p</w:t>
      </w:r>
      <w:r>
        <w:rPr>
          <w:rFonts w:ascii="Arial" w:hAnsi="Arial" w:cs="Arial"/>
          <w:sz w:val="24"/>
          <w:szCs w:val="24"/>
        </w:rPr>
        <w:t>eople I would like to help most are</w:t>
      </w:r>
      <w:r w:rsidRPr="00FF53E5">
        <w:rPr>
          <w:rFonts w:ascii="Arial" w:hAnsi="Arial" w:cs="Arial"/>
          <w:sz w:val="24"/>
          <w:szCs w:val="24"/>
        </w:rPr>
        <w:t>:</w:t>
      </w:r>
    </w:p>
    <w:p w:rsidR="00FF53E5" w:rsidRPr="00FF53E5" w:rsidRDefault="00FF53E5" w:rsidP="00FF53E5">
      <w:pPr>
        <w:autoSpaceDE w:val="0"/>
        <w:autoSpaceDN w:val="0"/>
        <w:adjustRightInd w:val="0"/>
        <w:spacing w:after="0" w:line="360" w:lineRule="auto"/>
        <w:rPr>
          <w:rFonts w:ascii="Times New Roman" w:hAnsi="Times New Roman" w:cs="Times New Roman"/>
          <w:sz w:val="24"/>
          <w:szCs w:val="24"/>
        </w:rPr>
        <w:sectPr w:rsidR="00FF53E5" w:rsidRPr="00FF53E5" w:rsidSect="00FF53E5">
          <w:type w:val="continuous"/>
          <w:pgSz w:w="12240" w:h="15840"/>
          <w:pgMar w:top="1440" w:right="1440" w:bottom="1440" w:left="1440" w:header="1440" w:footer="1440" w:gutter="0"/>
          <w:cols w:space="720"/>
        </w:sectPr>
      </w:pPr>
    </w:p>
    <w:p w:rsid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sectPr w:rsidR="00FF53E5" w:rsidSect="00FF53E5">
          <w:type w:val="continuous"/>
          <w:pgSz w:w="12240" w:h="15840"/>
          <w:pgMar w:top="1440" w:right="1440" w:bottom="1440" w:left="1440" w:header="1440" w:footer="1440" w:gutter="0"/>
          <w:cols w:num="3" w:space="720"/>
        </w:sectPr>
      </w:pP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Infants</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Children</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Academy students</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College students</w:t>
      </w:r>
    </w:p>
    <w:p w:rsidR="00FF53E5" w:rsidRDefault="0023584A"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Pr>
          <w:rFonts w:ascii="Arial" w:hAnsi="Arial" w:cs="Arial"/>
          <w:sz w:val="24"/>
          <w:szCs w:val="24"/>
        </w:rPr>
        <w:t>Poor</w:t>
      </w:r>
    </w:p>
    <w:p w:rsidR="0023584A" w:rsidRPr="00FF53E5" w:rsidRDefault="0023584A"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Pr>
          <w:rFonts w:ascii="Arial" w:hAnsi="Arial" w:cs="Arial"/>
          <w:sz w:val="24"/>
          <w:szCs w:val="24"/>
        </w:rPr>
        <w:t>Homeless</w:t>
      </w:r>
    </w:p>
    <w:p w:rsidR="00FF53E5" w:rsidRPr="00FF53E5" w:rsidRDefault="00FF53E5" w:rsidP="00FF53E5">
      <w:pPr>
        <w:numPr>
          <w:ilvl w:val="12"/>
          <w:numId w:val="0"/>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rPr>
          <w:rFonts w:ascii="Times New Roman" w:hAnsi="Times New Roman" w:cs="Times New Roman"/>
          <w:sz w:val="24"/>
          <w:szCs w:val="24"/>
        </w:rPr>
        <w:sectPr w:rsidR="00FF53E5" w:rsidRPr="00FF53E5" w:rsidSect="00FF53E5">
          <w:type w:val="continuous"/>
          <w:pgSz w:w="12240" w:h="15840"/>
          <w:pgMar w:top="1440" w:right="1440" w:bottom="1440" w:left="1440" w:header="1440" w:footer="1440" w:gutter="0"/>
          <w:cols w:num="3" w:space="720"/>
        </w:sectPr>
      </w:pPr>
    </w:p>
    <w:p w:rsidR="00FF53E5" w:rsidRPr="00FF53E5" w:rsidRDefault="00FF53E5" w:rsidP="00FF53E5">
      <w:pPr>
        <w:autoSpaceDE w:val="0"/>
        <w:autoSpaceDN w:val="0"/>
        <w:adjustRightInd w:val="0"/>
        <w:spacing w:after="0" w:line="2" w:lineRule="exact"/>
        <w:rPr>
          <w:rFonts w:ascii="Times New Roman" w:hAnsi="Times New Roman" w:cs="Times New Roman"/>
          <w:sz w:val="24"/>
          <w:szCs w:val="24"/>
        </w:rPr>
      </w:pP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Young marrieds</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Parents</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Single parents</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Empty nesters</w:t>
      </w:r>
    </w:p>
    <w:p w:rsid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Divorced</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Pr>
          <w:rFonts w:ascii="Arial" w:hAnsi="Arial" w:cs="Arial"/>
          <w:sz w:val="24"/>
          <w:szCs w:val="24"/>
        </w:rPr>
        <w:t>Youth</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Pr>
          <w:rFonts w:ascii="Arial" w:hAnsi="Arial" w:cs="Arial"/>
          <w:sz w:val="24"/>
          <w:szCs w:val="24"/>
        </w:rPr>
        <w:br w:type="column"/>
      </w:r>
      <w:r w:rsidRPr="00FF53E5">
        <w:rPr>
          <w:rFonts w:ascii="Arial" w:hAnsi="Arial" w:cs="Arial"/>
          <w:sz w:val="24"/>
          <w:szCs w:val="24"/>
        </w:rPr>
        <w:t>Widowed</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Elderly/shut-ins</w:t>
      </w:r>
    </w:p>
    <w:p w:rsid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Hospitalized</w:t>
      </w:r>
    </w:p>
    <w:p w:rsid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Pr>
          <w:rFonts w:ascii="Arial" w:hAnsi="Arial" w:cs="Arial"/>
          <w:sz w:val="24"/>
          <w:szCs w:val="24"/>
        </w:rPr>
        <w:t>Singles</w:t>
      </w:r>
    </w:p>
    <w:p w:rsid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Pr>
          <w:rFonts w:ascii="Arial" w:hAnsi="Arial" w:cs="Arial"/>
          <w:sz w:val="24"/>
          <w:szCs w:val="24"/>
        </w:rPr>
        <w:t>Teen moms</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Pr>
          <w:rFonts w:ascii="Arial" w:hAnsi="Arial" w:cs="Arial"/>
          <w:sz w:val="24"/>
          <w:szCs w:val="24"/>
        </w:rPr>
        <w:t>Young adults</w:t>
      </w:r>
    </w:p>
    <w:p w:rsidR="0023584A" w:rsidRPr="0023584A" w:rsidRDefault="00FF53E5" w:rsidP="0023584A">
      <w:pPr>
        <w:pStyle w:val="ListParagraph"/>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360"/>
        <w:rPr>
          <w:rFonts w:ascii="Arial" w:hAnsi="Arial" w:cs="Arial"/>
          <w:sz w:val="24"/>
          <w:szCs w:val="24"/>
        </w:rPr>
      </w:pPr>
      <w:r w:rsidRPr="0023584A">
        <w:rPr>
          <w:rFonts w:ascii="Times New Roman" w:hAnsi="Times New Roman" w:cs="Times New Roman"/>
          <w:sz w:val="24"/>
          <w:szCs w:val="24"/>
        </w:rPr>
        <w:br w:type="column"/>
      </w:r>
      <w:r w:rsidR="0023584A">
        <w:rPr>
          <w:rFonts w:ascii="Times New Roman" w:hAnsi="Times New Roman" w:cs="Times New Roman"/>
          <w:sz w:val="24"/>
          <w:szCs w:val="24"/>
        </w:rPr>
        <w:t>Disabled</w:t>
      </w:r>
    </w:p>
    <w:p w:rsidR="00FF53E5" w:rsidRPr="00FF53E5" w:rsidRDefault="0023584A"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Pr>
          <w:rFonts w:ascii="Arial" w:hAnsi="Arial" w:cs="Arial"/>
          <w:sz w:val="24"/>
          <w:szCs w:val="24"/>
        </w:rPr>
        <w:t>Unemployed</w:t>
      </w:r>
    </w:p>
    <w:p w:rsidR="00FF53E5" w:rsidRPr="00FF53E5" w:rsidRDefault="0023584A"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Pr>
          <w:rFonts w:ascii="Arial" w:hAnsi="Arial" w:cs="Arial"/>
          <w:sz w:val="24"/>
          <w:szCs w:val="24"/>
        </w:rPr>
        <w:t>Immigrants</w:t>
      </w:r>
    </w:p>
    <w:p w:rsidR="00FF53E5" w:rsidRPr="00FF53E5" w:rsidRDefault="0023584A"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Pr>
          <w:rFonts w:ascii="Arial" w:hAnsi="Arial" w:cs="Arial"/>
          <w:sz w:val="24"/>
          <w:szCs w:val="24"/>
        </w:rPr>
        <w:t>Prisoners</w:t>
      </w:r>
    </w:p>
    <w:p w:rsidR="00FF53E5" w:rsidRPr="00FF53E5" w:rsidRDefault="0023584A"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Pr>
          <w:rFonts w:ascii="Arial" w:hAnsi="Arial" w:cs="Arial"/>
          <w:sz w:val="24"/>
          <w:szCs w:val="24"/>
        </w:rPr>
        <w:t>Human Trafficking</w:t>
      </w:r>
      <w:r w:rsidR="00FF53E5" w:rsidRPr="00FF53E5">
        <w:rPr>
          <w:rFonts w:ascii="Arial" w:hAnsi="Arial" w:cs="Arial"/>
          <w:sz w:val="24"/>
          <w:szCs w:val="24"/>
        </w:rPr>
        <w:tab/>
      </w:r>
      <w:r w:rsidR="00FF53E5" w:rsidRPr="00FF53E5">
        <w:rPr>
          <w:rFonts w:ascii="Arial" w:hAnsi="Arial" w:cs="Arial"/>
          <w:sz w:val="24"/>
          <w:szCs w:val="24"/>
        </w:rPr>
        <w:tab/>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Times New Roman" w:hAnsi="Times New Roman" w:cs="Times New Roman"/>
          <w:sz w:val="24"/>
          <w:szCs w:val="24"/>
        </w:rPr>
        <w:sectPr w:rsidR="00FF53E5" w:rsidRPr="00FF53E5" w:rsidSect="00FF53E5">
          <w:type w:val="continuous"/>
          <w:pgSz w:w="12240" w:h="15840"/>
          <w:pgMar w:top="1440" w:right="1440" w:bottom="1440" w:left="1440" w:header="1440" w:footer="1440" w:gutter="0"/>
          <w:cols w:num="3" w:space="720"/>
        </w:sectPr>
      </w:pPr>
      <w:r w:rsidRPr="00FF53E5">
        <w:rPr>
          <w:rFonts w:ascii="Arial" w:hAnsi="Arial" w:cs="Arial"/>
          <w:sz w:val="24"/>
          <w:szCs w:val="24"/>
        </w:rPr>
        <w:t>Others:</w:t>
      </w:r>
      <w:r w:rsidR="00271DDA">
        <w:rPr>
          <w:rFonts w:ascii="Arial" w:hAnsi="Arial" w:cs="Arial"/>
          <w:sz w:val="24"/>
          <w:szCs w:val="24"/>
        </w:rPr>
        <w:t>___________</w:t>
      </w:r>
      <w:r w:rsidRPr="00FF53E5">
        <w:rPr>
          <w:rFonts w:ascii="Arial" w:hAnsi="Arial" w:cs="Arial"/>
          <w:sz w:val="24"/>
          <w:szCs w:val="24"/>
          <w:u w:val="single"/>
        </w:rPr>
        <w:t xml:space="preserve">                           </w:t>
      </w:r>
      <w:r w:rsidRPr="00FF53E5">
        <w:rPr>
          <w:rFonts w:ascii="Arial" w:hAnsi="Arial" w:cs="Arial"/>
          <w:sz w:val="24"/>
          <w:szCs w:val="24"/>
        </w:rPr>
        <w:t xml:space="preserve">                                     </w:t>
      </w:r>
    </w:p>
    <w:p w:rsidR="00FF53E5" w:rsidRPr="00FF53E5" w:rsidRDefault="00FF53E5" w:rsidP="00FF53E5">
      <w:pPr>
        <w:numPr>
          <w:ilvl w:val="12"/>
          <w:numId w:val="0"/>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rPr>
          <w:rFonts w:ascii="Arial" w:hAnsi="Arial" w:cs="Arial"/>
          <w:sz w:val="24"/>
          <w:szCs w:val="24"/>
        </w:rPr>
      </w:pPr>
      <w:r w:rsidRPr="00FF53E5">
        <w:rPr>
          <w:rFonts w:ascii="Arial" w:hAnsi="Arial" w:cs="Arial"/>
          <w:sz w:val="24"/>
          <w:szCs w:val="24"/>
        </w:rPr>
        <w:t>4.  The issues or causes I feel strongly about are:</w:t>
      </w:r>
    </w:p>
    <w:p w:rsidR="00271DDA" w:rsidRDefault="00271DDA" w:rsidP="00FF53E5">
      <w:pPr>
        <w:numPr>
          <w:ilvl w:val="12"/>
          <w:numId w:val="0"/>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rPr>
          <w:rFonts w:ascii="Times New Roman" w:hAnsi="Times New Roman" w:cs="Times New Roman"/>
          <w:sz w:val="24"/>
          <w:szCs w:val="24"/>
        </w:rPr>
      </w:pPr>
    </w:p>
    <w:p w:rsidR="00BA5587" w:rsidRPr="00FF53E5" w:rsidRDefault="00BA5587" w:rsidP="00FF53E5">
      <w:pPr>
        <w:numPr>
          <w:ilvl w:val="12"/>
          <w:numId w:val="0"/>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rPr>
          <w:rFonts w:ascii="Times New Roman" w:hAnsi="Times New Roman" w:cs="Times New Roman"/>
          <w:sz w:val="24"/>
          <w:szCs w:val="24"/>
        </w:rPr>
        <w:sectPr w:rsidR="00BA5587" w:rsidRPr="00FF53E5">
          <w:type w:val="continuous"/>
          <w:pgSz w:w="12240" w:h="15840"/>
          <w:pgMar w:top="1440" w:right="1440" w:bottom="1440" w:left="1440" w:header="1440" w:footer="1440" w:gutter="0"/>
          <w:cols w:space="720"/>
        </w:sectPr>
      </w:pPr>
    </w:p>
    <w:p w:rsidR="00FF53E5" w:rsidRPr="00FF53E5" w:rsidRDefault="00FF53E5" w:rsidP="00FF53E5">
      <w:pPr>
        <w:autoSpaceDE w:val="0"/>
        <w:autoSpaceDN w:val="0"/>
        <w:adjustRightInd w:val="0"/>
        <w:spacing w:after="0" w:line="2" w:lineRule="exact"/>
        <w:rPr>
          <w:rFonts w:ascii="Times New Roman" w:hAnsi="Times New Roman" w:cs="Times New Roman"/>
          <w:sz w:val="24"/>
          <w:szCs w:val="24"/>
        </w:rPr>
      </w:pP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Spiritual Growth &amp; Discipleship</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Loving Relationships</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Spiritual Gifts</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Small Groups</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Worship</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Reaching the Lost</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Missing Members</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Marriage &amp; Family</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Community Service</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Times New Roman" w:hAnsi="Times New Roman" w:cs="Times New Roman"/>
          <w:sz w:val="24"/>
          <w:szCs w:val="24"/>
        </w:rPr>
        <w:br w:type="column"/>
      </w:r>
      <w:r w:rsidRPr="00FF53E5">
        <w:rPr>
          <w:rFonts w:ascii="Arial" w:hAnsi="Arial" w:cs="Arial"/>
          <w:sz w:val="24"/>
          <w:szCs w:val="24"/>
        </w:rPr>
        <w:t>Health &amp; Wellness</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Education</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Child Care</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Literacy</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Addictions</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Drugs &amp; Alcohol</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Abuse</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Injustice</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Violence</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Poverty</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Times New Roman" w:hAnsi="Times New Roman" w:cs="Times New Roman"/>
          <w:sz w:val="24"/>
          <w:szCs w:val="24"/>
        </w:rPr>
        <w:br w:type="column"/>
      </w:r>
      <w:r w:rsidRPr="00FF53E5">
        <w:rPr>
          <w:rFonts w:ascii="Arial" w:hAnsi="Arial" w:cs="Arial"/>
          <w:sz w:val="24"/>
          <w:szCs w:val="24"/>
        </w:rPr>
        <w:t>Hunger</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Disease Prevention</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Environment</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Technology</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Science</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Economics</w:t>
      </w:r>
    </w:p>
    <w:p w:rsidR="00FF53E5" w:rsidRPr="00FF53E5" w:rsidRDefault="00FF53E5" w:rsidP="00FF53E5">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International</w:t>
      </w:r>
    </w:p>
    <w:p w:rsidR="0023584A" w:rsidRDefault="00FF53E5" w:rsidP="0023584A">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rPr>
      </w:pPr>
      <w:r w:rsidRPr="00FF53E5">
        <w:rPr>
          <w:rFonts w:ascii="Arial" w:hAnsi="Arial" w:cs="Arial"/>
          <w:sz w:val="24"/>
          <w:szCs w:val="24"/>
        </w:rPr>
        <w:t>Religious Liberty</w:t>
      </w:r>
    </w:p>
    <w:p w:rsidR="00E14268" w:rsidRDefault="00FF53E5" w:rsidP="00E14268">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u w:val="single"/>
        </w:rPr>
      </w:pPr>
      <w:r w:rsidRPr="0023584A">
        <w:rPr>
          <w:rFonts w:ascii="Arial" w:hAnsi="Arial" w:cs="Arial"/>
          <w:sz w:val="24"/>
          <w:szCs w:val="24"/>
        </w:rPr>
        <w:t>Others:</w:t>
      </w:r>
      <w:r w:rsidRPr="0023584A">
        <w:rPr>
          <w:rFonts w:ascii="Arial" w:hAnsi="Arial" w:cs="Arial"/>
          <w:sz w:val="24"/>
          <w:szCs w:val="24"/>
          <w:u w:val="single"/>
        </w:rPr>
        <w:t xml:space="preserve">      </w:t>
      </w:r>
      <w:r w:rsidR="00271DDA">
        <w:rPr>
          <w:rFonts w:ascii="Arial" w:hAnsi="Arial" w:cs="Arial"/>
          <w:sz w:val="24"/>
          <w:szCs w:val="24"/>
          <w:u w:val="single"/>
        </w:rPr>
        <w:t>_</w:t>
      </w:r>
      <w:r w:rsidR="00E14268">
        <w:rPr>
          <w:rFonts w:ascii="Arial" w:hAnsi="Arial" w:cs="Arial"/>
          <w:sz w:val="24"/>
          <w:szCs w:val="24"/>
          <w:u w:val="single"/>
        </w:rPr>
        <w:t xml:space="preserve">             _</w:t>
      </w:r>
    </w:p>
    <w:p w:rsidR="00E14268" w:rsidRDefault="00E14268" w:rsidP="00E14268">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rPr>
          <w:rFonts w:ascii="Arial" w:hAnsi="Arial" w:cs="Arial"/>
          <w:sz w:val="24"/>
          <w:szCs w:val="24"/>
          <w:u w:val="single"/>
        </w:rPr>
        <w:sectPr w:rsidR="00E14268" w:rsidSect="0023584A">
          <w:type w:val="continuous"/>
          <w:pgSz w:w="12240" w:h="15840"/>
          <w:pgMar w:top="1440" w:right="1440" w:bottom="1440" w:left="1440" w:header="1440" w:footer="1440" w:gutter="0"/>
          <w:cols w:num="3" w:space="720"/>
        </w:sectPr>
      </w:pPr>
    </w:p>
    <w:p w:rsidR="00E14268" w:rsidRPr="00E14268" w:rsidRDefault="00E14268" w:rsidP="00E14268">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rPr>
          <w:rFonts w:ascii="Arial" w:hAnsi="Arial" w:cs="Arial"/>
          <w:sz w:val="24"/>
          <w:szCs w:val="24"/>
          <w:u w:val="single"/>
        </w:rPr>
      </w:pPr>
      <w:r w:rsidRPr="00E14268">
        <w:rPr>
          <w:rFonts w:ascii="Arial" w:hAnsi="Arial" w:cs="Arial"/>
          <w:sz w:val="24"/>
          <w:szCs w:val="24"/>
        </w:rPr>
        <w:t>Based on my answers to the above questions I</w:t>
      </w:r>
      <w:r>
        <w:rPr>
          <w:rFonts w:ascii="Arial" w:hAnsi="Arial" w:cs="Arial"/>
          <w:sz w:val="24"/>
          <w:szCs w:val="24"/>
        </w:rPr>
        <w:t xml:space="preserve"> believe I have a passion for: _________</w:t>
      </w:r>
      <w:r w:rsidRPr="00E14268">
        <w:rPr>
          <w:rFonts w:ascii="Arial" w:hAnsi="Arial" w:cs="Arial"/>
          <w:sz w:val="24"/>
          <w:szCs w:val="24"/>
        </w:rPr>
        <w:t xml:space="preserve">     </w:t>
      </w:r>
      <w:r w:rsidRPr="00E14268">
        <w:rPr>
          <w:rFonts w:ascii="Arial" w:hAnsi="Arial" w:cs="Arial"/>
          <w:sz w:val="24"/>
          <w:szCs w:val="24"/>
          <w:u w:val="single"/>
        </w:rPr>
        <w:t xml:space="preserve">            </w:t>
      </w:r>
    </w:p>
    <w:p w:rsidR="00E14268" w:rsidRPr="00E14268" w:rsidRDefault="00E14268" w:rsidP="00E14268">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rPr>
          <w:rFonts w:ascii="Arial" w:hAnsi="Arial" w:cs="Arial"/>
          <w:sz w:val="24"/>
          <w:szCs w:val="24"/>
          <w:u w:val="single"/>
        </w:rPr>
        <w:sectPr w:rsidR="00E14268" w:rsidRPr="00E14268" w:rsidSect="00E14268">
          <w:type w:val="continuous"/>
          <w:pgSz w:w="12240" w:h="15840"/>
          <w:pgMar w:top="1440" w:right="1440" w:bottom="1152" w:left="1440" w:header="1440" w:footer="1440" w:gutter="0"/>
          <w:cols w:space="720"/>
        </w:sectPr>
      </w:pPr>
    </w:p>
    <w:p w:rsidR="00271DDA" w:rsidRPr="00271DDA" w:rsidRDefault="00271DDA" w:rsidP="00271DDA">
      <w:pPr>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hanging="288"/>
        <w:rPr>
          <w:rFonts w:ascii="Arial" w:hAnsi="Arial" w:cs="Arial"/>
          <w:sz w:val="24"/>
          <w:szCs w:val="24"/>
          <w:u w:val="single"/>
        </w:rPr>
        <w:sectPr w:rsidR="00271DDA" w:rsidRPr="00271DDA" w:rsidSect="00E14268">
          <w:type w:val="continuous"/>
          <w:pgSz w:w="12240" w:h="15840"/>
          <w:pgMar w:top="1440" w:right="1440" w:bottom="1152" w:left="1440" w:header="1440" w:footer="1440" w:gutter="0"/>
          <w:cols w:space="720"/>
        </w:sectPr>
      </w:pPr>
    </w:p>
    <w:p w:rsidR="00852C91" w:rsidRPr="00852C91" w:rsidRDefault="00852C91" w:rsidP="00852C91">
      <w:pPr>
        <w:autoSpaceDE w:val="0"/>
        <w:autoSpaceDN w:val="0"/>
        <w:adjustRightInd w:val="0"/>
        <w:spacing w:after="0" w:line="240" w:lineRule="auto"/>
        <w:jc w:val="center"/>
        <w:rPr>
          <w:rFonts w:ascii="Arial" w:hAnsi="Arial" w:cs="Arial"/>
          <w:sz w:val="24"/>
          <w:szCs w:val="24"/>
        </w:rPr>
      </w:pPr>
      <w:r w:rsidRPr="00852C91">
        <w:rPr>
          <w:rFonts w:ascii="Times New Roman" w:hAnsi="Times New Roman" w:cs="Times New Roman"/>
          <w:sz w:val="24"/>
          <w:szCs w:val="24"/>
          <w:lang w:val="en-CA"/>
        </w:rPr>
        <w:lastRenderedPageBreak/>
        <w:fldChar w:fldCharType="begin"/>
      </w:r>
      <w:r w:rsidRPr="00852C91">
        <w:rPr>
          <w:rFonts w:ascii="Times New Roman" w:hAnsi="Times New Roman" w:cs="Times New Roman"/>
          <w:sz w:val="24"/>
          <w:szCs w:val="24"/>
          <w:lang w:val="en-CA"/>
        </w:rPr>
        <w:instrText xml:space="preserve"> SEQ CHAPTER \h \r 1</w:instrText>
      </w:r>
      <w:r w:rsidRPr="00852C91">
        <w:rPr>
          <w:rFonts w:ascii="Times New Roman" w:hAnsi="Times New Roman" w:cs="Times New Roman"/>
          <w:sz w:val="24"/>
          <w:szCs w:val="24"/>
          <w:lang w:val="en-CA"/>
        </w:rPr>
        <w:fldChar w:fldCharType="end"/>
      </w:r>
      <w:r w:rsidRPr="00852C91">
        <w:rPr>
          <w:rFonts w:ascii="Arial" w:hAnsi="Arial" w:cs="Arial"/>
          <w:sz w:val="28"/>
          <w:szCs w:val="28"/>
        </w:rPr>
        <w:t>DISCOVERING YOUR MINISTRY STYLE</w:t>
      </w:r>
    </w:p>
    <w:p w:rsidR="00852C91" w:rsidRPr="00852C91" w:rsidRDefault="00852C91" w:rsidP="00852C91">
      <w:pPr>
        <w:autoSpaceDE w:val="0"/>
        <w:autoSpaceDN w:val="0"/>
        <w:adjustRightInd w:val="0"/>
        <w:spacing w:after="0" w:line="240" w:lineRule="auto"/>
        <w:rPr>
          <w:rFonts w:ascii="Arial" w:hAnsi="Arial" w:cs="Arial"/>
          <w:sz w:val="24"/>
          <w:szCs w:val="24"/>
        </w:rPr>
      </w:pPr>
    </w:p>
    <w:p w:rsidR="00852C91" w:rsidRPr="00852C91" w:rsidRDefault="00852C91" w:rsidP="00852C91">
      <w:pPr>
        <w:autoSpaceDE w:val="0"/>
        <w:autoSpaceDN w:val="0"/>
        <w:adjustRightInd w:val="0"/>
        <w:spacing w:after="0" w:line="240" w:lineRule="auto"/>
        <w:rPr>
          <w:rFonts w:ascii="Arial" w:hAnsi="Arial" w:cs="Arial"/>
          <w:sz w:val="24"/>
          <w:szCs w:val="24"/>
        </w:rPr>
      </w:pPr>
      <w:r w:rsidRPr="00852C91">
        <w:rPr>
          <w:rFonts w:ascii="Arial" w:hAnsi="Arial" w:cs="Arial"/>
          <w:sz w:val="24"/>
          <w:szCs w:val="24"/>
        </w:rPr>
        <w:t xml:space="preserve">Ministry Style indicates </w:t>
      </w:r>
      <w:r w:rsidRPr="00852C91">
        <w:rPr>
          <w:rFonts w:ascii="Arial" w:hAnsi="Arial" w:cs="Arial"/>
          <w:b/>
          <w:bCs/>
          <w:sz w:val="24"/>
          <w:szCs w:val="24"/>
        </w:rPr>
        <w:t>HOW</w:t>
      </w:r>
      <w:r w:rsidRPr="00852C91">
        <w:rPr>
          <w:rFonts w:ascii="Arial" w:hAnsi="Arial" w:cs="Arial"/>
          <w:sz w:val="24"/>
          <w:szCs w:val="24"/>
        </w:rPr>
        <w:t xml:space="preserve"> you will serve.  </w:t>
      </w:r>
    </w:p>
    <w:p w:rsidR="00852C91" w:rsidRPr="00852C91" w:rsidRDefault="00852C91" w:rsidP="00852C91">
      <w:pPr>
        <w:autoSpaceDE w:val="0"/>
        <w:autoSpaceDN w:val="0"/>
        <w:adjustRightInd w:val="0"/>
        <w:spacing w:after="0" w:line="240" w:lineRule="auto"/>
        <w:rPr>
          <w:rFonts w:ascii="Arial" w:hAnsi="Arial" w:cs="Arial"/>
          <w:sz w:val="24"/>
          <w:szCs w:val="24"/>
        </w:rPr>
      </w:pPr>
    </w:p>
    <w:p w:rsidR="00852C91" w:rsidRPr="00852C91" w:rsidRDefault="00852C91" w:rsidP="00852C91">
      <w:pPr>
        <w:autoSpaceDE w:val="0"/>
        <w:autoSpaceDN w:val="0"/>
        <w:adjustRightInd w:val="0"/>
        <w:spacing w:after="0" w:line="240" w:lineRule="auto"/>
        <w:rPr>
          <w:rFonts w:ascii="Arial" w:hAnsi="Arial" w:cs="Arial"/>
          <w:sz w:val="24"/>
          <w:szCs w:val="24"/>
        </w:rPr>
      </w:pPr>
      <w:r w:rsidRPr="00852C91">
        <w:rPr>
          <w:rFonts w:ascii="Arial" w:hAnsi="Arial" w:cs="Arial"/>
          <w:sz w:val="24"/>
          <w:szCs w:val="24"/>
        </w:rPr>
        <w:t>Discuss the four ministry styles:</w:t>
      </w:r>
    </w:p>
    <w:p w:rsidR="00852C91" w:rsidRPr="00852C91" w:rsidRDefault="00852C91" w:rsidP="00852C91">
      <w:pPr>
        <w:autoSpaceDE w:val="0"/>
        <w:autoSpaceDN w:val="0"/>
        <w:adjustRightInd w:val="0"/>
        <w:spacing w:after="0" w:line="240" w:lineRule="auto"/>
        <w:rPr>
          <w:rFonts w:ascii="Arial" w:hAnsi="Arial" w:cs="Arial"/>
          <w:sz w:val="24"/>
          <w:szCs w:val="24"/>
        </w:rPr>
      </w:pPr>
    </w:p>
    <w:p w:rsidR="00852C91" w:rsidRPr="00852C91" w:rsidRDefault="00852C91" w:rsidP="00852C91">
      <w:pPr>
        <w:autoSpaceDE w:val="0"/>
        <w:autoSpaceDN w:val="0"/>
        <w:adjustRightInd w:val="0"/>
        <w:spacing w:after="0" w:line="240" w:lineRule="auto"/>
        <w:rPr>
          <w:rFonts w:ascii="Arial" w:hAnsi="Arial" w:cs="Arial"/>
          <w:sz w:val="24"/>
          <w:szCs w:val="24"/>
        </w:rPr>
      </w:pPr>
      <w:r w:rsidRPr="00852C91">
        <w:rPr>
          <w:rFonts w:ascii="Arial" w:hAnsi="Arial" w:cs="Arial"/>
          <w:sz w:val="24"/>
          <w:szCs w:val="24"/>
        </w:rPr>
        <w:t xml:space="preserve">1.   </w:t>
      </w:r>
      <w:r w:rsidRPr="00852C91">
        <w:rPr>
          <w:rFonts w:ascii="Arial" w:hAnsi="Arial" w:cs="Arial"/>
          <w:b/>
          <w:bCs/>
          <w:sz w:val="24"/>
          <w:szCs w:val="24"/>
        </w:rPr>
        <w:t>Task oriented</w:t>
      </w:r>
      <w:r w:rsidRPr="00852C91">
        <w:rPr>
          <w:rFonts w:ascii="Arial" w:hAnsi="Arial" w:cs="Arial"/>
          <w:sz w:val="24"/>
          <w:szCs w:val="24"/>
        </w:rPr>
        <w:t xml:space="preserve"> - More energized by accomplishing tasks.</w:t>
      </w:r>
    </w:p>
    <w:p w:rsidR="00852C91" w:rsidRPr="00852C91" w:rsidRDefault="00852C91" w:rsidP="00852C91">
      <w:pPr>
        <w:autoSpaceDE w:val="0"/>
        <w:autoSpaceDN w:val="0"/>
        <w:adjustRightInd w:val="0"/>
        <w:spacing w:after="0" w:line="240" w:lineRule="auto"/>
        <w:rPr>
          <w:rFonts w:ascii="Arial" w:hAnsi="Arial" w:cs="Arial"/>
          <w:sz w:val="24"/>
          <w:szCs w:val="24"/>
        </w:rPr>
      </w:pPr>
    </w:p>
    <w:p w:rsidR="00852C91" w:rsidRPr="00852C91" w:rsidRDefault="00852C91" w:rsidP="00852C91">
      <w:pPr>
        <w:autoSpaceDE w:val="0"/>
        <w:autoSpaceDN w:val="0"/>
        <w:adjustRightInd w:val="0"/>
        <w:spacing w:after="0" w:line="240" w:lineRule="auto"/>
        <w:rPr>
          <w:rFonts w:ascii="Arial" w:hAnsi="Arial" w:cs="Arial"/>
          <w:sz w:val="24"/>
          <w:szCs w:val="24"/>
        </w:rPr>
      </w:pPr>
      <w:r w:rsidRPr="00852C91">
        <w:rPr>
          <w:rFonts w:ascii="Arial" w:hAnsi="Arial" w:cs="Arial"/>
          <w:sz w:val="24"/>
          <w:szCs w:val="24"/>
        </w:rPr>
        <w:t xml:space="preserve">2.   </w:t>
      </w:r>
      <w:r w:rsidRPr="00852C91">
        <w:rPr>
          <w:rFonts w:ascii="Arial" w:hAnsi="Arial" w:cs="Arial"/>
          <w:b/>
          <w:bCs/>
          <w:sz w:val="24"/>
          <w:szCs w:val="24"/>
        </w:rPr>
        <w:t>People oriented</w:t>
      </w:r>
      <w:r w:rsidRPr="00852C91">
        <w:rPr>
          <w:rFonts w:ascii="Arial" w:hAnsi="Arial" w:cs="Arial"/>
          <w:sz w:val="24"/>
          <w:szCs w:val="24"/>
        </w:rPr>
        <w:t xml:space="preserve"> - More energized by interacting with people.</w:t>
      </w:r>
    </w:p>
    <w:p w:rsidR="00852C91" w:rsidRPr="00852C91" w:rsidRDefault="00852C91" w:rsidP="00852C91">
      <w:pPr>
        <w:autoSpaceDE w:val="0"/>
        <w:autoSpaceDN w:val="0"/>
        <w:adjustRightInd w:val="0"/>
        <w:spacing w:after="0" w:line="240" w:lineRule="auto"/>
        <w:rPr>
          <w:rFonts w:ascii="Arial" w:hAnsi="Arial" w:cs="Arial"/>
          <w:sz w:val="24"/>
          <w:szCs w:val="24"/>
        </w:rPr>
      </w:pPr>
    </w:p>
    <w:p w:rsidR="00852C91" w:rsidRPr="00852C91" w:rsidRDefault="00852C91" w:rsidP="00852C91">
      <w:pPr>
        <w:autoSpaceDE w:val="0"/>
        <w:autoSpaceDN w:val="0"/>
        <w:adjustRightInd w:val="0"/>
        <w:spacing w:after="0" w:line="240" w:lineRule="auto"/>
        <w:rPr>
          <w:rFonts w:ascii="Arial" w:hAnsi="Arial" w:cs="Arial"/>
          <w:sz w:val="24"/>
          <w:szCs w:val="24"/>
        </w:rPr>
      </w:pPr>
      <w:r w:rsidRPr="00852C91">
        <w:rPr>
          <w:rFonts w:ascii="Arial" w:hAnsi="Arial" w:cs="Arial"/>
          <w:sz w:val="24"/>
          <w:szCs w:val="24"/>
        </w:rPr>
        <w:t xml:space="preserve">3.  </w:t>
      </w:r>
      <w:r w:rsidRPr="00852C91">
        <w:rPr>
          <w:rFonts w:ascii="Arial" w:hAnsi="Arial" w:cs="Arial"/>
          <w:b/>
          <w:bCs/>
          <w:sz w:val="24"/>
          <w:szCs w:val="24"/>
        </w:rPr>
        <w:t xml:space="preserve"> Structured</w:t>
      </w:r>
      <w:r w:rsidRPr="00852C91">
        <w:rPr>
          <w:rFonts w:ascii="Arial" w:hAnsi="Arial" w:cs="Arial"/>
          <w:sz w:val="24"/>
          <w:szCs w:val="24"/>
        </w:rPr>
        <w:t xml:space="preserve"> - Prefer a planned out, orderly life; seeks decisions and closure; very detail-oriented.  Need a ministry position that is clearly defined, and relationships with others that are consistent.  Don’t like too much change, surprise, or movement.</w:t>
      </w:r>
    </w:p>
    <w:p w:rsidR="00852C91" w:rsidRPr="00852C91" w:rsidRDefault="00852C91" w:rsidP="00852C91">
      <w:pPr>
        <w:autoSpaceDE w:val="0"/>
        <w:autoSpaceDN w:val="0"/>
        <w:adjustRightInd w:val="0"/>
        <w:spacing w:after="0" w:line="240" w:lineRule="auto"/>
        <w:rPr>
          <w:rFonts w:ascii="Arial" w:hAnsi="Arial" w:cs="Arial"/>
          <w:sz w:val="24"/>
          <w:szCs w:val="24"/>
        </w:rPr>
      </w:pPr>
    </w:p>
    <w:p w:rsidR="00852C91" w:rsidRPr="00852C91" w:rsidRDefault="00852C91" w:rsidP="00852C91">
      <w:pPr>
        <w:autoSpaceDE w:val="0"/>
        <w:autoSpaceDN w:val="0"/>
        <w:adjustRightInd w:val="0"/>
        <w:spacing w:after="0" w:line="240" w:lineRule="auto"/>
        <w:rPr>
          <w:rFonts w:ascii="Arial" w:hAnsi="Arial" w:cs="Arial"/>
          <w:sz w:val="24"/>
          <w:szCs w:val="24"/>
        </w:rPr>
      </w:pPr>
      <w:r w:rsidRPr="00852C91">
        <w:rPr>
          <w:rFonts w:ascii="Arial" w:hAnsi="Arial" w:cs="Arial"/>
          <w:sz w:val="24"/>
          <w:szCs w:val="24"/>
        </w:rPr>
        <w:t xml:space="preserve">4.   </w:t>
      </w:r>
      <w:r w:rsidRPr="00852C91">
        <w:rPr>
          <w:rFonts w:ascii="Arial" w:hAnsi="Arial" w:cs="Arial"/>
          <w:b/>
          <w:bCs/>
          <w:sz w:val="24"/>
          <w:szCs w:val="24"/>
        </w:rPr>
        <w:t xml:space="preserve">Unstructured </w:t>
      </w:r>
      <w:r w:rsidRPr="00852C91">
        <w:rPr>
          <w:rFonts w:ascii="Arial" w:hAnsi="Arial" w:cs="Arial"/>
          <w:sz w:val="24"/>
          <w:szCs w:val="24"/>
        </w:rPr>
        <w:t xml:space="preserve">- Prefer to have lots of options and flexibility; enjoy moving between a variety of activities.  Need a ministry position that is generally defined, and relationships with others that are spontaneous.  </w:t>
      </w:r>
    </w:p>
    <w:p w:rsidR="00852C91" w:rsidRPr="00852C91" w:rsidRDefault="00852C91" w:rsidP="00852C91">
      <w:pPr>
        <w:autoSpaceDE w:val="0"/>
        <w:autoSpaceDN w:val="0"/>
        <w:adjustRightInd w:val="0"/>
        <w:spacing w:after="0" w:line="240" w:lineRule="auto"/>
        <w:rPr>
          <w:rFonts w:ascii="Arial" w:hAnsi="Arial" w:cs="Arial"/>
          <w:sz w:val="24"/>
          <w:szCs w:val="24"/>
        </w:rPr>
      </w:pPr>
    </w:p>
    <w:p w:rsidR="00852C91" w:rsidRPr="00852C91" w:rsidRDefault="00852C91" w:rsidP="00852C91">
      <w:pPr>
        <w:autoSpaceDE w:val="0"/>
        <w:autoSpaceDN w:val="0"/>
        <w:adjustRightInd w:val="0"/>
        <w:spacing w:after="0" w:line="240" w:lineRule="auto"/>
        <w:rPr>
          <w:rFonts w:ascii="Arial" w:hAnsi="Arial" w:cs="Arial"/>
          <w:sz w:val="24"/>
          <w:szCs w:val="24"/>
        </w:rPr>
      </w:pPr>
      <w:r w:rsidRPr="00852C91">
        <w:rPr>
          <w:rFonts w:ascii="Arial" w:hAnsi="Arial" w:cs="Arial"/>
          <w:sz w:val="24"/>
          <w:szCs w:val="24"/>
        </w:rPr>
        <w:t xml:space="preserve">Note the four quadrants of personal style.  Which quadrant best describes you? </w:t>
      </w:r>
    </w:p>
    <w:p w:rsidR="00852C91" w:rsidRPr="00852C91" w:rsidRDefault="00852C91" w:rsidP="00852C91">
      <w:pPr>
        <w:autoSpaceDE w:val="0"/>
        <w:autoSpaceDN w:val="0"/>
        <w:adjustRightInd w:val="0"/>
        <w:spacing w:after="0" w:line="240" w:lineRule="auto"/>
        <w:rPr>
          <w:rFonts w:ascii="Arial" w:hAnsi="Arial" w:cs="Arial"/>
          <w:sz w:val="24"/>
          <w:szCs w:val="24"/>
        </w:rPr>
      </w:pPr>
    </w:p>
    <w:p w:rsidR="00852C91" w:rsidRPr="00852C91" w:rsidRDefault="00852C91" w:rsidP="00852C91">
      <w:pPr>
        <w:autoSpaceDE w:val="0"/>
        <w:autoSpaceDN w:val="0"/>
        <w:adjustRightInd w:val="0"/>
        <w:spacing w:after="0" w:line="240" w:lineRule="auto"/>
        <w:jc w:val="center"/>
        <w:rPr>
          <w:rFonts w:ascii="Arial" w:hAnsi="Arial" w:cs="Arial"/>
          <w:sz w:val="24"/>
          <w:szCs w:val="24"/>
        </w:rPr>
      </w:pPr>
    </w:p>
    <w:tbl>
      <w:tblPr>
        <w:tblW w:w="0" w:type="auto"/>
        <w:tblInd w:w="-8" w:type="dxa"/>
        <w:tblLayout w:type="fixed"/>
        <w:tblCellMar>
          <w:left w:w="100" w:type="dxa"/>
          <w:right w:w="100" w:type="dxa"/>
        </w:tblCellMar>
        <w:tblLook w:val="0000" w:firstRow="0" w:lastRow="0" w:firstColumn="0" w:lastColumn="0" w:noHBand="0" w:noVBand="0"/>
      </w:tblPr>
      <w:tblGrid>
        <w:gridCol w:w="1980"/>
        <w:gridCol w:w="1980"/>
      </w:tblGrid>
      <w:tr w:rsidR="00852C91" w:rsidRPr="00852C91">
        <w:trPr>
          <w:cantSplit/>
        </w:trPr>
        <w:tc>
          <w:tcPr>
            <w:tcW w:w="1980" w:type="dxa"/>
            <w:tcBorders>
              <w:top w:val="single" w:sz="6" w:space="0" w:color="000000"/>
              <w:left w:val="single" w:sz="6" w:space="0" w:color="000000"/>
              <w:bottom w:val="nil"/>
              <w:right w:val="nil"/>
            </w:tcBorders>
          </w:tcPr>
          <w:p w:rsidR="00852C91" w:rsidRPr="00852C91" w:rsidRDefault="00852C91" w:rsidP="00852C91">
            <w:pPr>
              <w:autoSpaceDE w:val="0"/>
              <w:autoSpaceDN w:val="0"/>
              <w:adjustRightInd w:val="0"/>
              <w:spacing w:before="100" w:after="0" w:line="240" w:lineRule="auto"/>
              <w:rPr>
                <w:rFonts w:ascii="Arial" w:hAnsi="Arial" w:cs="Arial"/>
                <w:sz w:val="24"/>
                <w:szCs w:val="24"/>
              </w:rPr>
            </w:pPr>
          </w:p>
          <w:p w:rsidR="00852C91" w:rsidRPr="00852C91" w:rsidRDefault="00852C91" w:rsidP="00852C91">
            <w:pPr>
              <w:autoSpaceDE w:val="0"/>
              <w:autoSpaceDN w:val="0"/>
              <w:adjustRightInd w:val="0"/>
              <w:spacing w:after="0" w:line="240" w:lineRule="auto"/>
              <w:rPr>
                <w:rFonts w:ascii="Arial" w:hAnsi="Arial" w:cs="Arial"/>
                <w:sz w:val="24"/>
                <w:szCs w:val="24"/>
              </w:rPr>
            </w:pPr>
            <w:r w:rsidRPr="00852C91">
              <w:rPr>
                <w:rFonts w:ascii="Arial" w:hAnsi="Arial" w:cs="Arial"/>
                <w:sz w:val="24"/>
                <w:szCs w:val="24"/>
              </w:rPr>
              <w:t>Task-oriented</w:t>
            </w:r>
          </w:p>
          <w:p w:rsidR="00852C91" w:rsidRPr="00852C91" w:rsidRDefault="00852C91" w:rsidP="00852C91">
            <w:pPr>
              <w:autoSpaceDE w:val="0"/>
              <w:autoSpaceDN w:val="0"/>
              <w:adjustRightInd w:val="0"/>
              <w:spacing w:after="0" w:line="240" w:lineRule="auto"/>
              <w:rPr>
                <w:rFonts w:ascii="Arial" w:hAnsi="Arial" w:cs="Arial"/>
                <w:sz w:val="24"/>
                <w:szCs w:val="24"/>
              </w:rPr>
            </w:pPr>
            <w:r w:rsidRPr="00852C91">
              <w:rPr>
                <w:rFonts w:ascii="Arial" w:hAnsi="Arial" w:cs="Arial"/>
                <w:sz w:val="24"/>
                <w:szCs w:val="24"/>
              </w:rPr>
              <w:t>Unstructured</w:t>
            </w:r>
          </w:p>
          <w:p w:rsidR="00852C91" w:rsidRPr="00852C91" w:rsidRDefault="00852C91" w:rsidP="00852C91">
            <w:pPr>
              <w:autoSpaceDE w:val="0"/>
              <w:autoSpaceDN w:val="0"/>
              <w:adjustRightInd w:val="0"/>
              <w:spacing w:after="48" w:line="240" w:lineRule="auto"/>
              <w:rPr>
                <w:rFonts w:ascii="Times New Roman" w:hAnsi="Times New Roman" w:cs="Times New Roman"/>
                <w:sz w:val="24"/>
                <w:szCs w:val="24"/>
              </w:rPr>
            </w:pPr>
          </w:p>
        </w:tc>
        <w:tc>
          <w:tcPr>
            <w:tcW w:w="1980" w:type="dxa"/>
            <w:tcBorders>
              <w:top w:val="single" w:sz="6" w:space="0" w:color="000000"/>
              <w:left w:val="single" w:sz="6" w:space="0" w:color="000000"/>
              <w:bottom w:val="nil"/>
              <w:right w:val="single" w:sz="6" w:space="0" w:color="000000"/>
            </w:tcBorders>
          </w:tcPr>
          <w:p w:rsidR="00852C91" w:rsidRPr="00852C91" w:rsidRDefault="00852C91" w:rsidP="00852C91">
            <w:pPr>
              <w:autoSpaceDE w:val="0"/>
              <w:autoSpaceDN w:val="0"/>
              <w:adjustRightInd w:val="0"/>
              <w:spacing w:before="100" w:after="0" w:line="240" w:lineRule="auto"/>
              <w:rPr>
                <w:rFonts w:ascii="Arial" w:hAnsi="Arial" w:cs="Arial"/>
                <w:sz w:val="24"/>
                <w:szCs w:val="24"/>
              </w:rPr>
            </w:pPr>
          </w:p>
          <w:p w:rsidR="00852C91" w:rsidRPr="00852C91" w:rsidRDefault="00852C91" w:rsidP="00852C91">
            <w:pPr>
              <w:autoSpaceDE w:val="0"/>
              <w:autoSpaceDN w:val="0"/>
              <w:adjustRightInd w:val="0"/>
              <w:spacing w:after="0" w:line="240" w:lineRule="auto"/>
              <w:rPr>
                <w:rFonts w:ascii="Arial" w:hAnsi="Arial" w:cs="Arial"/>
                <w:sz w:val="24"/>
                <w:szCs w:val="24"/>
              </w:rPr>
            </w:pPr>
            <w:r w:rsidRPr="00852C91">
              <w:rPr>
                <w:rFonts w:ascii="Arial" w:hAnsi="Arial" w:cs="Arial"/>
                <w:sz w:val="24"/>
                <w:szCs w:val="24"/>
              </w:rPr>
              <w:t>Task-oriented</w:t>
            </w:r>
          </w:p>
          <w:p w:rsidR="00852C91" w:rsidRPr="00852C91" w:rsidRDefault="00852C91" w:rsidP="00852C91">
            <w:pPr>
              <w:autoSpaceDE w:val="0"/>
              <w:autoSpaceDN w:val="0"/>
              <w:adjustRightInd w:val="0"/>
              <w:spacing w:after="48" w:line="240" w:lineRule="auto"/>
              <w:rPr>
                <w:rFonts w:ascii="Times New Roman" w:hAnsi="Times New Roman" w:cs="Times New Roman"/>
                <w:sz w:val="24"/>
                <w:szCs w:val="24"/>
              </w:rPr>
            </w:pPr>
            <w:r w:rsidRPr="00852C91">
              <w:rPr>
                <w:rFonts w:ascii="Arial" w:hAnsi="Arial" w:cs="Arial"/>
                <w:sz w:val="24"/>
                <w:szCs w:val="24"/>
              </w:rPr>
              <w:t>Structured</w:t>
            </w:r>
          </w:p>
        </w:tc>
      </w:tr>
      <w:tr w:rsidR="00852C91" w:rsidRPr="00852C91">
        <w:trPr>
          <w:cantSplit/>
        </w:trPr>
        <w:tc>
          <w:tcPr>
            <w:tcW w:w="1980" w:type="dxa"/>
            <w:tcBorders>
              <w:top w:val="single" w:sz="6" w:space="0" w:color="000000"/>
              <w:left w:val="single" w:sz="6" w:space="0" w:color="000000"/>
              <w:bottom w:val="single" w:sz="6" w:space="0" w:color="000000"/>
              <w:right w:val="nil"/>
            </w:tcBorders>
          </w:tcPr>
          <w:p w:rsidR="00852C91" w:rsidRPr="00852C91" w:rsidRDefault="00852C91" w:rsidP="00852C91">
            <w:pPr>
              <w:autoSpaceDE w:val="0"/>
              <w:autoSpaceDN w:val="0"/>
              <w:adjustRightInd w:val="0"/>
              <w:spacing w:before="100" w:after="0" w:line="240" w:lineRule="auto"/>
              <w:rPr>
                <w:rFonts w:ascii="Arial" w:hAnsi="Arial" w:cs="Arial"/>
                <w:sz w:val="24"/>
                <w:szCs w:val="24"/>
              </w:rPr>
            </w:pPr>
          </w:p>
          <w:p w:rsidR="00852C91" w:rsidRPr="00852C91" w:rsidRDefault="00852C91" w:rsidP="00852C91">
            <w:pPr>
              <w:autoSpaceDE w:val="0"/>
              <w:autoSpaceDN w:val="0"/>
              <w:adjustRightInd w:val="0"/>
              <w:spacing w:after="0" w:line="240" w:lineRule="auto"/>
              <w:rPr>
                <w:rFonts w:ascii="Arial" w:hAnsi="Arial" w:cs="Arial"/>
                <w:sz w:val="24"/>
                <w:szCs w:val="24"/>
              </w:rPr>
            </w:pPr>
            <w:r w:rsidRPr="00852C91">
              <w:rPr>
                <w:rFonts w:ascii="Arial" w:hAnsi="Arial" w:cs="Arial"/>
                <w:sz w:val="24"/>
                <w:szCs w:val="24"/>
              </w:rPr>
              <w:t>People-oriented</w:t>
            </w:r>
          </w:p>
          <w:p w:rsidR="00852C91" w:rsidRPr="00852C91" w:rsidRDefault="00852C91" w:rsidP="00852C91">
            <w:pPr>
              <w:autoSpaceDE w:val="0"/>
              <w:autoSpaceDN w:val="0"/>
              <w:adjustRightInd w:val="0"/>
              <w:spacing w:after="0" w:line="240" w:lineRule="auto"/>
              <w:rPr>
                <w:rFonts w:ascii="Arial" w:hAnsi="Arial" w:cs="Arial"/>
                <w:sz w:val="24"/>
                <w:szCs w:val="24"/>
              </w:rPr>
            </w:pPr>
            <w:r w:rsidRPr="00852C91">
              <w:rPr>
                <w:rFonts w:ascii="Arial" w:hAnsi="Arial" w:cs="Arial"/>
                <w:sz w:val="24"/>
                <w:szCs w:val="24"/>
              </w:rPr>
              <w:t>Unstructured</w:t>
            </w:r>
          </w:p>
          <w:p w:rsidR="00852C91" w:rsidRPr="00852C91" w:rsidRDefault="00852C91" w:rsidP="00852C91">
            <w:pPr>
              <w:autoSpaceDE w:val="0"/>
              <w:autoSpaceDN w:val="0"/>
              <w:adjustRightInd w:val="0"/>
              <w:spacing w:after="48" w:line="240" w:lineRule="auto"/>
              <w:rPr>
                <w:rFonts w:ascii="Times New Roman" w:hAnsi="Times New Roman" w:cs="Times New Roman"/>
                <w:sz w:val="24"/>
                <w:szCs w:val="24"/>
              </w:rPr>
            </w:pPr>
          </w:p>
        </w:tc>
        <w:tc>
          <w:tcPr>
            <w:tcW w:w="1980" w:type="dxa"/>
            <w:tcBorders>
              <w:top w:val="single" w:sz="6" w:space="0" w:color="000000"/>
              <w:left w:val="single" w:sz="6" w:space="0" w:color="000000"/>
              <w:bottom w:val="single" w:sz="6" w:space="0" w:color="000000"/>
              <w:right w:val="single" w:sz="6" w:space="0" w:color="000000"/>
            </w:tcBorders>
          </w:tcPr>
          <w:p w:rsidR="00852C91" w:rsidRPr="00852C91" w:rsidRDefault="00852C91" w:rsidP="00852C91">
            <w:pPr>
              <w:autoSpaceDE w:val="0"/>
              <w:autoSpaceDN w:val="0"/>
              <w:adjustRightInd w:val="0"/>
              <w:spacing w:before="100" w:after="0" w:line="240" w:lineRule="auto"/>
              <w:rPr>
                <w:rFonts w:ascii="Arial" w:hAnsi="Arial" w:cs="Arial"/>
                <w:sz w:val="24"/>
                <w:szCs w:val="24"/>
              </w:rPr>
            </w:pPr>
          </w:p>
          <w:p w:rsidR="00852C91" w:rsidRPr="00852C91" w:rsidRDefault="00852C91" w:rsidP="00852C91">
            <w:pPr>
              <w:autoSpaceDE w:val="0"/>
              <w:autoSpaceDN w:val="0"/>
              <w:adjustRightInd w:val="0"/>
              <w:spacing w:after="0" w:line="240" w:lineRule="auto"/>
              <w:rPr>
                <w:rFonts w:ascii="Arial" w:hAnsi="Arial" w:cs="Arial"/>
                <w:sz w:val="24"/>
                <w:szCs w:val="24"/>
              </w:rPr>
            </w:pPr>
            <w:r w:rsidRPr="00852C91">
              <w:rPr>
                <w:rFonts w:ascii="Arial" w:hAnsi="Arial" w:cs="Arial"/>
                <w:sz w:val="24"/>
                <w:szCs w:val="24"/>
              </w:rPr>
              <w:t>People-oriented</w:t>
            </w:r>
          </w:p>
          <w:p w:rsidR="00852C91" w:rsidRPr="00852C91" w:rsidRDefault="00852C91" w:rsidP="00852C91">
            <w:pPr>
              <w:autoSpaceDE w:val="0"/>
              <w:autoSpaceDN w:val="0"/>
              <w:adjustRightInd w:val="0"/>
              <w:spacing w:after="48" w:line="240" w:lineRule="auto"/>
              <w:rPr>
                <w:rFonts w:ascii="Times New Roman" w:hAnsi="Times New Roman" w:cs="Times New Roman"/>
                <w:sz w:val="24"/>
                <w:szCs w:val="24"/>
              </w:rPr>
            </w:pPr>
            <w:r w:rsidRPr="00852C91">
              <w:rPr>
                <w:rFonts w:ascii="Arial" w:hAnsi="Arial" w:cs="Arial"/>
                <w:sz w:val="24"/>
                <w:szCs w:val="24"/>
              </w:rPr>
              <w:t>Structured</w:t>
            </w:r>
          </w:p>
        </w:tc>
      </w:tr>
    </w:tbl>
    <w:p w:rsidR="00852C91" w:rsidRPr="00852C91" w:rsidRDefault="00852C91" w:rsidP="00852C91">
      <w:pPr>
        <w:autoSpaceDE w:val="0"/>
        <w:autoSpaceDN w:val="0"/>
        <w:adjustRightInd w:val="0"/>
        <w:spacing w:after="0" w:line="240" w:lineRule="auto"/>
        <w:jc w:val="center"/>
        <w:rPr>
          <w:rFonts w:ascii="Arial" w:hAnsi="Arial" w:cs="Arial"/>
          <w:sz w:val="24"/>
          <w:szCs w:val="24"/>
        </w:rPr>
      </w:pPr>
      <w:r w:rsidRPr="00852C91">
        <w:rPr>
          <w:rFonts w:ascii="Arial" w:hAnsi="Arial" w:cs="Arial"/>
          <w:sz w:val="24"/>
          <w:szCs w:val="24"/>
        </w:rPr>
        <w:tab/>
      </w:r>
      <w:r w:rsidRPr="00852C91">
        <w:rPr>
          <w:rFonts w:ascii="Arial" w:hAnsi="Arial" w:cs="Arial"/>
          <w:sz w:val="24"/>
          <w:szCs w:val="24"/>
        </w:rPr>
        <w:tab/>
      </w:r>
      <w:r w:rsidRPr="00852C91">
        <w:rPr>
          <w:rFonts w:ascii="Arial" w:hAnsi="Arial" w:cs="Arial"/>
          <w:sz w:val="24"/>
          <w:szCs w:val="24"/>
        </w:rPr>
        <w:tab/>
      </w:r>
      <w:r w:rsidRPr="00852C91">
        <w:rPr>
          <w:rFonts w:ascii="Arial" w:hAnsi="Arial" w:cs="Arial"/>
          <w:sz w:val="24"/>
          <w:szCs w:val="24"/>
        </w:rPr>
        <w:tab/>
      </w:r>
      <w:r w:rsidRPr="00852C91">
        <w:rPr>
          <w:rFonts w:ascii="Arial" w:hAnsi="Arial" w:cs="Arial"/>
          <w:sz w:val="24"/>
          <w:szCs w:val="24"/>
        </w:rPr>
        <w:tab/>
      </w:r>
      <w:r w:rsidRPr="00852C91">
        <w:rPr>
          <w:rFonts w:ascii="Arial" w:hAnsi="Arial" w:cs="Arial"/>
          <w:sz w:val="24"/>
          <w:szCs w:val="24"/>
        </w:rPr>
        <w:tab/>
      </w:r>
      <w:r w:rsidRPr="00852C91">
        <w:rPr>
          <w:rFonts w:ascii="Arial" w:hAnsi="Arial" w:cs="Arial"/>
          <w:sz w:val="24"/>
          <w:szCs w:val="24"/>
        </w:rPr>
        <w:tab/>
      </w:r>
    </w:p>
    <w:p w:rsidR="00271DDA" w:rsidRDefault="00271DDA" w:rsidP="00271DDA">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rPr>
          <w:rFonts w:ascii="Arial" w:hAnsi="Arial" w:cs="Arial"/>
          <w:sz w:val="24"/>
          <w:szCs w:val="24"/>
          <w:u w:val="single"/>
        </w:rPr>
      </w:pPr>
    </w:p>
    <w:p w:rsidR="00852C91" w:rsidRPr="00852C91" w:rsidRDefault="00852C91" w:rsidP="00852C91">
      <w:pPr>
        <w:autoSpaceDE w:val="0"/>
        <w:autoSpaceDN w:val="0"/>
        <w:adjustRightInd w:val="0"/>
        <w:spacing w:after="0" w:line="240" w:lineRule="auto"/>
        <w:rPr>
          <w:rFonts w:ascii="Arial" w:hAnsi="Arial" w:cs="Arial"/>
          <w:sz w:val="24"/>
          <w:szCs w:val="24"/>
        </w:rPr>
      </w:pPr>
      <w:r w:rsidRPr="00852C91">
        <w:rPr>
          <w:rFonts w:ascii="Times New Roman" w:hAnsi="Times New Roman" w:cs="Times New Roman"/>
          <w:sz w:val="24"/>
          <w:szCs w:val="24"/>
          <w:lang w:val="en-CA"/>
        </w:rPr>
        <w:fldChar w:fldCharType="begin"/>
      </w:r>
      <w:r w:rsidRPr="00852C91">
        <w:rPr>
          <w:rFonts w:ascii="Times New Roman" w:hAnsi="Times New Roman" w:cs="Times New Roman"/>
          <w:sz w:val="24"/>
          <w:szCs w:val="24"/>
          <w:lang w:val="en-CA"/>
        </w:rPr>
        <w:instrText xml:space="preserve"> SEQ CHAPTER \h \r 1</w:instrText>
      </w:r>
      <w:r w:rsidRPr="00852C91">
        <w:rPr>
          <w:rFonts w:ascii="Times New Roman" w:hAnsi="Times New Roman" w:cs="Times New Roman"/>
          <w:sz w:val="24"/>
          <w:szCs w:val="24"/>
          <w:lang w:val="en-CA"/>
        </w:rPr>
        <w:fldChar w:fldCharType="end"/>
      </w:r>
      <w:r>
        <w:rPr>
          <w:rFonts w:ascii="Arial" w:hAnsi="Arial" w:cs="Arial"/>
          <w:sz w:val="24"/>
          <w:szCs w:val="24"/>
        </w:rPr>
        <w:t>Based on the above exercise</w:t>
      </w:r>
      <w:r w:rsidRPr="00852C91">
        <w:rPr>
          <w:rFonts w:ascii="Arial" w:hAnsi="Arial" w:cs="Arial"/>
          <w:sz w:val="24"/>
          <w:szCs w:val="24"/>
        </w:rPr>
        <w:t xml:space="preserve"> I believe my Ministry Style is:</w:t>
      </w:r>
      <w:r>
        <w:rPr>
          <w:rFonts w:ascii="Arial" w:hAnsi="Arial" w:cs="Arial"/>
          <w:sz w:val="24"/>
          <w:szCs w:val="24"/>
        </w:rPr>
        <w:t xml:space="preserve"> </w:t>
      </w:r>
      <w:r w:rsidRPr="00852C91">
        <w:rPr>
          <w:rFonts w:ascii="Arial" w:hAnsi="Arial" w:cs="Arial"/>
          <w:sz w:val="24"/>
          <w:szCs w:val="24"/>
          <w:u w:val="single"/>
        </w:rPr>
        <w:t xml:space="preserve">                                     </w:t>
      </w:r>
      <w:r w:rsidRPr="00852C91">
        <w:rPr>
          <w:rFonts w:ascii="Arial" w:hAnsi="Arial" w:cs="Arial"/>
          <w:sz w:val="24"/>
          <w:szCs w:val="24"/>
        </w:rPr>
        <w:t>.</w:t>
      </w:r>
    </w:p>
    <w:p w:rsidR="00271DDA" w:rsidRDefault="00852C91" w:rsidP="00852C9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288"/>
        <w:rPr>
          <w:rFonts w:ascii="Arial" w:hAnsi="Arial" w:cs="Arial"/>
          <w:sz w:val="24"/>
          <w:szCs w:val="24"/>
          <w:u w:val="single"/>
        </w:rPr>
      </w:pPr>
      <w:r w:rsidRPr="00852C91">
        <w:rPr>
          <w:rFonts w:ascii="Arial" w:hAnsi="Arial" w:cs="Arial"/>
          <w:sz w:val="24"/>
          <w:szCs w:val="24"/>
        </w:rPr>
        <w:t xml:space="preserve">Transfer your </w:t>
      </w:r>
      <w:r>
        <w:rPr>
          <w:rFonts w:ascii="Arial" w:hAnsi="Arial" w:cs="Arial"/>
          <w:sz w:val="24"/>
          <w:szCs w:val="24"/>
        </w:rPr>
        <w:t xml:space="preserve">Passion and </w:t>
      </w:r>
      <w:r w:rsidRPr="00852C91">
        <w:rPr>
          <w:rFonts w:ascii="Arial" w:hAnsi="Arial" w:cs="Arial"/>
          <w:sz w:val="24"/>
          <w:szCs w:val="24"/>
        </w:rPr>
        <w:t xml:space="preserve">Ministry Style to your </w:t>
      </w:r>
      <w:r w:rsidRPr="00852C91">
        <w:rPr>
          <w:rFonts w:ascii="Arial" w:hAnsi="Arial" w:cs="Arial"/>
          <w:i/>
          <w:iCs/>
          <w:sz w:val="24"/>
          <w:szCs w:val="24"/>
        </w:rPr>
        <w:t>Servant Profile</w:t>
      </w:r>
      <w:r w:rsidRPr="00852C91">
        <w:rPr>
          <w:rFonts w:ascii="Arial" w:hAnsi="Arial" w:cs="Arial"/>
          <w:sz w:val="24"/>
          <w:szCs w:val="24"/>
        </w:rPr>
        <w:t xml:space="preserve">.  </w:t>
      </w:r>
      <w:r w:rsidR="00271DDA">
        <w:rPr>
          <w:rFonts w:ascii="Arial" w:hAnsi="Arial" w:cs="Arial"/>
          <w:sz w:val="24"/>
          <w:szCs w:val="24"/>
          <w:u w:val="single"/>
        </w:rPr>
        <w:br w:type="page"/>
      </w:r>
    </w:p>
    <w:p w:rsidR="00271DDA" w:rsidRDefault="00852C91" w:rsidP="00852C9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432"/>
        <w:jc w:val="center"/>
        <w:rPr>
          <w:rFonts w:ascii="Arial" w:hAnsi="Arial" w:cs="Arial"/>
          <w:sz w:val="24"/>
          <w:szCs w:val="24"/>
        </w:rPr>
      </w:pPr>
      <w:r w:rsidRPr="00852C91">
        <w:rPr>
          <w:rFonts w:ascii="Arial" w:hAnsi="Arial" w:cs="Arial"/>
          <w:sz w:val="24"/>
          <w:szCs w:val="24"/>
        </w:rPr>
        <w:lastRenderedPageBreak/>
        <w:t>MY SERVANT PROFILE</w:t>
      </w:r>
    </w:p>
    <w:p w:rsidR="00852C91" w:rsidRDefault="00852C91" w:rsidP="00852C9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432"/>
        <w:jc w:val="center"/>
        <w:rPr>
          <w:rFonts w:ascii="Arial" w:hAnsi="Arial" w:cs="Arial"/>
          <w:sz w:val="24"/>
          <w:szCs w:val="24"/>
        </w:rPr>
      </w:pPr>
    </w:p>
    <w:p w:rsidR="00852C91" w:rsidRPr="00852C91" w:rsidRDefault="00852C91" w:rsidP="00852C9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ind w:left="432"/>
        <w:jc w:val="center"/>
        <w:rPr>
          <w:rFonts w:ascii="Arial" w:hAnsi="Arial" w:cs="Arial"/>
          <w:sz w:val="24"/>
          <w:szCs w:val="24"/>
        </w:rPr>
      </w:pPr>
      <w:r>
        <w:rPr>
          <w:rFonts w:ascii="Arial" w:hAnsi="Arial" w:cs="Arial"/>
          <w:noProof/>
          <w:sz w:val="24"/>
          <w:szCs w:val="24"/>
        </w:rPr>
        <w:drawing>
          <wp:inline distT="0" distB="0" distL="0" distR="0" wp14:anchorId="4F3E99CA" wp14:editId="2F9EAB28">
            <wp:extent cx="2152015" cy="19450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015" cy="1945005"/>
                    </a:xfrm>
                    <a:prstGeom prst="rect">
                      <a:avLst/>
                    </a:prstGeom>
                    <a:noFill/>
                  </pic:spPr>
                </pic:pic>
              </a:graphicData>
            </a:graphic>
          </wp:inline>
        </w:drawing>
      </w:r>
    </w:p>
    <w:p w:rsidR="00271DDA" w:rsidRDefault="00852C91" w:rsidP="00271DDA">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rPr>
          <w:rFonts w:ascii="Arial" w:hAnsi="Arial" w:cs="Arial"/>
          <w:sz w:val="24"/>
          <w:szCs w:val="24"/>
          <w:u w:val="single"/>
        </w:rPr>
      </w:pPr>
      <w:r>
        <w:rPr>
          <w:rFonts w:ascii="Arial" w:hAnsi="Arial" w:cs="Arial"/>
          <w:noProof/>
          <w:sz w:val="24"/>
          <w:szCs w:val="24"/>
          <w:u w:val="single"/>
        </w:rPr>
        <w:drawing>
          <wp:anchor distT="0" distB="0" distL="114300" distR="114300" simplePos="0" relativeHeight="251660288" behindDoc="1" locked="0" layoutInCell="1" allowOverlap="1" wp14:anchorId="549D3463" wp14:editId="2DEF9800">
            <wp:simplePos x="0" y="0"/>
            <wp:positionH relativeFrom="margin">
              <wp:align>center</wp:align>
            </wp:positionH>
            <wp:positionV relativeFrom="page">
              <wp:posOffset>3486150</wp:posOffset>
            </wp:positionV>
            <wp:extent cx="5523230" cy="3420110"/>
            <wp:effectExtent l="0" t="0" r="127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3230" cy="3420110"/>
                    </a:xfrm>
                    <a:prstGeom prst="rect">
                      <a:avLst/>
                    </a:prstGeom>
                    <a:noFill/>
                  </pic:spPr>
                </pic:pic>
              </a:graphicData>
            </a:graphic>
          </wp:anchor>
        </w:drawing>
      </w:r>
    </w:p>
    <w:p w:rsidR="00271DDA" w:rsidRDefault="00852C91" w:rsidP="00271DDA">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rPr>
          <w:rFonts w:ascii="Arial" w:hAnsi="Arial" w:cs="Arial"/>
          <w:sz w:val="24"/>
          <w:szCs w:val="24"/>
          <w:u w:val="single"/>
        </w:rPr>
      </w:pPr>
      <w:r>
        <w:rPr>
          <w:noProof/>
        </w:rPr>
        <mc:AlternateContent>
          <mc:Choice Requires="wps">
            <w:drawing>
              <wp:anchor distT="0" distB="0" distL="114300" distR="114300" simplePos="0" relativeHeight="251659264" behindDoc="0" locked="0" layoutInCell="1" allowOverlap="1" wp14:anchorId="67B7179B" wp14:editId="761181BA">
                <wp:simplePos x="0" y="0"/>
                <wp:positionH relativeFrom="margin">
                  <wp:align>center</wp:align>
                </wp:positionH>
                <wp:positionV relativeFrom="paragraph">
                  <wp:posOffset>64770</wp:posOffset>
                </wp:positionV>
                <wp:extent cx="3121891" cy="3139321"/>
                <wp:effectExtent l="0" t="0" r="0" b="0"/>
                <wp:wrapNone/>
                <wp:docPr id="8" name="TextBox 7"/>
                <wp:cNvGraphicFramePr/>
                <a:graphic xmlns:a="http://schemas.openxmlformats.org/drawingml/2006/main">
                  <a:graphicData uri="http://schemas.microsoft.com/office/word/2010/wordprocessingShape">
                    <wps:wsp>
                      <wps:cNvSpPr txBox="1"/>
                      <wps:spPr>
                        <a:xfrm>
                          <a:off x="0" y="0"/>
                          <a:ext cx="3121891" cy="3139321"/>
                        </a:xfrm>
                        <a:prstGeom prst="rect">
                          <a:avLst/>
                        </a:prstGeom>
                        <a:noFill/>
                      </wps:spPr>
                      <wps:txbx>
                        <w:txbxContent>
                          <w:p w:rsidR="00840F25" w:rsidRDefault="00840F25" w:rsidP="00852C91">
                            <w:pPr>
                              <w:pStyle w:val="NormalWeb"/>
                              <w:spacing w:before="0" w:beforeAutospacing="0" w:after="0" w:afterAutospacing="0"/>
                              <w:jc w:val="center"/>
                            </w:pPr>
                            <w:r>
                              <w:rPr>
                                <w:rFonts w:ascii="News Gothic MT" w:eastAsia="+mn-ea" w:hAnsi="News Gothic MT" w:cs="+mn-cs"/>
                                <w:color w:val="000000"/>
                                <w:kern w:val="24"/>
                                <w:sz w:val="36"/>
                                <w:szCs w:val="36"/>
                              </w:rPr>
                              <w:t xml:space="preserve">Ministry Style </w:t>
                            </w:r>
                          </w:p>
                          <w:p w:rsidR="00840F25" w:rsidRDefault="00840F25" w:rsidP="00852C91">
                            <w:pPr>
                              <w:pStyle w:val="NormalWeb"/>
                              <w:spacing w:before="0" w:beforeAutospacing="0" w:after="0" w:afterAutospacing="0"/>
                              <w:jc w:val="center"/>
                              <w:rPr>
                                <w:rFonts w:ascii="News Gothic MT" w:eastAsia="+mn-ea" w:hAnsi="News Gothic MT" w:cs="+mn-cs"/>
                                <w:color w:val="000000"/>
                                <w:kern w:val="24"/>
                                <w:sz w:val="36"/>
                                <w:szCs w:val="36"/>
                              </w:rPr>
                            </w:pPr>
                            <w:r>
                              <w:rPr>
                                <w:rFonts w:ascii="News Gothic MT" w:eastAsia="+mn-ea" w:hAnsi="News Gothic MT" w:cs="+mn-cs"/>
                                <w:color w:val="000000"/>
                                <w:kern w:val="24"/>
                                <w:sz w:val="36"/>
                                <w:szCs w:val="36"/>
                              </w:rPr>
                              <w:t>_______________</w:t>
                            </w:r>
                          </w:p>
                          <w:p w:rsidR="00840F25" w:rsidRDefault="00840F25" w:rsidP="00852C91">
                            <w:pPr>
                              <w:pStyle w:val="NormalWeb"/>
                              <w:spacing w:before="0" w:beforeAutospacing="0" w:after="0" w:afterAutospacing="0"/>
                              <w:jc w:val="center"/>
                            </w:pPr>
                          </w:p>
                          <w:p w:rsidR="00840F25" w:rsidRDefault="00840F25" w:rsidP="00852C91">
                            <w:pPr>
                              <w:pStyle w:val="NormalWeb"/>
                              <w:spacing w:before="0" w:beforeAutospacing="0" w:after="0" w:afterAutospacing="0"/>
                              <w:jc w:val="center"/>
                            </w:pPr>
                            <w:r>
                              <w:rPr>
                                <w:rFonts w:ascii="News Gothic MT" w:eastAsia="+mn-ea" w:hAnsi="News Gothic MT" w:cs="+mn-cs"/>
                                <w:color w:val="000000"/>
                                <w:kern w:val="24"/>
                                <w:sz w:val="36"/>
                                <w:szCs w:val="36"/>
                              </w:rPr>
                              <w:t>Passion</w:t>
                            </w:r>
                          </w:p>
                          <w:p w:rsidR="00840F25" w:rsidRDefault="00840F25" w:rsidP="00852C91">
                            <w:pPr>
                              <w:pStyle w:val="NormalWeb"/>
                              <w:spacing w:before="0" w:beforeAutospacing="0" w:after="0" w:afterAutospacing="0"/>
                              <w:jc w:val="center"/>
                            </w:pPr>
                            <w:r>
                              <w:rPr>
                                <w:rFonts w:ascii="News Gothic MT" w:eastAsia="+mn-ea" w:hAnsi="News Gothic MT" w:cs="+mn-cs"/>
                                <w:color w:val="000000"/>
                                <w:kern w:val="24"/>
                                <w:sz w:val="36"/>
                                <w:szCs w:val="36"/>
                              </w:rPr>
                              <w:t>_______________</w:t>
                            </w:r>
                          </w:p>
                          <w:p w:rsidR="00840F25" w:rsidRDefault="00840F25" w:rsidP="00852C91">
                            <w:pPr>
                              <w:pStyle w:val="NormalWeb"/>
                              <w:spacing w:before="0" w:beforeAutospacing="0" w:after="0" w:afterAutospacing="0"/>
                              <w:jc w:val="center"/>
                              <w:rPr>
                                <w:rFonts w:ascii="News Gothic MT" w:eastAsia="+mn-ea" w:hAnsi="News Gothic MT" w:cs="+mn-cs"/>
                                <w:color w:val="000000"/>
                                <w:kern w:val="24"/>
                                <w:sz w:val="36"/>
                                <w:szCs w:val="36"/>
                              </w:rPr>
                            </w:pPr>
                            <w:r>
                              <w:rPr>
                                <w:rFonts w:ascii="News Gothic MT" w:eastAsia="+mn-ea" w:hAnsi="News Gothic MT" w:cs="+mn-cs"/>
                                <w:color w:val="000000"/>
                                <w:kern w:val="24"/>
                                <w:sz w:val="36"/>
                                <w:szCs w:val="36"/>
                              </w:rPr>
                              <w:t>_______________</w:t>
                            </w:r>
                          </w:p>
                          <w:p w:rsidR="00840F25" w:rsidRDefault="00840F25" w:rsidP="00852C91">
                            <w:pPr>
                              <w:pStyle w:val="NormalWeb"/>
                              <w:spacing w:before="0" w:beforeAutospacing="0" w:after="0" w:afterAutospacing="0"/>
                              <w:jc w:val="center"/>
                            </w:pPr>
                          </w:p>
                          <w:p w:rsidR="00840F25" w:rsidRDefault="00840F25" w:rsidP="00852C91">
                            <w:pPr>
                              <w:pStyle w:val="NormalWeb"/>
                              <w:spacing w:before="0" w:beforeAutospacing="0" w:after="0" w:afterAutospacing="0"/>
                              <w:jc w:val="center"/>
                            </w:pPr>
                            <w:r>
                              <w:rPr>
                                <w:rFonts w:ascii="News Gothic MT" w:eastAsia="+mn-ea" w:hAnsi="News Gothic MT" w:cs="+mn-cs"/>
                                <w:color w:val="000000"/>
                                <w:kern w:val="24"/>
                                <w:sz w:val="36"/>
                                <w:szCs w:val="36"/>
                              </w:rPr>
                              <w:t>Spiritual Gift</w:t>
                            </w:r>
                          </w:p>
                          <w:p w:rsidR="00840F25" w:rsidRDefault="00840F25" w:rsidP="00852C91">
                            <w:pPr>
                              <w:pStyle w:val="NormalWeb"/>
                              <w:spacing w:before="0" w:beforeAutospacing="0" w:after="0" w:afterAutospacing="0"/>
                              <w:jc w:val="center"/>
                            </w:pPr>
                            <w:r>
                              <w:rPr>
                                <w:rFonts w:ascii="News Gothic MT" w:eastAsia="+mn-ea" w:hAnsi="News Gothic MT" w:cs="+mn-cs"/>
                                <w:color w:val="000000"/>
                                <w:kern w:val="24"/>
                                <w:sz w:val="36"/>
                                <w:szCs w:val="36"/>
                              </w:rPr>
                              <w:t>_______________</w:t>
                            </w:r>
                          </w:p>
                          <w:p w:rsidR="00840F25" w:rsidRDefault="00840F25" w:rsidP="00852C91">
                            <w:pPr>
                              <w:pStyle w:val="NormalWeb"/>
                              <w:spacing w:before="0" w:beforeAutospacing="0" w:after="0" w:afterAutospacing="0"/>
                              <w:jc w:val="center"/>
                            </w:pPr>
                            <w:r>
                              <w:rPr>
                                <w:rFonts w:ascii="News Gothic MT" w:eastAsia="+mn-ea" w:hAnsi="News Gothic MT" w:cs="+mn-cs"/>
                                <w:color w:val="000000"/>
                                <w:kern w:val="24"/>
                                <w:sz w:val="36"/>
                                <w:szCs w:val="36"/>
                              </w:rPr>
                              <w:t>_______________</w:t>
                            </w:r>
                          </w:p>
                          <w:p w:rsidR="00840F25" w:rsidRDefault="00840F25" w:rsidP="00852C91">
                            <w:pPr>
                              <w:pStyle w:val="NormalWeb"/>
                              <w:spacing w:before="0" w:beforeAutospacing="0" w:after="0" w:afterAutospacing="0"/>
                              <w:jc w:val="center"/>
                            </w:pPr>
                            <w:r>
                              <w:rPr>
                                <w:rFonts w:ascii="News Gothic MT" w:eastAsia="+mn-ea" w:hAnsi="News Gothic MT" w:cs="+mn-cs"/>
                                <w:color w:val="000000"/>
                                <w:kern w:val="24"/>
                                <w:sz w:val="36"/>
                                <w:szCs w:val="36"/>
                              </w:rPr>
                              <w:t>_______________</w:t>
                            </w:r>
                          </w:p>
                        </w:txbxContent>
                      </wps:txbx>
                      <wps:bodyPr wrap="square" rtlCol="0">
                        <a:spAutoFit/>
                      </wps:bodyPr>
                    </wps:wsp>
                  </a:graphicData>
                </a:graphic>
              </wp:anchor>
            </w:drawing>
          </mc:Choice>
          <mc:Fallback>
            <w:pict>
              <v:shapetype w14:anchorId="67B7179B" id="_x0000_t202" coordsize="21600,21600" o:spt="202" path="m,l,21600r21600,l21600,xe">
                <v:stroke joinstyle="miter"/>
                <v:path gradientshapeok="t" o:connecttype="rect"/>
              </v:shapetype>
              <v:shape id="TextBox 7" o:spid="_x0000_s1026" type="#_x0000_t202" style="position:absolute;margin-left:0;margin-top:5.1pt;width:245.8pt;height:247.2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" filled="f" stroked="f">
                <v:textbox style="mso-fit-shape-to-text:t">
                  <w:txbxContent>
                    <w:p w:rsidR="00840F25" w:rsidRDefault="00840F25" w:rsidP="00852C91">
                      <w:pPr>
                        <w:pStyle w:val="NormalWeb"/>
                        <w:spacing w:before="0" w:beforeAutospacing="0" w:after="0" w:afterAutospacing="0"/>
                        <w:jc w:val="center"/>
                      </w:pPr>
                      <w:r>
                        <w:rPr>
                          <w:rFonts w:ascii="News Gothic MT" w:eastAsia="+mn-ea" w:hAnsi="News Gothic MT" w:cs="+mn-cs"/>
                          <w:color w:val="000000"/>
                          <w:kern w:val="24"/>
                          <w:sz w:val="36"/>
                          <w:szCs w:val="36"/>
                        </w:rPr>
                        <w:t xml:space="preserve">Ministry Style </w:t>
                      </w:r>
                    </w:p>
                    <w:p w:rsidR="00840F25" w:rsidRDefault="00840F25" w:rsidP="00852C91">
                      <w:pPr>
                        <w:pStyle w:val="NormalWeb"/>
                        <w:spacing w:before="0" w:beforeAutospacing="0" w:after="0" w:afterAutospacing="0"/>
                        <w:jc w:val="center"/>
                        <w:rPr>
                          <w:rFonts w:ascii="News Gothic MT" w:eastAsia="+mn-ea" w:hAnsi="News Gothic MT" w:cs="+mn-cs"/>
                          <w:color w:val="000000"/>
                          <w:kern w:val="24"/>
                          <w:sz w:val="36"/>
                          <w:szCs w:val="36"/>
                        </w:rPr>
                      </w:pPr>
                      <w:r>
                        <w:rPr>
                          <w:rFonts w:ascii="News Gothic MT" w:eastAsia="+mn-ea" w:hAnsi="News Gothic MT" w:cs="+mn-cs"/>
                          <w:color w:val="000000"/>
                          <w:kern w:val="24"/>
                          <w:sz w:val="36"/>
                          <w:szCs w:val="36"/>
                        </w:rPr>
                        <w:t>_______________</w:t>
                      </w:r>
                    </w:p>
                    <w:p w:rsidR="00840F25" w:rsidRDefault="00840F25" w:rsidP="00852C91">
                      <w:pPr>
                        <w:pStyle w:val="NormalWeb"/>
                        <w:spacing w:before="0" w:beforeAutospacing="0" w:after="0" w:afterAutospacing="0"/>
                        <w:jc w:val="center"/>
                      </w:pPr>
                    </w:p>
                    <w:p w:rsidR="00840F25" w:rsidRDefault="00840F25" w:rsidP="00852C91">
                      <w:pPr>
                        <w:pStyle w:val="NormalWeb"/>
                        <w:spacing w:before="0" w:beforeAutospacing="0" w:after="0" w:afterAutospacing="0"/>
                        <w:jc w:val="center"/>
                      </w:pPr>
                      <w:r>
                        <w:rPr>
                          <w:rFonts w:ascii="News Gothic MT" w:eastAsia="+mn-ea" w:hAnsi="News Gothic MT" w:cs="+mn-cs"/>
                          <w:color w:val="000000"/>
                          <w:kern w:val="24"/>
                          <w:sz w:val="36"/>
                          <w:szCs w:val="36"/>
                        </w:rPr>
                        <w:t>Passion</w:t>
                      </w:r>
                    </w:p>
                    <w:p w:rsidR="00840F25" w:rsidRDefault="00840F25" w:rsidP="00852C91">
                      <w:pPr>
                        <w:pStyle w:val="NormalWeb"/>
                        <w:spacing w:before="0" w:beforeAutospacing="0" w:after="0" w:afterAutospacing="0"/>
                        <w:jc w:val="center"/>
                      </w:pPr>
                      <w:r>
                        <w:rPr>
                          <w:rFonts w:ascii="News Gothic MT" w:eastAsia="+mn-ea" w:hAnsi="News Gothic MT" w:cs="+mn-cs"/>
                          <w:color w:val="000000"/>
                          <w:kern w:val="24"/>
                          <w:sz w:val="36"/>
                          <w:szCs w:val="36"/>
                        </w:rPr>
                        <w:t>_______________</w:t>
                      </w:r>
                    </w:p>
                    <w:p w:rsidR="00840F25" w:rsidRDefault="00840F25" w:rsidP="00852C91">
                      <w:pPr>
                        <w:pStyle w:val="NormalWeb"/>
                        <w:spacing w:before="0" w:beforeAutospacing="0" w:after="0" w:afterAutospacing="0"/>
                        <w:jc w:val="center"/>
                        <w:rPr>
                          <w:rFonts w:ascii="News Gothic MT" w:eastAsia="+mn-ea" w:hAnsi="News Gothic MT" w:cs="+mn-cs"/>
                          <w:color w:val="000000"/>
                          <w:kern w:val="24"/>
                          <w:sz w:val="36"/>
                          <w:szCs w:val="36"/>
                        </w:rPr>
                      </w:pPr>
                      <w:r>
                        <w:rPr>
                          <w:rFonts w:ascii="News Gothic MT" w:eastAsia="+mn-ea" w:hAnsi="News Gothic MT" w:cs="+mn-cs"/>
                          <w:color w:val="000000"/>
                          <w:kern w:val="24"/>
                          <w:sz w:val="36"/>
                          <w:szCs w:val="36"/>
                        </w:rPr>
                        <w:t>_______________</w:t>
                      </w:r>
                    </w:p>
                    <w:p w:rsidR="00840F25" w:rsidRDefault="00840F25" w:rsidP="00852C91">
                      <w:pPr>
                        <w:pStyle w:val="NormalWeb"/>
                        <w:spacing w:before="0" w:beforeAutospacing="0" w:after="0" w:afterAutospacing="0"/>
                        <w:jc w:val="center"/>
                      </w:pPr>
                    </w:p>
                    <w:p w:rsidR="00840F25" w:rsidRDefault="00840F25" w:rsidP="00852C91">
                      <w:pPr>
                        <w:pStyle w:val="NormalWeb"/>
                        <w:spacing w:before="0" w:beforeAutospacing="0" w:after="0" w:afterAutospacing="0"/>
                        <w:jc w:val="center"/>
                      </w:pPr>
                      <w:r>
                        <w:rPr>
                          <w:rFonts w:ascii="News Gothic MT" w:eastAsia="+mn-ea" w:hAnsi="News Gothic MT" w:cs="+mn-cs"/>
                          <w:color w:val="000000"/>
                          <w:kern w:val="24"/>
                          <w:sz w:val="36"/>
                          <w:szCs w:val="36"/>
                        </w:rPr>
                        <w:t>Spiritual Gift</w:t>
                      </w:r>
                    </w:p>
                    <w:p w:rsidR="00840F25" w:rsidRDefault="00840F25" w:rsidP="00852C91">
                      <w:pPr>
                        <w:pStyle w:val="NormalWeb"/>
                        <w:spacing w:before="0" w:beforeAutospacing="0" w:after="0" w:afterAutospacing="0"/>
                        <w:jc w:val="center"/>
                      </w:pPr>
                      <w:r>
                        <w:rPr>
                          <w:rFonts w:ascii="News Gothic MT" w:eastAsia="+mn-ea" w:hAnsi="News Gothic MT" w:cs="+mn-cs"/>
                          <w:color w:val="000000"/>
                          <w:kern w:val="24"/>
                          <w:sz w:val="36"/>
                          <w:szCs w:val="36"/>
                        </w:rPr>
                        <w:t>_______________</w:t>
                      </w:r>
                    </w:p>
                    <w:p w:rsidR="00840F25" w:rsidRDefault="00840F25" w:rsidP="00852C91">
                      <w:pPr>
                        <w:pStyle w:val="NormalWeb"/>
                        <w:spacing w:before="0" w:beforeAutospacing="0" w:after="0" w:afterAutospacing="0"/>
                        <w:jc w:val="center"/>
                      </w:pPr>
                      <w:r>
                        <w:rPr>
                          <w:rFonts w:ascii="News Gothic MT" w:eastAsia="+mn-ea" w:hAnsi="News Gothic MT" w:cs="+mn-cs"/>
                          <w:color w:val="000000"/>
                          <w:kern w:val="24"/>
                          <w:sz w:val="36"/>
                          <w:szCs w:val="36"/>
                        </w:rPr>
                        <w:t>_______________</w:t>
                      </w:r>
                    </w:p>
                    <w:p w:rsidR="00840F25" w:rsidRDefault="00840F25" w:rsidP="00852C91">
                      <w:pPr>
                        <w:pStyle w:val="NormalWeb"/>
                        <w:spacing w:before="0" w:beforeAutospacing="0" w:after="0" w:afterAutospacing="0"/>
                        <w:jc w:val="center"/>
                      </w:pPr>
                      <w:r>
                        <w:rPr>
                          <w:rFonts w:ascii="News Gothic MT" w:eastAsia="+mn-ea" w:hAnsi="News Gothic MT" w:cs="+mn-cs"/>
                          <w:color w:val="000000"/>
                          <w:kern w:val="24"/>
                          <w:sz w:val="36"/>
                          <w:szCs w:val="36"/>
                        </w:rPr>
                        <w:t>_______________</w:t>
                      </w:r>
                    </w:p>
                  </w:txbxContent>
                </v:textbox>
                <w10:wrap anchorx="margin"/>
              </v:shape>
            </w:pict>
          </mc:Fallback>
        </mc:AlternateContent>
      </w:r>
    </w:p>
    <w:p w:rsidR="00271DDA" w:rsidRDefault="00271DDA" w:rsidP="00271DDA">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rPr>
          <w:rFonts w:ascii="Arial" w:hAnsi="Arial" w:cs="Arial"/>
          <w:sz w:val="24"/>
          <w:szCs w:val="24"/>
          <w:u w:val="single"/>
        </w:rPr>
      </w:pPr>
      <w:r>
        <w:rPr>
          <w:rFonts w:ascii="Arial" w:hAnsi="Arial" w:cs="Arial"/>
          <w:sz w:val="24"/>
          <w:szCs w:val="24"/>
          <w:u w:val="single"/>
        </w:rPr>
        <w:br w:type="page"/>
      </w:r>
    </w:p>
    <w:p w:rsidR="00271DDA" w:rsidRDefault="00271DDA" w:rsidP="00271DDA">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360" w:lineRule="auto"/>
        <w:rPr>
          <w:rFonts w:ascii="Arial" w:hAnsi="Arial" w:cs="Arial"/>
          <w:sz w:val="24"/>
          <w:szCs w:val="24"/>
          <w:u w:val="single"/>
        </w:rPr>
        <w:sectPr w:rsidR="00271DDA" w:rsidSect="00D83F22">
          <w:type w:val="continuous"/>
          <w:pgSz w:w="12240" w:h="15840"/>
          <w:pgMar w:top="1440" w:right="1440" w:bottom="1152" w:left="1440" w:header="1440" w:footer="720" w:gutter="0"/>
          <w:cols w:space="720"/>
          <w:docGrid w:linePitch="299"/>
        </w:sectPr>
      </w:pPr>
    </w:p>
    <w:p w:rsidR="00FF53E5" w:rsidRPr="00142EDF" w:rsidRDefault="00142EDF" w:rsidP="002936F1">
      <w:pPr>
        <w:autoSpaceDE w:val="0"/>
        <w:autoSpaceDN w:val="0"/>
        <w:adjustRightInd w:val="0"/>
        <w:spacing w:after="0" w:line="240" w:lineRule="auto"/>
        <w:jc w:val="center"/>
        <w:rPr>
          <w:rFonts w:ascii="Arial" w:hAnsi="Arial" w:cs="Arial"/>
          <w:sz w:val="24"/>
          <w:szCs w:val="24"/>
          <w:lang w:val="en-CA"/>
        </w:rPr>
      </w:pPr>
      <w:r w:rsidRPr="00142EDF">
        <w:rPr>
          <w:rFonts w:ascii="Arial" w:hAnsi="Arial" w:cs="Arial"/>
          <w:sz w:val="24"/>
          <w:szCs w:val="24"/>
          <w:lang w:val="en-CA"/>
        </w:rPr>
        <w:lastRenderedPageBreak/>
        <w:t>GOD’S WILL/PLAN FOR MY LIFE</w:t>
      </w:r>
    </w:p>
    <w:p w:rsidR="00271DDA" w:rsidRDefault="00271DDA" w:rsidP="002936F1">
      <w:pPr>
        <w:autoSpaceDE w:val="0"/>
        <w:autoSpaceDN w:val="0"/>
        <w:adjustRightInd w:val="0"/>
        <w:spacing w:after="0" w:line="240" w:lineRule="auto"/>
        <w:jc w:val="center"/>
        <w:rPr>
          <w:rFonts w:ascii="Times New Roman" w:hAnsi="Times New Roman" w:cs="Times New Roman"/>
          <w:sz w:val="24"/>
          <w:szCs w:val="24"/>
          <w:lang w:val="en-CA"/>
        </w:rPr>
      </w:pPr>
    </w:p>
    <w:p w:rsidR="00142EDF" w:rsidRPr="00142EDF" w:rsidRDefault="00142EDF" w:rsidP="00142EDF">
      <w:pPr>
        <w:autoSpaceDE w:val="0"/>
        <w:autoSpaceDN w:val="0"/>
        <w:adjustRightInd w:val="0"/>
        <w:spacing w:after="0" w:line="240" w:lineRule="auto"/>
        <w:rPr>
          <w:rFonts w:ascii="Arial" w:hAnsi="Arial" w:cs="Arial"/>
          <w:sz w:val="24"/>
          <w:szCs w:val="24"/>
          <w:lang w:val="en-CA"/>
        </w:rPr>
      </w:pPr>
      <w:r w:rsidRPr="00142EDF">
        <w:rPr>
          <w:rFonts w:ascii="Arial" w:hAnsi="Arial" w:cs="Arial"/>
          <w:sz w:val="24"/>
          <w:szCs w:val="24"/>
          <w:lang w:val="en-CA"/>
        </w:rPr>
        <w:t xml:space="preserve">Based on your Servant Profile, write down suggested ministry ideas in the spaces provided below. Feel free to consult with others to help you with this final </w:t>
      </w:r>
      <w:r>
        <w:rPr>
          <w:rFonts w:ascii="Arial" w:hAnsi="Arial" w:cs="Arial"/>
          <w:sz w:val="24"/>
          <w:szCs w:val="24"/>
          <w:lang w:val="en-CA"/>
        </w:rPr>
        <w:t>plan:</w:t>
      </w:r>
    </w:p>
    <w:p w:rsidR="00271DDA" w:rsidRPr="00142EDF" w:rsidRDefault="00271DDA" w:rsidP="002936F1">
      <w:pPr>
        <w:autoSpaceDE w:val="0"/>
        <w:autoSpaceDN w:val="0"/>
        <w:adjustRightInd w:val="0"/>
        <w:spacing w:after="0" w:line="240" w:lineRule="auto"/>
        <w:jc w:val="center"/>
        <w:rPr>
          <w:rFonts w:ascii="Arial" w:hAnsi="Arial" w:cs="Arial"/>
          <w:sz w:val="24"/>
          <w:szCs w:val="24"/>
          <w:lang w:val="en-CA"/>
        </w:rPr>
      </w:pPr>
    </w:p>
    <w:p w:rsidR="00271DDA" w:rsidRDefault="00271DDA" w:rsidP="002936F1">
      <w:pPr>
        <w:autoSpaceDE w:val="0"/>
        <w:autoSpaceDN w:val="0"/>
        <w:adjustRightInd w:val="0"/>
        <w:spacing w:after="0" w:line="240" w:lineRule="auto"/>
        <w:jc w:val="center"/>
        <w:rPr>
          <w:rFonts w:ascii="Times New Roman" w:hAnsi="Times New Roman" w:cs="Times New Roman"/>
          <w:sz w:val="24"/>
          <w:szCs w:val="24"/>
          <w:lang w:val="en-CA"/>
        </w:rPr>
      </w:pPr>
    </w:p>
    <w:p w:rsidR="00271DDA" w:rsidRDefault="00142EDF" w:rsidP="002936F1">
      <w:pPr>
        <w:autoSpaceDE w:val="0"/>
        <w:autoSpaceDN w:val="0"/>
        <w:adjustRightInd w:val="0"/>
        <w:spacing w:after="0" w:line="240" w:lineRule="auto"/>
        <w:jc w:val="center"/>
        <w:rPr>
          <w:rFonts w:ascii="Times New Roman" w:hAnsi="Times New Roman" w:cs="Times New Roman"/>
          <w:sz w:val="24"/>
          <w:szCs w:val="24"/>
          <w:lang w:val="en-CA"/>
        </w:rPr>
      </w:pPr>
      <w:r>
        <w:rPr>
          <w:rFonts w:ascii="Times New Roman" w:hAnsi="Times New Roman" w:cs="Times New Roman"/>
          <w:noProof/>
          <w:sz w:val="24"/>
          <w:szCs w:val="24"/>
        </w:rPr>
        <w:drawing>
          <wp:inline distT="0" distB="0" distL="0" distR="0" wp14:anchorId="1347BDA9" wp14:editId="4243B664">
            <wp:extent cx="6151245" cy="32004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6766" cy="3203272"/>
                    </a:xfrm>
                    <a:prstGeom prst="rect">
                      <a:avLst/>
                    </a:prstGeom>
                    <a:noFill/>
                  </pic:spPr>
                </pic:pic>
              </a:graphicData>
            </a:graphic>
          </wp:inline>
        </w:drawing>
      </w:r>
    </w:p>
    <w:p w:rsidR="00271DDA" w:rsidRDefault="00271DDA" w:rsidP="00142EDF">
      <w:pPr>
        <w:autoSpaceDE w:val="0"/>
        <w:autoSpaceDN w:val="0"/>
        <w:adjustRightInd w:val="0"/>
        <w:spacing w:after="0" w:line="240" w:lineRule="auto"/>
        <w:rPr>
          <w:rFonts w:ascii="Times New Roman" w:hAnsi="Times New Roman" w:cs="Times New Roman"/>
          <w:sz w:val="24"/>
          <w:szCs w:val="24"/>
          <w:lang w:val="en-CA"/>
        </w:rPr>
      </w:pPr>
    </w:p>
    <w:p w:rsidR="00271DDA" w:rsidRDefault="00271DDA" w:rsidP="002936F1">
      <w:pPr>
        <w:autoSpaceDE w:val="0"/>
        <w:autoSpaceDN w:val="0"/>
        <w:adjustRightInd w:val="0"/>
        <w:spacing w:after="0" w:line="240" w:lineRule="auto"/>
        <w:jc w:val="center"/>
        <w:rPr>
          <w:rFonts w:ascii="Times New Roman" w:hAnsi="Times New Roman" w:cs="Times New Roman"/>
          <w:sz w:val="24"/>
          <w:szCs w:val="24"/>
          <w:lang w:val="en-CA"/>
        </w:rPr>
      </w:pPr>
    </w:p>
    <w:p w:rsidR="00271DDA" w:rsidRDefault="00271DDA" w:rsidP="002936F1">
      <w:pPr>
        <w:autoSpaceDE w:val="0"/>
        <w:autoSpaceDN w:val="0"/>
        <w:adjustRightInd w:val="0"/>
        <w:spacing w:after="0" w:line="240" w:lineRule="auto"/>
        <w:jc w:val="center"/>
        <w:rPr>
          <w:rFonts w:ascii="Times New Roman" w:hAnsi="Times New Roman" w:cs="Times New Roman"/>
          <w:sz w:val="24"/>
          <w:szCs w:val="24"/>
          <w:lang w:val="en-CA"/>
        </w:rPr>
      </w:pPr>
    </w:p>
    <w:p w:rsidR="00271DDA" w:rsidRDefault="00271DDA" w:rsidP="002936F1">
      <w:pPr>
        <w:autoSpaceDE w:val="0"/>
        <w:autoSpaceDN w:val="0"/>
        <w:adjustRightInd w:val="0"/>
        <w:spacing w:after="0" w:line="240" w:lineRule="auto"/>
        <w:jc w:val="center"/>
        <w:rPr>
          <w:rFonts w:ascii="Times New Roman" w:hAnsi="Times New Roman" w:cs="Times New Roman"/>
          <w:sz w:val="24"/>
          <w:szCs w:val="24"/>
          <w:lang w:val="en-CA"/>
        </w:rPr>
      </w:pPr>
    </w:p>
    <w:p w:rsidR="00271DDA" w:rsidRDefault="00271DDA" w:rsidP="002936F1">
      <w:pPr>
        <w:autoSpaceDE w:val="0"/>
        <w:autoSpaceDN w:val="0"/>
        <w:adjustRightInd w:val="0"/>
        <w:spacing w:after="0" w:line="240" w:lineRule="auto"/>
        <w:jc w:val="center"/>
        <w:rPr>
          <w:rFonts w:ascii="Times New Roman" w:hAnsi="Times New Roman" w:cs="Times New Roman"/>
          <w:sz w:val="24"/>
          <w:szCs w:val="24"/>
          <w:lang w:val="en-CA"/>
        </w:rPr>
      </w:pPr>
    </w:p>
    <w:p w:rsidR="00271DDA" w:rsidRDefault="00271DDA" w:rsidP="002936F1">
      <w:pPr>
        <w:autoSpaceDE w:val="0"/>
        <w:autoSpaceDN w:val="0"/>
        <w:adjustRightInd w:val="0"/>
        <w:spacing w:after="0" w:line="240" w:lineRule="auto"/>
        <w:jc w:val="center"/>
        <w:rPr>
          <w:rFonts w:ascii="Times New Roman" w:hAnsi="Times New Roman" w:cs="Times New Roman"/>
          <w:sz w:val="24"/>
          <w:szCs w:val="24"/>
          <w:lang w:val="en-CA"/>
        </w:rPr>
      </w:pPr>
    </w:p>
    <w:p w:rsidR="00271DDA" w:rsidRDefault="00271DDA" w:rsidP="002936F1">
      <w:pPr>
        <w:autoSpaceDE w:val="0"/>
        <w:autoSpaceDN w:val="0"/>
        <w:adjustRightInd w:val="0"/>
        <w:spacing w:after="0" w:line="240" w:lineRule="auto"/>
        <w:jc w:val="center"/>
        <w:rPr>
          <w:rFonts w:ascii="Times New Roman" w:hAnsi="Times New Roman" w:cs="Times New Roman"/>
          <w:sz w:val="24"/>
          <w:szCs w:val="24"/>
          <w:lang w:val="en-CA"/>
        </w:rPr>
      </w:pPr>
    </w:p>
    <w:p w:rsidR="00271DDA" w:rsidRDefault="00271DDA" w:rsidP="002936F1">
      <w:pPr>
        <w:autoSpaceDE w:val="0"/>
        <w:autoSpaceDN w:val="0"/>
        <w:adjustRightInd w:val="0"/>
        <w:spacing w:after="0" w:line="240" w:lineRule="auto"/>
        <w:jc w:val="center"/>
        <w:rPr>
          <w:rFonts w:ascii="Times New Roman" w:hAnsi="Times New Roman" w:cs="Times New Roman"/>
          <w:sz w:val="24"/>
          <w:szCs w:val="24"/>
          <w:lang w:val="en-CA"/>
        </w:rPr>
      </w:pPr>
    </w:p>
    <w:p w:rsidR="00271DDA" w:rsidRDefault="00271DDA" w:rsidP="002936F1">
      <w:pPr>
        <w:autoSpaceDE w:val="0"/>
        <w:autoSpaceDN w:val="0"/>
        <w:adjustRightInd w:val="0"/>
        <w:spacing w:after="0" w:line="240" w:lineRule="auto"/>
        <w:jc w:val="center"/>
        <w:rPr>
          <w:rFonts w:ascii="Times New Roman" w:hAnsi="Times New Roman" w:cs="Times New Roman"/>
          <w:sz w:val="24"/>
          <w:szCs w:val="24"/>
          <w:lang w:val="en-CA"/>
        </w:rPr>
      </w:pPr>
    </w:p>
    <w:p w:rsidR="00271DDA" w:rsidRDefault="00271DDA" w:rsidP="002936F1">
      <w:pPr>
        <w:autoSpaceDE w:val="0"/>
        <w:autoSpaceDN w:val="0"/>
        <w:adjustRightInd w:val="0"/>
        <w:spacing w:after="0" w:line="240" w:lineRule="auto"/>
        <w:jc w:val="center"/>
        <w:rPr>
          <w:rFonts w:ascii="Times New Roman" w:hAnsi="Times New Roman" w:cs="Times New Roman"/>
          <w:sz w:val="24"/>
          <w:szCs w:val="24"/>
          <w:lang w:val="en-CA"/>
        </w:rPr>
      </w:pPr>
    </w:p>
    <w:p w:rsidR="00271DDA" w:rsidRDefault="00271DDA" w:rsidP="002936F1">
      <w:pPr>
        <w:autoSpaceDE w:val="0"/>
        <w:autoSpaceDN w:val="0"/>
        <w:adjustRightInd w:val="0"/>
        <w:spacing w:after="0" w:line="240" w:lineRule="auto"/>
        <w:jc w:val="center"/>
        <w:rPr>
          <w:rFonts w:ascii="Times New Roman" w:hAnsi="Times New Roman" w:cs="Times New Roman"/>
          <w:sz w:val="24"/>
          <w:szCs w:val="24"/>
          <w:lang w:val="en-CA"/>
        </w:rPr>
      </w:pPr>
    </w:p>
    <w:p w:rsidR="00271DDA" w:rsidRDefault="00271DDA" w:rsidP="002936F1">
      <w:pPr>
        <w:autoSpaceDE w:val="0"/>
        <w:autoSpaceDN w:val="0"/>
        <w:adjustRightInd w:val="0"/>
        <w:spacing w:after="0" w:line="240" w:lineRule="auto"/>
        <w:jc w:val="center"/>
        <w:rPr>
          <w:rFonts w:ascii="Times New Roman" w:hAnsi="Times New Roman" w:cs="Times New Roman"/>
          <w:sz w:val="24"/>
          <w:szCs w:val="24"/>
          <w:lang w:val="en-CA"/>
        </w:rPr>
      </w:pPr>
    </w:p>
    <w:p w:rsidR="00271DDA" w:rsidRDefault="00271DDA" w:rsidP="002936F1">
      <w:pPr>
        <w:autoSpaceDE w:val="0"/>
        <w:autoSpaceDN w:val="0"/>
        <w:adjustRightInd w:val="0"/>
        <w:spacing w:after="0" w:line="240" w:lineRule="auto"/>
        <w:jc w:val="center"/>
        <w:rPr>
          <w:rFonts w:ascii="Times New Roman" w:hAnsi="Times New Roman" w:cs="Times New Roman"/>
          <w:sz w:val="24"/>
          <w:szCs w:val="24"/>
          <w:lang w:val="en-CA"/>
        </w:rPr>
      </w:pPr>
    </w:p>
    <w:p w:rsidR="00271DDA" w:rsidRDefault="00271DDA" w:rsidP="002936F1">
      <w:pPr>
        <w:autoSpaceDE w:val="0"/>
        <w:autoSpaceDN w:val="0"/>
        <w:adjustRightInd w:val="0"/>
        <w:spacing w:after="0" w:line="240" w:lineRule="auto"/>
        <w:jc w:val="center"/>
        <w:rPr>
          <w:rFonts w:ascii="Times New Roman" w:hAnsi="Times New Roman" w:cs="Times New Roman"/>
          <w:sz w:val="24"/>
          <w:szCs w:val="24"/>
          <w:lang w:val="en-CA"/>
        </w:rPr>
      </w:pPr>
    </w:p>
    <w:p w:rsidR="00271DDA" w:rsidRDefault="00271DDA" w:rsidP="002936F1">
      <w:pPr>
        <w:autoSpaceDE w:val="0"/>
        <w:autoSpaceDN w:val="0"/>
        <w:adjustRightInd w:val="0"/>
        <w:spacing w:after="0" w:line="240" w:lineRule="auto"/>
        <w:jc w:val="center"/>
        <w:rPr>
          <w:rFonts w:ascii="Times New Roman" w:hAnsi="Times New Roman" w:cs="Times New Roman"/>
          <w:sz w:val="24"/>
          <w:szCs w:val="24"/>
          <w:lang w:val="en-CA"/>
        </w:rPr>
      </w:pPr>
    </w:p>
    <w:p w:rsidR="00BA5587" w:rsidRDefault="00BA5587" w:rsidP="002936F1">
      <w:pPr>
        <w:autoSpaceDE w:val="0"/>
        <w:autoSpaceDN w:val="0"/>
        <w:adjustRightInd w:val="0"/>
        <w:spacing w:after="0" w:line="240" w:lineRule="auto"/>
        <w:jc w:val="center"/>
        <w:rPr>
          <w:rFonts w:ascii="Times New Roman" w:hAnsi="Times New Roman" w:cs="Times New Roman"/>
          <w:sz w:val="24"/>
          <w:szCs w:val="24"/>
          <w:lang w:val="en-CA"/>
        </w:rPr>
      </w:pPr>
    </w:p>
    <w:p w:rsidR="00BA5587" w:rsidRDefault="00BA5587" w:rsidP="002936F1">
      <w:pPr>
        <w:autoSpaceDE w:val="0"/>
        <w:autoSpaceDN w:val="0"/>
        <w:adjustRightInd w:val="0"/>
        <w:spacing w:after="0" w:line="240" w:lineRule="auto"/>
        <w:jc w:val="center"/>
        <w:rPr>
          <w:rFonts w:ascii="Times New Roman" w:hAnsi="Times New Roman" w:cs="Times New Roman"/>
          <w:sz w:val="24"/>
          <w:szCs w:val="24"/>
          <w:lang w:val="en-CA"/>
        </w:rPr>
      </w:pPr>
    </w:p>
    <w:p w:rsidR="00BA5587" w:rsidRDefault="00BA5587" w:rsidP="002936F1">
      <w:pPr>
        <w:autoSpaceDE w:val="0"/>
        <w:autoSpaceDN w:val="0"/>
        <w:adjustRightInd w:val="0"/>
        <w:spacing w:after="0" w:line="240" w:lineRule="auto"/>
        <w:jc w:val="center"/>
        <w:rPr>
          <w:rFonts w:ascii="Times New Roman" w:hAnsi="Times New Roman" w:cs="Times New Roman"/>
          <w:sz w:val="24"/>
          <w:szCs w:val="24"/>
          <w:lang w:val="en-CA"/>
        </w:rPr>
      </w:pPr>
    </w:p>
    <w:p w:rsidR="00271DDA" w:rsidRDefault="00271DDA" w:rsidP="002936F1">
      <w:pPr>
        <w:autoSpaceDE w:val="0"/>
        <w:autoSpaceDN w:val="0"/>
        <w:adjustRightInd w:val="0"/>
        <w:spacing w:after="0" w:line="240" w:lineRule="auto"/>
        <w:jc w:val="center"/>
        <w:rPr>
          <w:rFonts w:ascii="Times New Roman" w:hAnsi="Times New Roman" w:cs="Times New Roman"/>
          <w:sz w:val="24"/>
          <w:szCs w:val="24"/>
          <w:lang w:val="en-CA"/>
        </w:rPr>
      </w:pPr>
    </w:p>
    <w:p w:rsidR="00271DDA" w:rsidRDefault="00271DDA" w:rsidP="002936F1">
      <w:pPr>
        <w:autoSpaceDE w:val="0"/>
        <w:autoSpaceDN w:val="0"/>
        <w:adjustRightInd w:val="0"/>
        <w:spacing w:after="0" w:line="240" w:lineRule="auto"/>
        <w:jc w:val="center"/>
        <w:rPr>
          <w:rFonts w:ascii="Times New Roman" w:hAnsi="Times New Roman" w:cs="Times New Roman"/>
          <w:sz w:val="24"/>
          <w:szCs w:val="24"/>
          <w:lang w:val="en-CA"/>
        </w:rPr>
      </w:pPr>
    </w:p>
    <w:p w:rsidR="00271DDA" w:rsidRDefault="00271DDA" w:rsidP="002936F1">
      <w:pPr>
        <w:autoSpaceDE w:val="0"/>
        <w:autoSpaceDN w:val="0"/>
        <w:adjustRightInd w:val="0"/>
        <w:spacing w:after="0" w:line="240" w:lineRule="auto"/>
        <w:jc w:val="center"/>
        <w:rPr>
          <w:rFonts w:ascii="Times New Roman" w:hAnsi="Times New Roman" w:cs="Times New Roman"/>
          <w:sz w:val="24"/>
          <w:szCs w:val="24"/>
          <w:lang w:val="en-CA"/>
        </w:rPr>
      </w:pPr>
    </w:p>
    <w:p w:rsidR="00271DDA" w:rsidRDefault="00271DDA" w:rsidP="002936F1">
      <w:pPr>
        <w:autoSpaceDE w:val="0"/>
        <w:autoSpaceDN w:val="0"/>
        <w:adjustRightInd w:val="0"/>
        <w:spacing w:after="0" w:line="240" w:lineRule="auto"/>
        <w:jc w:val="center"/>
        <w:rPr>
          <w:rFonts w:ascii="Times New Roman" w:hAnsi="Times New Roman" w:cs="Times New Roman"/>
          <w:sz w:val="24"/>
          <w:szCs w:val="24"/>
          <w:lang w:val="en-CA"/>
        </w:rPr>
      </w:pPr>
    </w:p>
    <w:p w:rsidR="00271DDA" w:rsidRDefault="00271DDA" w:rsidP="002936F1">
      <w:pPr>
        <w:autoSpaceDE w:val="0"/>
        <w:autoSpaceDN w:val="0"/>
        <w:adjustRightInd w:val="0"/>
        <w:spacing w:after="0" w:line="240" w:lineRule="auto"/>
        <w:jc w:val="center"/>
        <w:rPr>
          <w:rFonts w:ascii="Times New Roman" w:hAnsi="Times New Roman" w:cs="Times New Roman"/>
          <w:sz w:val="24"/>
          <w:szCs w:val="24"/>
          <w:lang w:val="en-CA"/>
        </w:rPr>
      </w:pPr>
    </w:p>
    <w:p w:rsidR="002936F1" w:rsidRPr="002936F1" w:rsidRDefault="002936F1" w:rsidP="002936F1">
      <w:pPr>
        <w:autoSpaceDE w:val="0"/>
        <w:autoSpaceDN w:val="0"/>
        <w:adjustRightInd w:val="0"/>
        <w:spacing w:after="0" w:line="240" w:lineRule="auto"/>
        <w:jc w:val="center"/>
        <w:rPr>
          <w:rFonts w:ascii="Arial" w:hAnsi="Arial" w:cs="Arial"/>
        </w:rPr>
      </w:pPr>
      <w:r w:rsidRPr="002936F1">
        <w:rPr>
          <w:rFonts w:ascii="Times New Roman" w:hAnsi="Times New Roman" w:cs="Times New Roman"/>
          <w:sz w:val="24"/>
          <w:szCs w:val="24"/>
          <w:lang w:val="en-CA"/>
        </w:rPr>
        <w:lastRenderedPageBreak/>
        <w:fldChar w:fldCharType="begin"/>
      </w:r>
      <w:r w:rsidRPr="002936F1">
        <w:rPr>
          <w:rFonts w:ascii="Times New Roman" w:hAnsi="Times New Roman" w:cs="Times New Roman"/>
          <w:sz w:val="24"/>
          <w:szCs w:val="24"/>
          <w:lang w:val="en-CA"/>
        </w:rPr>
        <w:instrText xml:space="preserve"> SEQ CHAPTER \h \r 1</w:instrText>
      </w:r>
      <w:r w:rsidRPr="002936F1">
        <w:rPr>
          <w:rFonts w:ascii="Times New Roman" w:hAnsi="Times New Roman" w:cs="Times New Roman"/>
          <w:sz w:val="24"/>
          <w:szCs w:val="24"/>
          <w:lang w:val="en-CA"/>
        </w:rPr>
        <w:fldChar w:fldCharType="end"/>
      </w:r>
      <w:r w:rsidRPr="002936F1">
        <w:rPr>
          <w:rFonts w:ascii="Arial" w:hAnsi="Arial" w:cs="Arial"/>
          <w:b/>
          <w:bCs/>
          <w:sz w:val="28"/>
          <w:szCs w:val="28"/>
        </w:rPr>
        <w:t>SPIRITUAL GIFT DESCRIPTIONS</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ab/>
      </w: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b/>
          <w:bCs/>
        </w:rPr>
        <w:t>ADMINISTRATION</w:t>
      </w:r>
      <w:r w:rsidRPr="002936F1">
        <w:rPr>
          <w:rFonts w:ascii="Arial" w:hAnsi="Arial" w:cs="Arial"/>
        </w:rPr>
        <w:t xml:space="preserve"> (Gk. </w:t>
      </w:r>
      <w:r w:rsidRPr="008E7712">
        <w:rPr>
          <w:rFonts w:ascii="Arial" w:hAnsi="Arial" w:cs="Arial"/>
          <w:i/>
        </w:rPr>
        <w:t>kubernesis</w:t>
      </w:r>
      <w:r w:rsidRPr="002936F1">
        <w:rPr>
          <w:rFonts w:ascii="Arial" w:hAnsi="Arial" w:cs="Arial"/>
        </w:rPr>
        <w:t>)</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Literal Meaning: To pilot a ship</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Description: The gift of Administration is the divine enablement to understand what makes an organization function, and the special ability to plan and execute procedures that accomplish the goals of the ministry.  </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b/>
          <w:bCs/>
        </w:rPr>
      </w:pPr>
      <w:r w:rsidRPr="002936F1">
        <w:rPr>
          <w:rFonts w:ascii="Arial" w:hAnsi="Arial" w:cs="Arial"/>
        </w:rPr>
        <w:t>References: 1 Cor. 12:28; Ex. 18:13-26; Acts 6:1-7</w:t>
      </w:r>
    </w:p>
    <w:p w:rsidR="002936F1" w:rsidRPr="002936F1" w:rsidRDefault="002936F1" w:rsidP="002936F1">
      <w:pPr>
        <w:autoSpaceDE w:val="0"/>
        <w:autoSpaceDN w:val="0"/>
        <w:adjustRightInd w:val="0"/>
        <w:spacing w:after="0" w:line="240" w:lineRule="auto"/>
        <w:rPr>
          <w:rFonts w:ascii="Arial" w:hAnsi="Arial" w:cs="Arial"/>
          <w:b/>
          <w:bCs/>
        </w:rPr>
      </w:pPr>
    </w:p>
    <w:p w:rsidR="002936F1" w:rsidRPr="002936F1" w:rsidRDefault="002936F1" w:rsidP="002936F1">
      <w:pPr>
        <w:autoSpaceDE w:val="0"/>
        <w:autoSpaceDN w:val="0"/>
        <w:adjustRightInd w:val="0"/>
        <w:spacing w:after="0" w:line="240" w:lineRule="auto"/>
        <w:rPr>
          <w:rFonts w:ascii="Arial" w:hAnsi="Arial" w:cs="Arial"/>
          <w:b/>
          <w:bCs/>
        </w:rPr>
      </w:pPr>
      <w:r w:rsidRPr="002936F1">
        <w:rPr>
          <w:rFonts w:ascii="Arial" w:hAnsi="Arial" w:cs="Arial"/>
        </w:rPr>
        <w:t xml:space="preserve">Examples: Moses set up an organizational system to address challenges in the wilderness. </w:t>
      </w:r>
    </w:p>
    <w:p w:rsidR="002936F1" w:rsidRPr="002936F1" w:rsidRDefault="002936F1" w:rsidP="002936F1">
      <w:pPr>
        <w:autoSpaceDE w:val="0"/>
        <w:autoSpaceDN w:val="0"/>
        <w:adjustRightInd w:val="0"/>
        <w:spacing w:after="0" w:line="240" w:lineRule="auto"/>
        <w:rPr>
          <w:rFonts w:ascii="Arial" w:hAnsi="Arial" w:cs="Arial"/>
          <w:b/>
          <w:bCs/>
        </w:rPr>
      </w:pPr>
    </w:p>
    <w:p w:rsidR="002936F1" w:rsidRPr="002936F1" w:rsidRDefault="002936F1" w:rsidP="002936F1">
      <w:pPr>
        <w:autoSpaceDE w:val="0"/>
        <w:autoSpaceDN w:val="0"/>
        <w:adjustRightInd w:val="0"/>
        <w:spacing w:after="0" w:line="240" w:lineRule="auto"/>
        <w:rPr>
          <w:rFonts w:ascii="Arial" w:hAnsi="Arial" w:cs="Arial"/>
          <w:b/>
          <w:bCs/>
        </w:rPr>
      </w:pPr>
    </w:p>
    <w:p w:rsidR="002936F1" w:rsidRPr="002936F1" w:rsidRDefault="002936F1" w:rsidP="002936F1">
      <w:pPr>
        <w:autoSpaceDE w:val="0"/>
        <w:autoSpaceDN w:val="0"/>
        <w:adjustRightInd w:val="0"/>
        <w:spacing w:after="0" w:line="240" w:lineRule="auto"/>
        <w:rPr>
          <w:rFonts w:ascii="Arial" w:hAnsi="Arial" w:cs="Arial"/>
          <w:b/>
          <w:bCs/>
        </w:rPr>
      </w:pPr>
      <w:r w:rsidRPr="002936F1">
        <w:rPr>
          <w:rFonts w:ascii="Arial" w:hAnsi="Arial" w:cs="Arial"/>
          <w:b/>
          <w:bCs/>
        </w:rPr>
        <w:t xml:space="preserve">APOSTLESHIP </w:t>
      </w:r>
      <w:r w:rsidRPr="002936F1">
        <w:rPr>
          <w:rFonts w:ascii="Arial" w:hAnsi="Arial" w:cs="Arial"/>
        </w:rPr>
        <w:t>(Gk</w:t>
      </w:r>
      <w:r w:rsidRPr="008E7712">
        <w:rPr>
          <w:rFonts w:ascii="Arial" w:hAnsi="Arial" w:cs="Arial"/>
          <w:i/>
        </w:rPr>
        <w:t>. apostolos</w:t>
      </w:r>
      <w:r w:rsidRPr="002936F1">
        <w:rPr>
          <w:rFonts w:ascii="Arial" w:hAnsi="Arial" w:cs="Arial"/>
        </w:rPr>
        <w:t>)</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Literal Meaning: To be sent out</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Description: The gift of Apostleship is the divine ability to start and oversee the development of new churches or ministries.  </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References: 1 Cor. 12:28-29; Eph. 4:11-12; Rom. 1:5; Acts 13:2-3</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Examples: Paul pioneered new churches in Asia Minor and Greece.</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b/>
          <w:bCs/>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b/>
          <w:bCs/>
        </w:rPr>
        <w:t xml:space="preserve">CRAFTING/CRAFTSMANSHIP </w:t>
      </w:r>
      <w:r w:rsidRPr="002936F1">
        <w:rPr>
          <w:rFonts w:ascii="Arial" w:hAnsi="Arial" w:cs="Arial"/>
        </w:rPr>
        <w:t xml:space="preserve">(Heb. </w:t>
      </w:r>
      <w:r w:rsidRPr="008E7712">
        <w:rPr>
          <w:rFonts w:ascii="Arial" w:hAnsi="Arial" w:cs="Arial"/>
          <w:i/>
        </w:rPr>
        <w:t>melakah</w:t>
      </w:r>
      <w:r w:rsidRPr="002936F1">
        <w:rPr>
          <w:rFonts w:ascii="Arial" w:hAnsi="Arial" w:cs="Arial"/>
          <w:b/>
          <w:bCs/>
        </w:rPr>
        <w:t>)</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Literal Meaning: To craft, design, build</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Description: The gift of Crafting is the divine enablement to creatively design and/or construct items to be used for ministry.</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References: Ex. 31:3; 35:31-35; Acts 9:36-39; 2 Kings 22:5-6</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Examples: Bezaleel crafted the furnishings in the sanctuary.</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b/>
          <w:bCs/>
        </w:rPr>
        <w:t>CREATIVE COMMUNICATION</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Literal Meaning: To creatively/artistically communicate</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Description: The gift of Creative Communication is the divine enablement to communicate God’s truth through a variety of art forms such as drama, writing, art, music, etc.</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References:  Ps. 150:3-5; Mark 4:2</w:t>
      </w:r>
      <w:r w:rsidR="00BA5587" w:rsidRPr="002936F1">
        <w:rPr>
          <w:rFonts w:ascii="Arial" w:hAnsi="Arial" w:cs="Arial"/>
        </w:rPr>
        <w:t>, 33</w:t>
      </w:r>
    </w:p>
    <w:p w:rsid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Examples:  Musicians played trumpets, stringed instruments and cymbals in worship.</w:t>
      </w:r>
    </w:p>
    <w:p w:rsidR="003110AD" w:rsidRDefault="003110AD" w:rsidP="002936F1">
      <w:pPr>
        <w:autoSpaceDE w:val="0"/>
        <w:autoSpaceDN w:val="0"/>
        <w:adjustRightInd w:val="0"/>
        <w:spacing w:after="0" w:line="240" w:lineRule="auto"/>
        <w:rPr>
          <w:rFonts w:ascii="Arial" w:hAnsi="Arial" w:cs="Arial"/>
        </w:rPr>
      </w:pPr>
    </w:p>
    <w:p w:rsidR="003110AD" w:rsidRPr="002936F1" w:rsidRDefault="003110AD"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b/>
          <w:bCs/>
        </w:rPr>
      </w:pPr>
      <w:r w:rsidRPr="002936F1">
        <w:rPr>
          <w:rFonts w:ascii="Arial" w:hAnsi="Arial" w:cs="Arial"/>
          <w:b/>
          <w:bCs/>
        </w:rPr>
        <w:lastRenderedPageBreak/>
        <w:t xml:space="preserve">DISCERNMENT </w:t>
      </w:r>
      <w:r w:rsidRPr="002936F1">
        <w:rPr>
          <w:rFonts w:ascii="Arial" w:hAnsi="Arial" w:cs="Arial"/>
        </w:rPr>
        <w:t xml:space="preserve">(Gk. </w:t>
      </w:r>
      <w:r w:rsidRPr="008E7712">
        <w:rPr>
          <w:rFonts w:ascii="Arial" w:hAnsi="Arial" w:cs="Arial"/>
          <w:i/>
        </w:rPr>
        <w:t>diakrisis</w:t>
      </w:r>
      <w:r w:rsidRPr="002936F1">
        <w:rPr>
          <w:rFonts w:ascii="Arial" w:hAnsi="Arial" w:cs="Arial"/>
        </w:rPr>
        <w:t>)</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Literal Meaning: To separate or make a distinction, distinguish, differentiate</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Description: The gift of Discernment is the divine enablement to distinguish between truth and error.  It is able to discern the spirits, differentiating between good and evil, right and wrong.</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References: 1 Cor. 12:10; Acts 5:1-4; Matt. 16:21-23</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Examples:  Peter discerned that Ananias and Sapphira were liars.</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b/>
          <w:bCs/>
        </w:rPr>
        <w:t>ENCOURAGEMENT</w:t>
      </w:r>
      <w:r w:rsidRPr="002936F1">
        <w:rPr>
          <w:rFonts w:ascii="Arial" w:hAnsi="Arial" w:cs="Arial"/>
        </w:rPr>
        <w:t xml:space="preserve"> (Gk. </w:t>
      </w:r>
      <w:r w:rsidRPr="008E7712">
        <w:rPr>
          <w:rFonts w:ascii="Arial" w:hAnsi="Arial" w:cs="Arial"/>
          <w:i/>
        </w:rPr>
        <w:t>paraklesis</w:t>
      </w:r>
      <w:r w:rsidRPr="002936F1">
        <w:rPr>
          <w:rFonts w:ascii="Arial" w:hAnsi="Arial" w:cs="Arial"/>
        </w:rPr>
        <w:t>)</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Literal Meaning: To come along side of</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Description: The gift of Encouragement is the divine enablement to strengthen, comfort, or help to action those who are discouraged or wavering in their faith.  </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References: Rom. 12:8; Acts 11:22-24; Acts 9:26,27; 15:30-32; 2 Tim. 4:9-11</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Examples: Barnabas was known as “the son of encouragement.”  He supported Paul when everyone else deserted him. </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b/>
          <w:bCs/>
        </w:rPr>
        <w:t>EVANGELISM</w:t>
      </w:r>
      <w:r w:rsidRPr="002936F1">
        <w:rPr>
          <w:rFonts w:ascii="Arial" w:hAnsi="Arial" w:cs="Arial"/>
        </w:rPr>
        <w:t xml:space="preserve"> (Gk. </w:t>
      </w:r>
      <w:r w:rsidRPr="008E7712">
        <w:rPr>
          <w:rFonts w:ascii="Arial" w:hAnsi="Arial" w:cs="Arial"/>
          <w:i/>
        </w:rPr>
        <w:t>euangelion</w:t>
      </w:r>
      <w:r w:rsidRPr="002936F1">
        <w:rPr>
          <w:rFonts w:ascii="Arial" w:hAnsi="Arial" w:cs="Arial"/>
        </w:rPr>
        <w:t>)</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Literal Meaning: To bring good news</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Description: The gift of Evangelism is the divine enablement to effectively communicate the gospel to unbelievers so they respond in faith and move toward discipleship.  </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References: Eph. 4:11; Acts 8:5-12, 26-40; Luke 19:1-10; Rev. 14:6</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Examples: Philip, a deacon, conducted public evangelistic meetings in Samaria and witnessed one on one to the Ethiopian.  </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b/>
          <w:bCs/>
        </w:rPr>
        <w:t>FAITH</w:t>
      </w:r>
      <w:r w:rsidRPr="002936F1">
        <w:rPr>
          <w:rFonts w:ascii="Arial" w:hAnsi="Arial" w:cs="Arial"/>
        </w:rPr>
        <w:t xml:space="preserve"> (Gk. </w:t>
      </w:r>
      <w:r w:rsidRPr="008E7712">
        <w:rPr>
          <w:rFonts w:ascii="Arial" w:hAnsi="Arial" w:cs="Arial"/>
          <w:i/>
        </w:rPr>
        <w:t>pistis</w:t>
      </w:r>
      <w:r w:rsidRPr="002936F1">
        <w:rPr>
          <w:rFonts w:ascii="Arial" w:hAnsi="Arial" w:cs="Arial"/>
        </w:rPr>
        <w:t>)</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Literal Meaning: To trust, have confidence, believe</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Description: The gift of Faith is the divine enablement to act on God’s promises with confidence and unwavering belief in God’s ability to fulfill Divine purposes.</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References: 1 Cor. 12:9; 13:2; Heb. 11:1,6; Rom. 4:18-21</w:t>
      </w:r>
    </w:p>
    <w:p w:rsidR="002936F1" w:rsidRPr="002936F1" w:rsidRDefault="002936F1" w:rsidP="002936F1">
      <w:pPr>
        <w:autoSpaceDE w:val="0"/>
        <w:autoSpaceDN w:val="0"/>
        <w:adjustRightInd w:val="0"/>
        <w:spacing w:after="0" w:line="240" w:lineRule="auto"/>
        <w:rPr>
          <w:rFonts w:ascii="Arial" w:hAnsi="Arial" w:cs="Arial"/>
        </w:rPr>
      </w:pPr>
    </w:p>
    <w:p w:rsid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Examples: Abraham believed God would give him a son, even though he was 100 years old. </w:t>
      </w:r>
    </w:p>
    <w:p w:rsidR="003110AD" w:rsidRDefault="003110AD"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 </w:t>
      </w:r>
    </w:p>
    <w:p w:rsidR="002936F1" w:rsidRPr="002936F1" w:rsidRDefault="002936F1" w:rsidP="002936F1">
      <w:pPr>
        <w:autoSpaceDE w:val="0"/>
        <w:autoSpaceDN w:val="0"/>
        <w:adjustRightInd w:val="0"/>
        <w:spacing w:after="0" w:line="240" w:lineRule="auto"/>
        <w:rPr>
          <w:rFonts w:ascii="Arial" w:hAnsi="Arial" w:cs="Arial"/>
        </w:rPr>
      </w:pPr>
      <w:bookmarkStart w:id="0" w:name="_GoBack"/>
      <w:bookmarkEnd w:id="0"/>
      <w:r w:rsidRPr="002936F1">
        <w:rPr>
          <w:rFonts w:ascii="Arial" w:hAnsi="Arial" w:cs="Arial"/>
          <w:b/>
          <w:bCs/>
        </w:rPr>
        <w:lastRenderedPageBreak/>
        <w:t>GIVING</w:t>
      </w:r>
      <w:r w:rsidRPr="002936F1">
        <w:rPr>
          <w:rFonts w:ascii="Arial" w:hAnsi="Arial" w:cs="Arial"/>
        </w:rPr>
        <w:t xml:space="preserve"> (Gk. </w:t>
      </w:r>
      <w:r w:rsidRPr="008E7712">
        <w:rPr>
          <w:rFonts w:ascii="Arial" w:hAnsi="Arial" w:cs="Arial"/>
          <w:i/>
        </w:rPr>
        <w:t>metadidomi</w:t>
      </w:r>
      <w:r w:rsidRPr="002936F1">
        <w:rPr>
          <w:rFonts w:ascii="Arial" w:hAnsi="Arial" w:cs="Arial"/>
        </w:rPr>
        <w:t>)</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Literal Meaning: To give part of, share</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Description: The gift of Giving is the divine enablement to contribute money and resources to the work of the Lord with cheerfulness and liberality.  People with this gift do not ask “How much money do I need to give to God?” but, “How much money do I need to live on?”</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References: Rom. 12:8; 2 Cor. 8:1-3; 9:5-7; Luke 21:1-4</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Examples: The Macedonians gave liberally out of their poverty.  The widow gave all she had.  </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b/>
          <w:bCs/>
        </w:rPr>
        <w:t>HEALING</w:t>
      </w:r>
      <w:r w:rsidRPr="002936F1">
        <w:rPr>
          <w:rFonts w:ascii="Arial" w:hAnsi="Arial" w:cs="Arial"/>
        </w:rPr>
        <w:t xml:space="preserve"> (Gk</w:t>
      </w:r>
      <w:r w:rsidRPr="008E7712">
        <w:rPr>
          <w:rFonts w:ascii="Arial" w:hAnsi="Arial" w:cs="Arial"/>
          <w:i/>
        </w:rPr>
        <w:t>. iamaton</w:t>
      </w:r>
      <w:r w:rsidRPr="002936F1">
        <w:rPr>
          <w:rFonts w:ascii="Arial" w:hAnsi="Arial" w:cs="Arial"/>
        </w:rPr>
        <w:t>)</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Literal Meaning: To restore to health</w:t>
      </w: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Note: The word is actually plural, “healings,” which indicate that different kinds of healings are possible with this gift (i.e., emotional, relational, spiritual, physical, etc.).</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Description: The gift of Healing is the divine enablement to be God’s means for restoring people to health and wholeness.</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References: 1 Cor. 12:9, 28,30; Acts 3:1-16; Mark 2:1-12; Luke 4:18,19</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Examples: Jesus healed the sick, blind, brokenhearted, oppressed.  </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b/>
          <w:bCs/>
        </w:rPr>
        <w:t>HELPS</w:t>
      </w:r>
      <w:r w:rsidRPr="002936F1">
        <w:rPr>
          <w:rFonts w:ascii="Arial" w:hAnsi="Arial" w:cs="Arial"/>
        </w:rPr>
        <w:t xml:space="preserve"> (Gk. </w:t>
      </w:r>
      <w:r w:rsidRPr="008E7712">
        <w:rPr>
          <w:rFonts w:ascii="Arial" w:hAnsi="Arial" w:cs="Arial"/>
          <w:i/>
        </w:rPr>
        <w:t>antilampsis</w:t>
      </w:r>
      <w:r w:rsidRPr="002936F1">
        <w:rPr>
          <w:rFonts w:ascii="Arial" w:hAnsi="Arial" w:cs="Arial"/>
        </w:rPr>
        <w:t xml:space="preserve"> or </w:t>
      </w:r>
      <w:r w:rsidRPr="008E7712">
        <w:rPr>
          <w:rFonts w:ascii="Arial" w:hAnsi="Arial" w:cs="Arial"/>
          <w:i/>
        </w:rPr>
        <w:t>diakonia</w:t>
      </w:r>
      <w:r w:rsidRPr="002936F1">
        <w:rPr>
          <w:rFonts w:ascii="Arial" w:hAnsi="Arial" w:cs="Arial"/>
        </w:rPr>
        <w:t>)</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Literal Meaning: To take someone’s part or place, help, come to the aide of, serve</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Description: The gift of Helps is the divine enablement to accomplish practical and necessary tasks which free-up, support, and meet the needs of others.  </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References: 1 Cor. 12:28; Rom. 12:7; Acts 6:1-4; Rom. 16:1-2</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Examples:  Deacons distributed food and clothing to the needy so the apostles could focus on prayer and the preaching of the word.  </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b/>
          <w:bCs/>
        </w:rPr>
        <w:t>HOSPITALITY</w:t>
      </w:r>
      <w:r w:rsidRPr="002936F1">
        <w:rPr>
          <w:rFonts w:ascii="Arial" w:hAnsi="Arial" w:cs="Arial"/>
        </w:rPr>
        <w:t xml:space="preserve"> (Gk. </w:t>
      </w:r>
      <w:r w:rsidRPr="008E7712">
        <w:rPr>
          <w:rFonts w:ascii="Arial" w:hAnsi="Arial" w:cs="Arial"/>
          <w:i/>
        </w:rPr>
        <w:t>philoxenia</w:t>
      </w:r>
      <w:r w:rsidRPr="002936F1">
        <w:rPr>
          <w:rFonts w:ascii="Arial" w:hAnsi="Arial" w:cs="Arial"/>
        </w:rPr>
        <w:t>)</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Literal Meaning: To be kind to strangers, outsiders, guests</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Description: The gift of Hospitality is the divine enablement to care for people by providing fellowship, food, and shelter.  </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References: 1 Peter 4:9-10; Rom.12:13; Heb. 13:1-2; Gen. 18:1-22; 19:1-3; Lk. 24:28-32</w:t>
      </w:r>
    </w:p>
    <w:p w:rsid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Examples: Abraham entertained three guests, not knowing they were Jesus and two angels. </w:t>
      </w:r>
    </w:p>
    <w:p w:rsidR="003110AD" w:rsidRDefault="003110AD"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 </w:t>
      </w: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b/>
          <w:bCs/>
        </w:rPr>
        <w:lastRenderedPageBreak/>
        <w:t xml:space="preserve">INTERCESSION </w:t>
      </w:r>
      <w:r w:rsidRPr="002936F1">
        <w:rPr>
          <w:rFonts w:ascii="Arial" w:hAnsi="Arial" w:cs="Arial"/>
        </w:rPr>
        <w:t xml:space="preserve">(Gk. </w:t>
      </w:r>
      <w:r w:rsidRPr="008E7712">
        <w:rPr>
          <w:rFonts w:ascii="Arial" w:hAnsi="Arial" w:cs="Arial"/>
          <w:i/>
        </w:rPr>
        <w:t>entuxis</w:t>
      </w:r>
      <w:r w:rsidRPr="002936F1">
        <w:rPr>
          <w:rFonts w:ascii="Arial" w:hAnsi="Arial" w:cs="Arial"/>
        </w:rPr>
        <w:t>)</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Literal Meaning: To plead on behalf of someone</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Description: The gift of Intercession is the divine enablement to consistently pray on behalf of and for others, seeing frequent and specific results.  </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References: Rom. 8:26-27; John 17:9-26; Heb. 7:25; Col. 1:9-12; 4:12-13; 1 Tim. 2:1-2</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Examples: Jesus “ever lives to make intercession for us.”</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b/>
          <w:bCs/>
        </w:rPr>
        <w:t xml:space="preserve">INTERPRETATION </w:t>
      </w:r>
      <w:r w:rsidRPr="002936F1">
        <w:rPr>
          <w:rFonts w:ascii="Arial" w:hAnsi="Arial" w:cs="Arial"/>
        </w:rPr>
        <w:t xml:space="preserve">(Gk. </w:t>
      </w:r>
      <w:r w:rsidRPr="008E7712">
        <w:rPr>
          <w:rFonts w:ascii="Arial" w:hAnsi="Arial" w:cs="Arial"/>
          <w:i/>
        </w:rPr>
        <w:t>hermaneia</w:t>
      </w:r>
      <w:r w:rsidRPr="002936F1">
        <w:rPr>
          <w:rFonts w:ascii="Arial" w:hAnsi="Arial" w:cs="Arial"/>
        </w:rPr>
        <w:t>)</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Literal Meaning: To translate, interpret</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Description: The gift of Interpretation is the divine enablement to make known to a group of believers the meaning of the message of another person speaking in a foreign language.</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References: 1 Cor. 12:10; 14:5; 14:26-28; Ex. 4:10-16; Dan. 2:26-28; 4:8,9,18</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Examples: Aaron interpreted for Moses so the Egyptians could understand in their own language. </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b/>
          <w:bCs/>
        </w:rPr>
        <w:t>KNOWLEDGE</w:t>
      </w:r>
      <w:r w:rsidRPr="002936F1">
        <w:rPr>
          <w:rFonts w:ascii="Arial" w:hAnsi="Arial" w:cs="Arial"/>
        </w:rPr>
        <w:t xml:space="preserve"> (Gk. </w:t>
      </w:r>
      <w:r w:rsidRPr="008E7712">
        <w:rPr>
          <w:rFonts w:ascii="Arial" w:hAnsi="Arial" w:cs="Arial"/>
          <w:i/>
        </w:rPr>
        <w:t>gnosis</w:t>
      </w:r>
      <w:r w:rsidRPr="002936F1">
        <w:rPr>
          <w:rFonts w:ascii="Arial" w:hAnsi="Arial" w:cs="Arial"/>
        </w:rPr>
        <w:t>)</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Literal Meaning: To know</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Description: The gift of Knowledge is the divine enablement to bring truth to the body through Biblical insight.  </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References: 1 Cor. 12:8; 2:9-14; Rom. 11:33; 15:14; 1 Cor. 1:5; 13:2; 2 Cor. 4:6; Eph. 3:18,19; Phil. 1:9; Col. 1:9,10; 1 Tim. 2:4; 2 Tim. 3:7; 2 Pet. 1:5,6</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Examples: The Holy Spirit imparts knowledge to us; reveals insights into the mind of God.</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b/>
          <w:bCs/>
        </w:rPr>
        <w:t>LEADERSHIP</w:t>
      </w:r>
      <w:r w:rsidRPr="002936F1">
        <w:rPr>
          <w:rFonts w:ascii="Arial" w:hAnsi="Arial" w:cs="Arial"/>
        </w:rPr>
        <w:t xml:space="preserve"> (Gk. </w:t>
      </w:r>
      <w:r w:rsidRPr="008E7712">
        <w:rPr>
          <w:rFonts w:ascii="Arial" w:hAnsi="Arial" w:cs="Arial"/>
          <w:i/>
        </w:rPr>
        <w:t>proistami</w:t>
      </w:r>
      <w:r w:rsidRPr="002936F1">
        <w:rPr>
          <w:rFonts w:ascii="Arial" w:hAnsi="Arial" w:cs="Arial"/>
        </w:rPr>
        <w:t>)</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tabs>
          <w:tab w:val="left" w:pos="720"/>
          <w:tab w:val="left" w:pos="1440"/>
          <w:tab w:val="left" w:pos="2160"/>
          <w:tab w:val="left" w:pos="2880"/>
        </w:tabs>
        <w:autoSpaceDE w:val="0"/>
        <w:autoSpaceDN w:val="0"/>
        <w:adjustRightInd w:val="0"/>
        <w:spacing w:after="0" w:line="240" w:lineRule="auto"/>
        <w:ind w:left="3312" w:hanging="3312"/>
        <w:rPr>
          <w:rFonts w:ascii="Arial" w:hAnsi="Arial" w:cs="Arial"/>
        </w:rPr>
      </w:pPr>
      <w:r w:rsidRPr="002936F1">
        <w:rPr>
          <w:rFonts w:ascii="Arial" w:hAnsi="Arial" w:cs="Arial"/>
        </w:rPr>
        <w:t>Literal Meaning: To stand before</w:t>
      </w:r>
      <w:r w:rsidRPr="002936F1">
        <w:rPr>
          <w:rFonts w:ascii="Arial" w:hAnsi="Arial" w:cs="Arial"/>
        </w:rPr>
        <w:tab/>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Description: The gift of leadership is the divine enablement to create vision, motivate, and direct people to harmoniously accomplish the purposes of God.  </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References: Rom. 12:8; Heb. 13:17; Luke 22:25-26; Gen. 33:14; Ex. 13:21; Ps. 139:10,24; Isa. 40:11; 55:4; Rev.7:17</w:t>
      </w:r>
    </w:p>
    <w:p w:rsidR="002936F1" w:rsidRPr="002936F1" w:rsidRDefault="002936F1" w:rsidP="002936F1">
      <w:pPr>
        <w:autoSpaceDE w:val="0"/>
        <w:autoSpaceDN w:val="0"/>
        <w:adjustRightInd w:val="0"/>
        <w:spacing w:after="0" w:line="240" w:lineRule="auto"/>
        <w:rPr>
          <w:rFonts w:ascii="Arial" w:hAnsi="Arial" w:cs="Arial"/>
        </w:rPr>
      </w:pPr>
    </w:p>
    <w:p w:rsid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Examples: Nehemiah provided leadership for the rebuilding of Jerusalem’s walls, and for spiritual restoration as well.  </w:t>
      </w:r>
    </w:p>
    <w:p w:rsidR="003110AD" w:rsidRPr="002936F1" w:rsidRDefault="003110AD"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b/>
          <w:bCs/>
        </w:rPr>
        <w:lastRenderedPageBreak/>
        <w:t>MERCY</w:t>
      </w:r>
      <w:r w:rsidRPr="002936F1">
        <w:rPr>
          <w:rFonts w:ascii="Arial" w:hAnsi="Arial" w:cs="Arial"/>
        </w:rPr>
        <w:t xml:space="preserve"> (Gk. </w:t>
      </w:r>
      <w:r w:rsidRPr="008E7712">
        <w:rPr>
          <w:rFonts w:ascii="Arial" w:hAnsi="Arial" w:cs="Arial"/>
          <w:i/>
        </w:rPr>
        <w:t>eleos</w:t>
      </w:r>
      <w:r w:rsidRPr="002936F1">
        <w:rPr>
          <w:rFonts w:ascii="Arial" w:hAnsi="Arial" w:cs="Arial"/>
        </w:rPr>
        <w:t>)</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Literal Meaning: To have compassion</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Description: The gift of Mercy is the divine enablement to cheerfully and practically help those who are suffering or are in need (i.e. compassion moved to action).  </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References:  Rom. 12:8; Matt. 5:7; 9:35,36; Mark 10:46-52</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Examples: Jesus exhibited mercy and compassion on blind Bartimaeus. </w:t>
      </w: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 </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b/>
          <w:bCs/>
        </w:rPr>
        <w:t>MIRACLES</w:t>
      </w:r>
      <w:r w:rsidRPr="002936F1">
        <w:rPr>
          <w:rFonts w:ascii="Arial" w:hAnsi="Arial" w:cs="Arial"/>
        </w:rPr>
        <w:t xml:space="preserve"> (Gk. </w:t>
      </w:r>
      <w:r w:rsidRPr="008E7712">
        <w:rPr>
          <w:rFonts w:ascii="Arial" w:hAnsi="Arial" w:cs="Arial"/>
          <w:i/>
        </w:rPr>
        <w:t>dunamis</w:t>
      </w:r>
      <w:r w:rsidRPr="002936F1">
        <w:rPr>
          <w:rFonts w:ascii="Arial" w:hAnsi="Arial" w:cs="Arial"/>
        </w:rPr>
        <w:t>)</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Literal Meaning: To do powerful, miraculous deeds</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Description: The gift of Miracles is the divine enablement to authenticate the ministry and message of God through mighty works and unusual interventions which glorify God.  </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References: 1 Cor. 12:10, 28-29; John 2:1-11; Luke 5:1-11; Acts 2:22; 8:13; 19:11; Heb. 2:4</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Examples:  Philip performed mighty miracles; Paul’s handkerchiefs healed the sick.  </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b/>
          <w:bCs/>
        </w:rPr>
        <w:t>PROPHECY</w:t>
      </w:r>
      <w:r w:rsidRPr="002936F1">
        <w:rPr>
          <w:rFonts w:ascii="Arial" w:hAnsi="Arial" w:cs="Arial"/>
        </w:rPr>
        <w:t xml:space="preserve"> (Gk. </w:t>
      </w:r>
      <w:r w:rsidRPr="008E7712">
        <w:rPr>
          <w:rFonts w:ascii="Arial" w:hAnsi="Arial" w:cs="Arial"/>
          <w:i/>
        </w:rPr>
        <w:t>propheteia</w:t>
      </w:r>
      <w:r w:rsidRPr="008E7712">
        <w:rPr>
          <w:rFonts w:ascii="Arial" w:hAnsi="Arial" w:cs="Arial"/>
        </w:rPr>
        <w:t>)</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Literal Meaning: To speak before</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Description: The gift of Prophecy is the divine enablement to reveal truth and proclaim it in a timely and relevant manner for understanding, correction, repentance, or edification.  There may be immediate or future implication.  </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References: Rom. 12:6; 1 Cor. 12:10, 28; 13:2; 2 Peter 1:19-21; Rev. 12:17 cf. 19:10</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Examples: God has used His prophets down through history to warn, rebuke, reprove. God’s remnant church will display the gift of prophecy (Rev. 12:17 cf. 19:10).  Joel 2:28,29 promises that in the last days “your sons and daughters shall prophecy.” </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b/>
          <w:bCs/>
        </w:rPr>
        <w:t xml:space="preserve">SHEPHERDING </w:t>
      </w:r>
      <w:r w:rsidRPr="002936F1">
        <w:rPr>
          <w:rFonts w:ascii="Arial" w:hAnsi="Arial" w:cs="Arial"/>
        </w:rPr>
        <w:t xml:space="preserve">(Gk. </w:t>
      </w:r>
      <w:r w:rsidRPr="008E7712">
        <w:rPr>
          <w:rFonts w:ascii="Arial" w:hAnsi="Arial" w:cs="Arial"/>
          <w:i/>
        </w:rPr>
        <w:t>poimenos</w:t>
      </w:r>
      <w:r w:rsidRPr="002936F1">
        <w:rPr>
          <w:rFonts w:ascii="Arial" w:hAnsi="Arial" w:cs="Arial"/>
        </w:rPr>
        <w:t>)</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Literal Meaning: To shepherd a flock</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Description: The gift of Shepherding is the divine enablement to nurture, care for, and guide people toward on-going spiritual maturity and becoming like Christ.  </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References: Eph. 4:11-12; John 10:1-18; Heb.13:20; 1 Peter 2:25; 5:1-4; Acts 20:28-31</w:t>
      </w:r>
    </w:p>
    <w:p w:rsid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Examples: Elders where established in the early Christian church to “shepherd the flock of God.”  </w:t>
      </w:r>
    </w:p>
    <w:p w:rsidR="003110AD" w:rsidRDefault="003110AD"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b/>
          <w:bCs/>
        </w:rPr>
        <w:lastRenderedPageBreak/>
        <w:t>TEACHING</w:t>
      </w:r>
      <w:r w:rsidRPr="002936F1">
        <w:rPr>
          <w:rFonts w:ascii="Arial" w:hAnsi="Arial" w:cs="Arial"/>
        </w:rPr>
        <w:t xml:space="preserve"> (Gk. </w:t>
      </w:r>
      <w:r w:rsidRPr="008E7712">
        <w:rPr>
          <w:rFonts w:ascii="Arial" w:hAnsi="Arial" w:cs="Arial"/>
          <w:i/>
        </w:rPr>
        <w:t>didaskalia</w:t>
      </w:r>
      <w:r w:rsidRPr="002936F1">
        <w:rPr>
          <w:rFonts w:ascii="Arial" w:hAnsi="Arial" w:cs="Arial"/>
        </w:rPr>
        <w:t>)</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Literal Meaning: To teach, instruct</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Description: The gift of Teaching is the divine enablement to understand, clearly explain, and apply the Word of God, causing greater Christ-likeness in the lives of listeners.</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References: Rom. 12:7; 1 Cor. 12:28-29; Acts 18:24-28; 1 Tim. 4:13,16; 2 Tim. 2:2</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line="240" w:lineRule="auto"/>
        <w:rPr>
          <w:rFonts w:ascii="Arial" w:hAnsi="Arial" w:cs="Arial"/>
        </w:rPr>
      </w:pPr>
      <w:r w:rsidRPr="002936F1">
        <w:rPr>
          <w:rFonts w:ascii="Arial" w:hAnsi="Arial" w:cs="Arial"/>
        </w:rPr>
        <w:t xml:space="preserve">Examples: Timothy was charged to teach sound doctrine and to instruct those under his care. </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b/>
          <w:bCs/>
        </w:rPr>
        <w:t>TONGUES</w:t>
      </w:r>
      <w:r w:rsidRPr="002936F1">
        <w:rPr>
          <w:rFonts w:ascii="Arial" w:hAnsi="Arial" w:cs="Arial"/>
        </w:rPr>
        <w:t xml:space="preserve"> (Gk. </w:t>
      </w:r>
      <w:r w:rsidRPr="008E7712">
        <w:rPr>
          <w:rFonts w:ascii="Arial" w:hAnsi="Arial" w:cs="Arial"/>
          <w:i/>
        </w:rPr>
        <w:t>glossa</w:t>
      </w:r>
      <w:r w:rsidRPr="002936F1">
        <w:rPr>
          <w:rFonts w:ascii="Arial" w:hAnsi="Arial" w:cs="Arial"/>
        </w:rPr>
        <w:t>)</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Literal Meaning:  Language</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Description: The gift of Tongues is the divine enablement (as in Acts 2) to have the sudden ability to speak a known foreign language one has never learned.  It was a gift given to facilitate the spread of the gospel to various languages.  </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References: 1 Cor. 12:10, 28-30; 13:1; 14:1-33; Acts 2:1-11</w:t>
      </w: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Examples: The apostles spoke in tongues on the day of Pentecost in order to communicate the gospel to 16 different language groups gathered in Jerusalem at the time.</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b/>
          <w:bCs/>
        </w:rPr>
        <w:t>WISDOM</w:t>
      </w:r>
      <w:r w:rsidRPr="002936F1">
        <w:rPr>
          <w:rFonts w:ascii="Arial" w:hAnsi="Arial" w:cs="Arial"/>
        </w:rPr>
        <w:t xml:space="preserve"> (Gk</w:t>
      </w:r>
      <w:r w:rsidRPr="008E7712">
        <w:rPr>
          <w:rFonts w:ascii="Arial" w:hAnsi="Arial" w:cs="Arial"/>
          <w:i/>
        </w:rPr>
        <w:t>. sophia</w:t>
      </w:r>
      <w:r w:rsidRPr="002936F1">
        <w:rPr>
          <w:rFonts w:ascii="Arial" w:hAnsi="Arial" w:cs="Arial"/>
        </w:rPr>
        <w:t>)</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Literal Meaning: To apply truth practically</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Description: The gift of Wisdom is the divine enablement to apply spiritual truth effectively to meet a need in a specific situation.</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References: 1 Cor. 12:8, James 3:13-18; 1 Cor. 2:3-14; Jer. 9:23-24; 1 Kings 3:3-13</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r w:rsidRPr="002936F1">
        <w:rPr>
          <w:rFonts w:ascii="Arial" w:hAnsi="Arial" w:cs="Arial"/>
        </w:rPr>
        <w:t xml:space="preserve">Examples: Solomon received wisdom to make sound judgment and to make wise decisions.  </w:t>
      </w:r>
    </w:p>
    <w:p w:rsidR="002936F1" w:rsidRPr="002936F1" w:rsidRDefault="002936F1" w:rsidP="002936F1">
      <w:pPr>
        <w:autoSpaceDE w:val="0"/>
        <w:autoSpaceDN w:val="0"/>
        <w:adjustRightInd w:val="0"/>
        <w:spacing w:after="0" w:line="240" w:lineRule="auto"/>
        <w:rPr>
          <w:rFonts w:ascii="Arial" w:hAnsi="Arial" w:cs="Arial"/>
        </w:rPr>
      </w:pPr>
    </w:p>
    <w:p w:rsidR="002936F1" w:rsidRPr="002936F1" w:rsidRDefault="002936F1" w:rsidP="002936F1">
      <w:pPr>
        <w:autoSpaceDE w:val="0"/>
        <w:autoSpaceDN w:val="0"/>
        <w:adjustRightInd w:val="0"/>
        <w:spacing w:after="0" w:line="240" w:lineRule="auto"/>
        <w:rPr>
          <w:rFonts w:ascii="Arial" w:hAnsi="Arial" w:cs="Arial"/>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4F1868" w:rsidRPr="004F1868" w:rsidRDefault="004F1868" w:rsidP="004F1868">
      <w:pPr>
        <w:tabs>
          <w:tab w:val="left" w:pos="360"/>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autoSpaceDE w:val="0"/>
        <w:autoSpaceDN w:val="0"/>
        <w:adjustRightInd w:val="0"/>
        <w:spacing w:after="0" w:line="240" w:lineRule="auto"/>
        <w:rPr>
          <w:rFonts w:ascii="Arial" w:hAnsi="Arial" w:cs="Arial"/>
          <w:sz w:val="24"/>
          <w:szCs w:val="24"/>
        </w:rPr>
      </w:pPr>
    </w:p>
    <w:p w:rsidR="0002512A" w:rsidRDefault="0002512A"/>
    <w:sectPr w:rsidR="0002512A" w:rsidSect="00BA5587">
      <w:pgSz w:w="12240" w:h="15840"/>
      <w:pgMar w:top="1440" w:right="1440" w:bottom="1152" w:left="1440" w:header="144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226" w:rsidRDefault="00EB5226" w:rsidP="00271DDA">
      <w:pPr>
        <w:spacing w:after="0" w:line="240" w:lineRule="auto"/>
      </w:pPr>
      <w:r>
        <w:separator/>
      </w:r>
    </w:p>
  </w:endnote>
  <w:endnote w:type="continuationSeparator" w:id="0">
    <w:p w:rsidR="00EB5226" w:rsidRDefault="00EB5226" w:rsidP="00271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IconicSymbolsA">
    <w:panose1 w:val="050101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 Gothic MT">
    <w:altName w:val="Times New Roman"/>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019947"/>
      <w:docPartObj>
        <w:docPartGallery w:val="Page Numbers (Bottom of Page)"/>
        <w:docPartUnique/>
      </w:docPartObj>
    </w:sdtPr>
    <w:sdtEndPr>
      <w:rPr>
        <w:noProof/>
      </w:rPr>
    </w:sdtEndPr>
    <w:sdtContent>
      <w:p w:rsidR="00D83F22" w:rsidRDefault="00D83F22">
        <w:pPr>
          <w:pStyle w:val="Footer"/>
          <w:jc w:val="right"/>
        </w:pPr>
        <w:r>
          <w:fldChar w:fldCharType="begin"/>
        </w:r>
        <w:r>
          <w:instrText xml:space="preserve"> PAGE   \* MERGEFORMAT </w:instrText>
        </w:r>
        <w:r>
          <w:fldChar w:fldCharType="separate"/>
        </w:r>
        <w:r w:rsidR="00BA5587">
          <w:rPr>
            <w:noProof/>
          </w:rPr>
          <w:t>20</w:t>
        </w:r>
        <w:r>
          <w:rPr>
            <w:noProof/>
          </w:rPr>
          <w:fldChar w:fldCharType="end"/>
        </w:r>
      </w:p>
    </w:sdtContent>
  </w:sdt>
  <w:p w:rsidR="00840F25" w:rsidRDefault="00840F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226" w:rsidRDefault="00EB5226" w:rsidP="00271DDA">
      <w:pPr>
        <w:spacing w:after="0" w:line="240" w:lineRule="auto"/>
      </w:pPr>
      <w:r>
        <w:separator/>
      </w:r>
    </w:p>
  </w:footnote>
  <w:footnote w:type="continuationSeparator" w:id="0">
    <w:p w:rsidR="00EB5226" w:rsidRDefault="00EB5226" w:rsidP="00271D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1304A92"/>
    <w:lvl w:ilvl="0">
      <w:numFmt w:val="bullet"/>
      <w:lvlText w:val="*"/>
      <w:lvlJc w:val="left"/>
    </w:lvl>
  </w:abstractNum>
  <w:num w:numId="1">
    <w:abstractNumId w:val="0"/>
    <w:lvlOverride w:ilvl="0">
      <w:lvl w:ilvl="0">
        <w:start w:val="1"/>
        <w:numFmt w:val="bullet"/>
        <w:lvlText w:val=""/>
        <w:lvlJc w:val="left"/>
        <w:pPr>
          <w:ind w:left="720" w:hanging="360"/>
        </w:pPr>
        <w:rPr>
          <w:rFonts w:ascii="WP IconicSymbolsA" w:hAnsi="WP IconicSymbols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68"/>
    <w:rsid w:val="0002512A"/>
    <w:rsid w:val="00142EDF"/>
    <w:rsid w:val="0023584A"/>
    <w:rsid w:val="00271DDA"/>
    <w:rsid w:val="002936F1"/>
    <w:rsid w:val="003110AD"/>
    <w:rsid w:val="004F1868"/>
    <w:rsid w:val="005E5EE1"/>
    <w:rsid w:val="006F132F"/>
    <w:rsid w:val="00840F25"/>
    <w:rsid w:val="00852C91"/>
    <w:rsid w:val="008E7712"/>
    <w:rsid w:val="00BA5587"/>
    <w:rsid w:val="00C40504"/>
    <w:rsid w:val="00CF3180"/>
    <w:rsid w:val="00D83F22"/>
    <w:rsid w:val="00E14268"/>
    <w:rsid w:val="00EB5226"/>
    <w:rsid w:val="00FF5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7B39E-3092-41BA-B711-3A8D8EA3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84A"/>
    <w:pPr>
      <w:ind w:left="720"/>
      <w:contextualSpacing/>
    </w:pPr>
  </w:style>
  <w:style w:type="paragraph" w:styleId="Header">
    <w:name w:val="header"/>
    <w:basedOn w:val="Normal"/>
    <w:link w:val="HeaderChar"/>
    <w:uiPriority w:val="99"/>
    <w:unhideWhenUsed/>
    <w:rsid w:val="00271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DDA"/>
  </w:style>
  <w:style w:type="paragraph" w:styleId="Footer">
    <w:name w:val="footer"/>
    <w:basedOn w:val="Normal"/>
    <w:link w:val="FooterChar"/>
    <w:uiPriority w:val="99"/>
    <w:unhideWhenUsed/>
    <w:rsid w:val="00271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DDA"/>
  </w:style>
  <w:style w:type="paragraph" w:styleId="NormalWeb">
    <w:name w:val="Normal (Web)"/>
    <w:basedOn w:val="Normal"/>
    <w:uiPriority w:val="99"/>
    <w:semiHidden/>
    <w:unhideWhenUsed/>
    <w:rsid w:val="00852C91"/>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3344D7D-F272-491E-B5DD-177A74E9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4120</Words>
  <Characters>23489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Hartman</dc:creator>
  <cp:keywords/>
  <dc:description/>
  <cp:lastModifiedBy>David Hartman</cp:lastModifiedBy>
  <cp:revision>2</cp:revision>
  <cp:lastPrinted>2018-10-01T15:14:00Z</cp:lastPrinted>
  <dcterms:created xsi:type="dcterms:W3CDTF">2019-08-07T21:06:00Z</dcterms:created>
  <dcterms:modified xsi:type="dcterms:W3CDTF">2019-08-07T21:06:00Z</dcterms:modified>
</cp:coreProperties>
</file>